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1F322A">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1F322A">
      <w:pPr>
        <w:pStyle w:val="motun"/>
        <w:jc w:val="both"/>
        <w:rPr>
          <w:rtl/>
        </w:rPr>
      </w:pPr>
      <w:r w:rsidRPr="00A848F5">
        <w:rPr>
          <w:rFonts w:hint="cs"/>
          <w:rtl/>
        </w:rPr>
        <w:t>اللهم وفقنا و جمیع المجتهدین و ارحمنا برحمتک یا ارحم الراحیم</w:t>
      </w:r>
    </w:p>
    <w:p w:rsidR="00903778" w:rsidRDefault="005D41EF" w:rsidP="005D41EF">
      <w:pPr>
        <w:bidi/>
        <w:spacing w:line="360" w:lineRule="auto"/>
        <w:contextualSpacing/>
        <w:jc w:val="lowKashida"/>
        <w:rPr>
          <w:rFonts w:cs="B Badr"/>
          <w:b/>
          <w:bCs/>
          <w:sz w:val="28"/>
          <w:szCs w:val="28"/>
          <w:rtl/>
        </w:rPr>
      </w:pPr>
      <w:r>
        <w:rPr>
          <w:rFonts w:cs="B Badr" w:hint="cs"/>
          <w:b/>
          <w:bCs/>
          <w:sz w:val="28"/>
          <w:szCs w:val="28"/>
          <w:rtl/>
        </w:rPr>
        <w:t>بحثی که بود راجع به روایات قاعده تجاوز و فراغ بود، متعرض روایت اخیر که روایتی بود که از ابوبصیر نقل شده بود و موردش در این بود که اگر شک بکند در رکوع لکن در قبل از رکوع یا احتمال بعد از رکوع  در آن جا رکوع را انجام بدهد نه در حال سجده.، این روایت ابی بصیر را خواندیم و توضیح سندش و عرض کردیم روایتی است خوب و قابل اعتماد. إنما الکلام در متن حدیث دارد که یرکع و یسجد که عادتا مراد رکوع است، بعد هم سجودش را انجام بدهد</w:t>
      </w:r>
      <w:r w:rsidR="00CF5EA6">
        <w:rPr>
          <w:rFonts w:cs="B Badr" w:hint="cs"/>
          <w:b/>
          <w:bCs/>
          <w:sz w:val="28"/>
          <w:szCs w:val="28"/>
          <w:rtl/>
        </w:rPr>
        <w:t xml:space="preserve"> و لکن یک روایت دیگری در دعائم داریم که الان پیش ما نرسیده است، حالا آن روایت دیگر ابوبصیر را بخوانیم بعد به این روایت برگردیم که توضیحاتش را عرض بکنم، آن روایت ابوبصیر را هم دیدیم چون خیلی از روایت مانحن فیه از انفرادات شیخ طوسی بود</w:t>
      </w:r>
      <w:r w:rsidR="005D46E5">
        <w:rPr>
          <w:rFonts w:cs="B Badr" w:hint="cs"/>
          <w:b/>
          <w:bCs/>
          <w:sz w:val="28"/>
          <w:szCs w:val="28"/>
          <w:rtl/>
        </w:rPr>
        <w:t xml:space="preserve"> این روایت ابوبصیر خوبیش این بود که کلینی هم نقل کرده بود و توضیحات طریق کلینی را عرض کردیم.</w:t>
      </w:r>
    </w:p>
    <w:p w:rsidR="005D46E5" w:rsidRDefault="005D46E5" w:rsidP="005D46E5">
      <w:pPr>
        <w:bidi/>
        <w:spacing w:line="360" w:lineRule="auto"/>
        <w:contextualSpacing/>
        <w:jc w:val="lowKashida"/>
        <w:rPr>
          <w:rFonts w:cs="B Badr"/>
          <w:b/>
          <w:bCs/>
          <w:sz w:val="28"/>
          <w:szCs w:val="28"/>
          <w:rtl/>
        </w:rPr>
      </w:pPr>
      <w:r>
        <w:rPr>
          <w:rFonts w:cs="B Badr" w:hint="cs"/>
          <w:b/>
          <w:bCs/>
          <w:sz w:val="28"/>
          <w:szCs w:val="28"/>
          <w:rtl/>
        </w:rPr>
        <w:t xml:space="preserve">یک حدیث شماره نوزده در این باب پانزده هست، تهذیب و استبصار، البته این جا تهذیب و استبصار مرحوم شیخ از کتاب کلینی نقل کرده، در آن جا خود شیخ مستقیما از کتاب حسین ابن سعید نقل کرده، ظاهرش البته، خب احتمال هم دارد از آن باشد، در کتاب کافی پس این حدیث شریف ابتدائا در کتاب کافی آمده و محمد ابن یحیی مثل همان سند است، عن احمد ابن محمد عن الحسین ابن سعید، فقط در کتاب کافی آن سند قرب اسناد را ذکر کرده عن محمد ابن سنان عن ابن مسکان، عرض کردیم به حسب ظاهر حکم می کنند مشهور علمای ما که در حدیث وارد شدند به ضعف اسناد به خاطر وجود محمد ابن سنان لکن دیروز توضیح کافی را عرض کردیم که این حدیث در کتاب حسین ابن سعید از ابی بصیر به دو راه بوده، یکی ابن سنان که قرب اسناد داشته و یکی فضالة عن حسین ابن عثمان، این صحیح است، دیروز نکاتی را که عرض کردیم در این جا دیگر کاملا آثارش واضح می شود، به هر حال در این کتاب کافی در این حدیث فقط اسم ابن سنان را دارد، محمد ابن سنان و توضیحات این را ما عرض کردیم که محمد ابن سنان خودش هم </w:t>
      </w:r>
      <w:r>
        <w:rPr>
          <w:rFonts w:cs="B Badr" w:hint="cs"/>
          <w:b/>
          <w:bCs/>
          <w:sz w:val="28"/>
          <w:szCs w:val="28"/>
          <w:rtl/>
        </w:rPr>
        <w:lastRenderedPageBreak/>
        <w:t>آثاری دارد لکن بیشترین شان ایشان راوی کتب است و آثاری بوده که ایشان نقل کرده، این آثار به اصحاب ما رسیده است یکیش هم همین کتاب ابن مسکان است ظاهرا و عرض کردیم شواهد نشان می دهد که مرحوم حسین ابن سعید هم نسخه خط غلو به اصطلاح ما به حسب اصطلاح در اختیارش بوده نسخه ابن سنان، محمد ابن سنان و هم نسخه خط اعتدال که توسط فضاله از حسین ابن عثمان نقل شده است، این دو تا نسخه در اختیارش بود، آن وقت در کتاب کافی یک قسمتش را در یک صفحه یک قسمتش را از آن خط اعتدال نقل کرده است، در صفحه بعدی یک قسمتش را از راه خط غلو و شیخ بین هر دو جمع کرده مستقیما از کتاب حسین ابن سعید بین هر دو جمع کرده، این جا دیگر شیخ جمع نکرده چون شیخ در این جا از کتاب کافی نقل کرده است، در آن جا فرق داشت این نکات فرق را دقت بکنید</w:t>
      </w:r>
    </w:p>
    <w:p w:rsidR="00D45D30" w:rsidRDefault="005D41EF" w:rsidP="00D45D30">
      <w:pPr>
        <w:bidi/>
        <w:spacing w:line="360" w:lineRule="auto"/>
        <w:jc w:val="lowKashida"/>
        <w:rPr>
          <w:rFonts w:cs="B Badr"/>
          <w:b/>
          <w:bCs/>
          <w:sz w:val="28"/>
          <w:szCs w:val="28"/>
          <w:rtl/>
        </w:rPr>
      </w:pPr>
      <w:r w:rsidRPr="005D41EF">
        <w:rPr>
          <w:rFonts w:cs="B Badr"/>
          <w:b/>
          <w:bCs/>
          <w:sz w:val="28"/>
          <w:szCs w:val="28"/>
          <w:rtl/>
        </w:rPr>
        <w:t xml:space="preserve">عن ابن مسكان، عن أبي بصير، قال: سئلت أبا عبد الله (ع) </w:t>
      </w:r>
      <w:r w:rsidR="00D45D30">
        <w:rPr>
          <w:rFonts w:cs="B Badr" w:hint="cs"/>
          <w:b/>
          <w:bCs/>
          <w:sz w:val="28"/>
          <w:szCs w:val="28"/>
          <w:rtl/>
        </w:rPr>
        <w:t>آن جا هم یکی است سالت اباعبدالله، احتمال دارد که این تقطیع باشد مثلا ابوبصیر گفته من در مجلسی خدمت امام رسیدم پنج تا سوال کردم آن وقت اصحاب ما این پنج تا سوال را تقطیع کرده باشند اگر کتاب نباشد</w:t>
      </w:r>
    </w:p>
    <w:p w:rsidR="00345DB2" w:rsidRDefault="005D41EF" w:rsidP="00B71CD8">
      <w:pPr>
        <w:bidi/>
        <w:spacing w:line="360" w:lineRule="auto"/>
        <w:jc w:val="lowKashida"/>
        <w:rPr>
          <w:rFonts w:cs="B Badr"/>
          <w:b/>
          <w:bCs/>
          <w:sz w:val="28"/>
          <w:szCs w:val="28"/>
          <w:rtl/>
        </w:rPr>
      </w:pPr>
      <w:r w:rsidRPr="005D41EF">
        <w:rPr>
          <w:rFonts w:cs="B Badr"/>
          <w:b/>
          <w:bCs/>
          <w:sz w:val="28"/>
          <w:szCs w:val="28"/>
          <w:rtl/>
        </w:rPr>
        <w:t>عن رجل شك</w:t>
      </w:r>
      <w:r w:rsidR="00D45D30">
        <w:rPr>
          <w:rFonts w:cs="B Badr" w:hint="cs"/>
          <w:b/>
          <w:bCs/>
          <w:sz w:val="28"/>
          <w:szCs w:val="28"/>
          <w:rtl/>
        </w:rPr>
        <w:t>، کسی شک بکند،</w:t>
      </w:r>
      <w:r w:rsidRPr="005D41EF">
        <w:rPr>
          <w:rFonts w:cs="B Badr"/>
          <w:b/>
          <w:bCs/>
          <w:sz w:val="28"/>
          <w:szCs w:val="28"/>
          <w:rtl/>
        </w:rPr>
        <w:t xml:space="preserve"> فلم يدر سجدة سجد أم سجدتين. قال: يسجد حتى يستيقن</w:t>
      </w:r>
      <w:r w:rsidR="00B71CD8">
        <w:rPr>
          <w:rFonts w:cs="B Badr" w:hint="cs"/>
          <w:b/>
          <w:bCs/>
          <w:sz w:val="28"/>
          <w:szCs w:val="28"/>
          <w:rtl/>
        </w:rPr>
        <w:t xml:space="preserve"> </w:t>
      </w:r>
      <w:r w:rsidRPr="005D41EF">
        <w:rPr>
          <w:rFonts w:cs="B Badr"/>
          <w:b/>
          <w:bCs/>
          <w:sz w:val="28"/>
          <w:szCs w:val="28"/>
          <w:rtl/>
        </w:rPr>
        <w:t>أنهما سجدتان</w:t>
      </w:r>
      <w:r w:rsidR="00B71CD8">
        <w:rPr>
          <w:rFonts w:cs="B Badr" w:hint="cs"/>
          <w:b/>
          <w:bCs/>
          <w:sz w:val="28"/>
          <w:szCs w:val="28"/>
          <w:rtl/>
        </w:rPr>
        <w:t>، البته این فلم یدر موردش مورد شک است و لکن مشهور بین اصحاب ما به قرینه بقیه روایات</w:t>
      </w:r>
      <w:r w:rsidR="003E6F30">
        <w:rPr>
          <w:rFonts w:cs="B Badr" w:hint="cs"/>
          <w:b/>
          <w:bCs/>
          <w:sz w:val="28"/>
          <w:szCs w:val="28"/>
          <w:rtl/>
        </w:rPr>
        <w:t xml:space="preserve"> این تا جایی که محل تدارک باشد مثلا از سجده سر برداشته نمی داند یکی بوده یا دو تا یا حتی اگر می خواهد بلند بشود یا حتی اگر بلند شد</w:t>
      </w:r>
      <w:r w:rsidR="006B465F">
        <w:rPr>
          <w:rFonts w:cs="B Badr" w:hint="cs"/>
          <w:b/>
          <w:bCs/>
          <w:sz w:val="28"/>
          <w:szCs w:val="28"/>
          <w:rtl/>
        </w:rPr>
        <w:t xml:space="preserve"> بنابر معروف قبل از رکوع اما بعد از رکوع دیگر اعتنا به شکش نکند، پس دو تا روایت از ابی بصیر در مانحن فیه وارد شده در قاعده تجاوز هم هست، مورد هر دو روایت در قاعده تجاوز است و هر دو قبل از فوات محل است یعنی این جور نیست که در جزء دیگری وارد شده لکن هر دویش به صورت سوال و جواب است یعنی هر دو قاعده ندارد یعنی امام یک قاعده ای نفرمودند در این جا شما باید رکوع بکنید چون به اصطلاح هنوز از محل رکوع خارج نشدید، لم تجزه هنوز نشده یعنی عمده در این روایت، من همیشه عرض کردم روایات ما گاهی اوقات همین فرد حکم فرعی را دارد گاهی اوقات در ضمنش یک حکم کلی هم دارد پس دو تا سوال است ماهیت هر دو سوال یکی است، شکی در وجود جزء بکند و </w:t>
      </w:r>
      <w:r w:rsidR="006B465F">
        <w:rPr>
          <w:rFonts w:cs="B Badr" w:hint="cs"/>
          <w:b/>
          <w:bCs/>
          <w:sz w:val="28"/>
          <w:szCs w:val="28"/>
          <w:rtl/>
        </w:rPr>
        <w:lastRenderedPageBreak/>
        <w:t>هنوز محل دارد یعنی در جزء بعدی وارد نشده مثلا ایستاده نمی داند رکوع کرده یا نه، سر از سجده برداشته نمی داند سجده اول بود یا دوم بود، هنوز محل تدارک موجود است امام می فرماید تدارک بکند، یرکع در آن جا و در این جا هم یسجد، فتوا هم بر همین است که اگر قابل تدارک باشد، دیگر اما در روایت حکم کلیش نیامده، حکم کلیش در روایت دیگر آمده، لم تجزه در روایت دیگر ذکر شده پس در این باب 15 دو تا روایت است، عرض کردم روایت ابوبصیر خیلی زیاد است در ابواب خلل و لذا عرض کردیم اگر کلام واحد باشد تقطیع است، اگر فرض کنید نوشتاری بوده دیگر تقطیع صدق نمی کند، اصحاب تکه هایش را برداشتند آوردند، این جا که به نظر ما اگر هم باشد کتاب مال کتاب ابن مسکان است فی الحلال و الحرام</w:t>
      </w:r>
      <w:r w:rsidR="00345DB2">
        <w:rPr>
          <w:rFonts w:cs="B Badr" w:hint="cs"/>
          <w:b/>
          <w:bCs/>
          <w:sz w:val="28"/>
          <w:szCs w:val="28"/>
          <w:rtl/>
        </w:rPr>
        <w:t>، قسمت هایی از کتاب را نقل کردند و این کتاب در اختیار اهوازی ها و از آن جا در اختیار قمی ها هم قرار گرفته، درست هم هست، نه کتاب یا کتاب یا روایتش قابل اعتماد است و فتوا هم بر آن هست، مشکل ندارد</w:t>
      </w:r>
      <w:r w:rsidR="00F83EF7">
        <w:rPr>
          <w:rFonts w:cs="B Badr" w:hint="cs"/>
          <w:b/>
          <w:bCs/>
          <w:sz w:val="28"/>
          <w:szCs w:val="28"/>
          <w:rtl/>
        </w:rPr>
        <w:t>.</w:t>
      </w:r>
    </w:p>
    <w:p w:rsidR="00F83EF7" w:rsidRDefault="00F83EF7" w:rsidP="00F83EF7">
      <w:pPr>
        <w:bidi/>
        <w:spacing w:line="360" w:lineRule="auto"/>
        <w:jc w:val="lowKashida"/>
        <w:rPr>
          <w:rFonts w:cs="B Badr"/>
          <w:b/>
          <w:bCs/>
          <w:sz w:val="28"/>
          <w:szCs w:val="28"/>
          <w:rtl/>
        </w:rPr>
      </w:pPr>
      <w:r>
        <w:rPr>
          <w:rFonts w:cs="B Badr" w:hint="cs"/>
          <w:b/>
          <w:bCs/>
          <w:sz w:val="28"/>
          <w:szCs w:val="28"/>
          <w:rtl/>
        </w:rPr>
        <w:t>إنما الکلام در قسمت اول روایت که دیروز خواندیم یرکع و یسجد</w:t>
      </w:r>
      <w:r w:rsidR="00963664">
        <w:rPr>
          <w:rFonts w:cs="B Badr" w:hint="cs"/>
          <w:b/>
          <w:bCs/>
          <w:sz w:val="28"/>
          <w:szCs w:val="28"/>
          <w:rtl/>
        </w:rPr>
        <w:t>، این یرکع و یسجد این یکمی شبهه دارد که یرکع یعنی چه، یعنی نماز را ادامه بدهد، رکوع انجام بدهد و بعد هم سجود و بعد هم نماز را ادامه بدهد یا سجده بکند، عرض کردیم که ما در این جا. ببخشید حالا یادم رفت یک روایت دیگر هم از ابی بصیر داریم که البته واضح است، این شماره پانزده است، حواس ما چون خدا رحمتش کند این کتاب جامع الاحادیث یکی از مزایایش این است که راوی اخیر را با خط درشت چاپ کرده، انسان خیلی راحت آن روایات افراد را پیدا می کند، این روایت پانزده راوی اخیر را حلبی چاپ کرده با خط درشت، این ابی بصیر و حلبی است، عن ابی بصیر و الحلبی، ابی بصیرش را درشت نکرده این است که حواس من پرت شد.</w:t>
      </w:r>
    </w:p>
    <w:p w:rsidR="00963664" w:rsidRDefault="00963664" w:rsidP="00963664">
      <w:pPr>
        <w:bidi/>
        <w:spacing w:line="360" w:lineRule="auto"/>
        <w:jc w:val="lowKashida"/>
        <w:rPr>
          <w:rFonts w:cs="B Badr"/>
          <w:b/>
          <w:bCs/>
          <w:sz w:val="28"/>
          <w:szCs w:val="28"/>
          <w:rtl/>
        </w:rPr>
      </w:pPr>
      <w:r>
        <w:rPr>
          <w:rFonts w:cs="B Badr" w:hint="cs"/>
          <w:b/>
          <w:bCs/>
          <w:sz w:val="28"/>
          <w:szCs w:val="28"/>
          <w:rtl/>
        </w:rPr>
        <w:t xml:space="preserve">علی ای حال یک روایت دیگری هم باز از ابی بصیر داریم که شیخ این جور نقل کرده است، استبصار عنه یعنی عن حسین ابن سعید اما در تهذیب دارد فضالة عن حسین، در تهذیب به اسم فضاله شروع کرده، عرض کردیم فضاله خیلی شیخ طریقی به فضاله مستقل ندارد، حالا این نشد من خودم هم مراجعه بکنم، اگر این تهذیب هست جلد 2 صفحه 150، این قطعا قبلش حسین ابن سعید بوده و إلا اصولا شیخ به نام فضاله ابتدا نمی کند، اگر جایی هم ابتدا کرد نکته دیگری دارد، ابتدا نمی کند، علی ای حال باز شیخ در استبصار و </w:t>
      </w:r>
      <w:r>
        <w:rPr>
          <w:rFonts w:cs="B Badr" w:hint="cs"/>
          <w:b/>
          <w:bCs/>
          <w:sz w:val="28"/>
          <w:szCs w:val="28"/>
          <w:rtl/>
        </w:rPr>
        <w:lastRenderedPageBreak/>
        <w:t>تهذیب از مرحوم حسین ابن سعید مستقلا نقل کرده، عن فضالة، در تهذیب اسم حسین ابن سعید افتاده، واضح است، عن حسین، عرض کردم این هست در اسانید، فضالة عن حسین، دیروز عرض کردم، این حسین در این جا حسین ابن عثمان است، عکسش هم هست یعنی حسین عن فضالة عن الحسین، چون حسین و حسن ال می آورد مثل علی نیست که ال نیاید، مگر در دو حالت که ال نمی آید، علی ای حال فضالة عن حسین پس اگر گفت حسین عن فضالة عن حسین اولی حسین ابن سعید است و دومی حسین ابن عثمان است، فضالة عن حسین عن ابن مسکان، این همان سندی است که قبلا خواندیم لکن در این جا دارد عن ابی بصیر و الحلبی، این هم همان روایت است، این سه تا روایت مال ابی بصیر است در این باب، شماره 13 و شماره 15 و شماره 19 این سه تا روایت از ابی بصیر است، فی الرجل لا یدری ارکع، این همان تکرار سوال شماره سیزده است، قال یرکع، در این متن فقط یرکع دارد یسجد ندارد</w:t>
      </w:r>
      <w:r w:rsidR="008F1CAA">
        <w:rPr>
          <w:rFonts w:cs="B Badr" w:hint="cs"/>
          <w:b/>
          <w:bCs/>
          <w:sz w:val="28"/>
          <w:szCs w:val="28"/>
          <w:rtl/>
        </w:rPr>
        <w:t xml:space="preserve">، </w:t>
      </w:r>
    </w:p>
    <w:p w:rsidR="008F1CAA" w:rsidRDefault="008F1CAA" w:rsidP="008F1CAA">
      <w:pPr>
        <w:bidi/>
        <w:spacing w:line="360" w:lineRule="auto"/>
        <w:jc w:val="lowKashida"/>
        <w:rPr>
          <w:rFonts w:cs="B Badr"/>
          <w:b/>
          <w:bCs/>
          <w:sz w:val="28"/>
          <w:szCs w:val="28"/>
          <w:rtl/>
        </w:rPr>
      </w:pPr>
      <w:r>
        <w:rPr>
          <w:rFonts w:cs="B Badr" w:hint="cs"/>
          <w:b/>
          <w:bCs/>
          <w:sz w:val="28"/>
          <w:szCs w:val="28"/>
          <w:rtl/>
        </w:rPr>
        <w:t>یکی از حضار: دو حدیث قبلش حسین ابن سعید است</w:t>
      </w:r>
    </w:p>
    <w:p w:rsidR="008F1CAA" w:rsidRDefault="008F1CAA" w:rsidP="008F1CAA">
      <w:pPr>
        <w:bidi/>
        <w:spacing w:line="360" w:lineRule="auto"/>
        <w:jc w:val="lowKashida"/>
        <w:rPr>
          <w:rFonts w:cs="B Badr"/>
          <w:b/>
          <w:bCs/>
          <w:sz w:val="28"/>
          <w:szCs w:val="28"/>
          <w:rtl/>
        </w:rPr>
      </w:pPr>
      <w:r>
        <w:rPr>
          <w:rFonts w:cs="B Badr" w:hint="cs"/>
          <w:b/>
          <w:bCs/>
          <w:sz w:val="28"/>
          <w:szCs w:val="28"/>
          <w:rtl/>
        </w:rPr>
        <w:t>آیت الله مددی: قبلش مال کیست؟</w:t>
      </w:r>
    </w:p>
    <w:p w:rsidR="008F1CAA" w:rsidRDefault="008F1CAA" w:rsidP="008F1CAA">
      <w:pPr>
        <w:bidi/>
        <w:spacing w:line="360" w:lineRule="auto"/>
        <w:jc w:val="lowKashida"/>
        <w:rPr>
          <w:rFonts w:cs="B Badr"/>
          <w:b/>
          <w:bCs/>
          <w:sz w:val="28"/>
          <w:szCs w:val="28"/>
          <w:rtl/>
        </w:rPr>
      </w:pPr>
      <w:r>
        <w:rPr>
          <w:rFonts w:cs="B Badr" w:hint="cs"/>
          <w:b/>
          <w:bCs/>
          <w:sz w:val="28"/>
          <w:szCs w:val="28"/>
          <w:rtl/>
        </w:rPr>
        <w:t>یکی از حضار: عنه عن محمد ابن سنان، همین ابن مسکان است.</w:t>
      </w:r>
    </w:p>
    <w:p w:rsidR="008F1CAA" w:rsidRDefault="008F1CAA" w:rsidP="008F1CAA">
      <w:pPr>
        <w:bidi/>
        <w:spacing w:line="360" w:lineRule="auto"/>
        <w:jc w:val="lowKashida"/>
        <w:rPr>
          <w:rFonts w:cs="B Badr"/>
          <w:b/>
          <w:bCs/>
          <w:sz w:val="28"/>
          <w:szCs w:val="28"/>
          <w:rtl/>
        </w:rPr>
      </w:pPr>
      <w:r>
        <w:rPr>
          <w:rFonts w:cs="B Badr" w:hint="cs"/>
          <w:b/>
          <w:bCs/>
          <w:sz w:val="28"/>
          <w:szCs w:val="28"/>
          <w:rtl/>
        </w:rPr>
        <w:t>آیت الله مددی: عنه عن حسین ابن سعید عن ابن مسکان، به نظر من شاید یک عنه اش افتاده در کتاب تهذیب چون شیخ عادتا از کتاب فضاله نقل نمی کند</w:t>
      </w:r>
    </w:p>
    <w:p w:rsidR="008F1CAA" w:rsidRDefault="008F1CAA" w:rsidP="008F1CAA">
      <w:pPr>
        <w:bidi/>
        <w:spacing w:line="360" w:lineRule="auto"/>
        <w:jc w:val="lowKashida"/>
        <w:rPr>
          <w:rFonts w:cs="B Badr"/>
          <w:b/>
          <w:bCs/>
          <w:sz w:val="28"/>
          <w:szCs w:val="28"/>
          <w:rtl/>
        </w:rPr>
      </w:pPr>
      <w:r>
        <w:rPr>
          <w:rFonts w:cs="B Badr" w:hint="cs"/>
          <w:b/>
          <w:bCs/>
          <w:sz w:val="28"/>
          <w:szCs w:val="28"/>
          <w:rtl/>
        </w:rPr>
        <w:t>علی ای حال پس بنابراین این حدیث شماره 15 هم فکر می کنم إن شا الله روشن شد، این هم از ابی بصیر است، متون واضح شد، در یکیش دارد یرکع و یسجد که کافی هم همین متن را آورده است، یرکع و یسجد، یک متن هم دارد یرکع، این فقط یرکع دارد.</w:t>
      </w:r>
    </w:p>
    <w:p w:rsidR="008F1CAA" w:rsidRDefault="008F1CAA" w:rsidP="008F1CAA">
      <w:pPr>
        <w:bidi/>
        <w:spacing w:line="360" w:lineRule="auto"/>
        <w:jc w:val="lowKashida"/>
        <w:rPr>
          <w:rFonts w:cs="B Badr"/>
          <w:b/>
          <w:bCs/>
          <w:sz w:val="28"/>
          <w:szCs w:val="28"/>
          <w:rtl/>
        </w:rPr>
      </w:pPr>
      <w:r>
        <w:rPr>
          <w:rFonts w:cs="B Badr" w:hint="cs"/>
          <w:b/>
          <w:bCs/>
          <w:sz w:val="28"/>
          <w:szCs w:val="28"/>
          <w:rtl/>
        </w:rPr>
        <w:t>پرسش: از نظر شما یرکع جز اصل محرز است؟</w:t>
      </w:r>
    </w:p>
    <w:p w:rsidR="008F1CAA" w:rsidRDefault="008F1CAA" w:rsidP="008F1CAA">
      <w:pPr>
        <w:bidi/>
        <w:spacing w:line="360" w:lineRule="auto"/>
        <w:jc w:val="lowKashida"/>
        <w:rPr>
          <w:rFonts w:cs="B Badr"/>
          <w:b/>
          <w:bCs/>
          <w:sz w:val="28"/>
          <w:szCs w:val="28"/>
          <w:rtl/>
        </w:rPr>
      </w:pPr>
      <w:r>
        <w:rPr>
          <w:rFonts w:cs="B Badr" w:hint="cs"/>
          <w:b/>
          <w:bCs/>
          <w:sz w:val="28"/>
          <w:szCs w:val="28"/>
          <w:rtl/>
        </w:rPr>
        <w:t>آیت الله مددی: بله محرز است.</w:t>
      </w:r>
    </w:p>
    <w:p w:rsidR="008F1CAA" w:rsidRDefault="008F1CAA" w:rsidP="008F1CAA">
      <w:pPr>
        <w:bidi/>
        <w:spacing w:line="360" w:lineRule="auto"/>
        <w:jc w:val="lowKashida"/>
        <w:rPr>
          <w:rFonts w:cs="B Badr"/>
          <w:b/>
          <w:bCs/>
          <w:sz w:val="28"/>
          <w:szCs w:val="28"/>
          <w:rtl/>
        </w:rPr>
      </w:pPr>
      <w:r>
        <w:rPr>
          <w:rFonts w:cs="B Badr" w:hint="cs"/>
          <w:b/>
          <w:bCs/>
          <w:sz w:val="28"/>
          <w:szCs w:val="28"/>
          <w:rtl/>
        </w:rPr>
        <w:t xml:space="preserve">عن حماد عن ابی بصیر و الحلبی، آقایان قاعده ای دارند که اگر ابن مسکان از حلبی بود اولا متعارف این است که حلبی عند الاطلاق عبید الله است، این ها چند تا برادرند، محمد ابن علی و عبید الله ابن علی حلبی، عبید الله تقریبا اشهرشان است، مخصوصا اسانیدی که </w:t>
      </w:r>
      <w:r>
        <w:rPr>
          <w:rFonts w:cs="B Badr" w:hint="cs"/>
          <w:b/>
          <w:bCs/>
          <w:sz w:val="28"/>
          <w:szCs w:val="28"/>
          <w:rtl/>
        </w:rPr>
        <w:lastRenderedPageBreak/>
        <w:t>زیاد است با این ترتیب، ابن ابی عمیر عن حماد عن الحلبی، این جا مراد عبید الله است، حماد هم حماد ابن عثمان است، توضیحاتش را سابقا عرض کردیم، آن وقت می گویند ابن مسکان عن الحلبی باشد آن جا محمد است، همچین قاعده ای را گذاشتند در باب مشترکات، انصافا بد هم نیست اما عملا در جاهایی که بوده ابن مسکان، البته شاید کم، یکی دو مورد، عبید الله هم آمده، به محمد هم تصریح شده مطلق هم آمده است لکن بیشترش همین مطلق است، بعد چند موردی اگر باشد محمد حلبی است، به هر حال هم محمد و هم عبید الله هر دو ثقه هستند و معلوم شد در کتاب حسین ابن سعید هم از ابی بصیر این را دارد و هم از حلبی، یک احتمال هم هست در حد احتمال چون باز حسین ابن سعید این را از عمران حلبی دارد، آن شماره 14، عن حسین ابن سعید عن فضالة عن حماد قاعدتا دیگر باید حماد ابن عثمان این جا باشد، عن عمران الحلبی قال قلت له الرجل یشک و هو قائم</w:t>
      </w:r>
      <w:r w:rsidR="000C398F">
        <w:rPr>
          <w:rFonts w:cs="B Badr" w:hint="cs"/>
          <w:b/>
          <w:bCs/>
          <w:sz w:val="28"/>
          <w:szCs w:val="28"/>
          <w:rtl/>
        </w:rPr>
        <w:t xml:space="preserve"> فلا یدری ارکع ام لا، قال علیه السلام فلیرکع. احتمال دارد ابن مسکان هم آن حلبی این جا هم عمران باشد</w:t>
      </w:r>
      <w:r w:rsidR="00F16F60">
        <w:rPr>
          <w:rFonts w:cs="B Badr" w:hint="cs"/>
          <w:b/>
          <w:bCs/>
          <w:sz w:val="28"/>
          <w:szCs w:val="28"/>
          <w:rtl/>
        </w:rPr>
        <w:t>، عمران حلبی باشد، در حد احتمال، فعلا اطمینان و جزمی نداریم، آن وقت معلوم شد اساس این سوال از ابوبصیر است، از حلبی هم نقل شده یا محمد حلبی یا عمران حلبی جواب ها هم تقریبا یکی است، یرکع، فقط در یک نسخه از کتاب حسین ابن سعید که از ابی بصیر نقل شده یرکع و یسجد، یک یسجد اضافی دارد</w:t>
      </w:r>
    </w:p>
    <w:p w:rsidR="00F16F60" w:rsidRDefault="00F16F60" w:rsidP="00F16F60">
      <w:pPr>
        <w:bidi/>
        <w:spacing w:line="360" w:lineRule="auto"/>
        <w:jc w:val="lowKashida"/>
        <w:rPr>
          <w:rFonts w:cs="B Badr"/>
          <w:b/>
          <w:bCs/>
          <w:sz w:val="28"/>
          <w:szCs w:val="28"/>
          <w:rtl/>
        </w:rPr>
      </w:pPr>
      <w:r>
        <w:rPr>
          <w:rFonts w:cs="B Badr" w:hint="cs"/>
          <w:b/>
          <w:bCs/>
          <w:sz w:val="28"/>
          <w:szCs w:val="28"/>
          <w:rtl/>
        </w:rPr>
        <w:t xml:space="preserve">پرسش: مبهم </w:t>
      </w:r>
    </w:p>
    <w:p w:rsidR="00F16F60" w:rsidRDefault="00F16F60" w:rsidP="00F16F60">
      <w:pPr>
        <w:bidi/>
        <w:spacing w:line="360" w:lineRule="auto"/>
        <w:jc w:val="lowKashida"/>
        <w:rPr>
          <w:rFonts w:cs="B Badr"/>
          <w:b/>
          <w:bCs/>
          <w:sz w:val="28"/>
          <w:szCs w:val="28"/>
          <w:rtl/>
        </w:rPr>
      </w:pPr>
      <w:r>
        <w:rPr>
          <w:rFonts w:cs="B Badr" w:hint="cs"/>
          <w:b/>
          <w:bCs/>
          <w:sz w:val="28"/>
          <w:szCs w:val="28"/>
          <w:rtl/>
        </w:rPr>
        <w:t xml:space="preserve">آیت الله مددی: نه فرض است دیگر، فلا یدری ارکع ام لا قال فلیرکع </w:t>
      </w:r>
    </w:p>
    <w:p w:rsidR="00F16F60" w:rsidRDefault="00F16F60" w:rsidP="00F16F60">
      <w:pPr>
        <w:bidi/>
        <w:spacing w:line="360" w:lineRule="auto"/>
        <w:jc w:val="lowKashida"/>
        <w:rPr>
          <w:rFonts w:cs="B Badr"/>
          <w:b/>
          <w:bCs/>
          <w:sz w:val="28"/>
          <w:szCs w:val="28"/>
          <w:rtl/>
        </w:rPr>
      </w:pPr>
      <w:r>
        <w:rPr>
          <w:rFonts w:cs="B Badr" w:hint="cs"/>
          <w:b/>
          <w:bCs/>
          <w:sz w:val="28"/>
          <w:szCs w:val="28"/>
          <w:rtl/>
        </w:rPr>
        <w:t>پرسش: ظاهرا حمل بر سجده سهو بکنیم</w:t>
      </w:r>
    </w:p>
    <w:p w:rsidR="00F16F60" w:rsidRDefault="00F16F60" w:rsidP="00F16F60">
      <w:pPr>
        <w:bidi/>
        <w:spacing w:line="360" w:lineRule="auto"/>
        <w:jc w:val="lowKashida"/>
        <w:rPr>
          <w:rFonts w:cs="B Badr"/>
          <w:b/>
          <w:bCs/>
          <w:sz w:val="28"/>
          <w:szCs w:val="28"/>
          <w:rtl/>
        </w:rPr>
      </w:pPr>
      <w:r>
        <w:rPr>
          <w:rFonts w:cs="B Badr" w:hint="cs"/>
          <w:b/>
          <w:bCs/>
          <w:sz w:val="28"/>
          <w:szCs w:val="28"/>
          <w:rtl/>
        </w:rPr>
        <w:t>آیت الله مددی: علی ای حال من فعلا متن ها را می خوانم تا ببینیم چه در می آید، در متونی که ما داریم یا یرکع فلیرکع تنها داریم، در یک متنی که در کافی آمده و در کتاب تهذیب مستقیم از کتاب حسین ابن سعید نقل کرده یسجد هم دارد، یرکع و یسجد، آن وقت این دو تا. سوم این که در کتاب دعائم این طور دارد عن جعفر ابن محمد قال فی من شک فی الرکوع و هو فی الصلوة، خیلی عجیب است، رکوع مفروضش صلوة است نه رکوع استحبابی که آدم بخواهد رکوع بکند، این هم خیلی عجیب است، و هو فی الصلوة، قال یرکع ثم یسجد سجدتی السهو، در این روایتی که ما داریم در این روایت از کتاب دعائم یسجد سجدتی السهو هم دارد.</w:t>
      </w:r>
    </w:p>
    <w:p w:rsidR="00F16F60" w:rsidRDefault="00F16F60" w:rsidP="00F16F60">
      <w:pPr>
        <w:bidi/>
        <w:spacing w:line="360" w:lineRule="auto"/>
        <w:jc w:val="lowKashida"/>
        <w:rPr>
          <w:rFonts w:cs="B Badr"/>
          <w:b/>
          <w:bCs/>
          <w:sz w:val="28"/>
          <w:szCs w:val="28"/>
          <w:rtl/>
        </w:rPr>
      </w:pPr>
      <w:r>
        <w:rPr>
          <w:rFonts w:cs="B Badr" w:hint="cs"/>
          <w:b/>
          <w:bCs/>
          <w:sz w:val="28"/>
          <w:szCs w:val="28"/>
          <w:rtl/>
        </w:rPr>
        <w:lastRenderedPageBreak/>
        <w:t>پرسش: این قید است شاید منظورش این بوده که شک در حال نماز است</w:t>
      </w:r>
    </w:p>
    <w:p w:rsidR="00F16F60" w:rsidRDefault="00F16F60" w:rsidP="00F16F60">
      <w:pPr>
        <w:bidi/>
        <w:spacing w:line="360" w:lineRule="auto"/>
        <w:jc w:val="lowKashida"/>
        <w:rPr>
          <w:rFonts w:cs="B Badr"/>
          <w:b/>
          <w:bCs/>
          <w:sz w:val="28"/>
          <w:szCs w:val="28"/>
          <w:rtl/>
        </w:rPr>
      </w:pPr>
      <w:r>
        <w:rPr>
          <w:rFonts w:cs="B Badr" w:hint="cs"/>
          <w:b/>
          <w:bCs/>
          <w:sz w:val="28"/>
          <w:szCs w:val="28"/>
          <w:rtl/>
        </w:rPr>
        <w:t>آیت الله مددی: شاید هم، احتمال دارد و إلا معنا ندارد یعنی شکش بعد از نماز نیست، متعارف این است که اگر بعد باشد در صحت است، اگر حین باشد در وجود است، اصطلاحشان این است، یک اصطلاحی دارند قاعده فراغ بعد از نماز است و شک در صحت نماز است اما قاعده تجاوز اثنای نماز شک در وجود است، آن وقت فی من شک فی الرکوع ظاهرش در وجود است، اگر گفت شک فی الرکوع ظاهرش اثنا است، اما اگر شک در صحت باشد این مال بعد است، و هو فی الصلوة شاید شرحی است که ایشان فرمودند، عادتا این جور است که در قاعده فراغ شک در صحت است، در قاعده تجاوز شک در وجود است و کرارا و مرارا عرض کردیم اسماعیلی ها یا فاطمی های مصر همین جناب صاحب دعائم این ها میراث مستقل ندارند، زیدی ها میراث مستقل دارند، حالا سنی ها که خیلی واضح است، کاملا مستقل اند و ربطی به ما ندارد.</w:t>
      </w:r>
    </w:p>
    <w:p w:rsidR="00F16F60" w:rsidRDefault="00F16F60" w:rsidP="00F16F60">
      <w:pPr>
        <w:bidi/>
        <w:spacing w:line="360" w:lineRule="auto"/>
        <w:jc w:val="lowKashida"/>
        <w:rPr>
          <w:rFonts w:cs="B Badr"/>
          <w:b/>
          <w:bCs/>
          <w:sz w:val="28"/>
          <w:szCs w:val="28"/>
          <w:rtl/>
        </w:rPr>
      </w:pPr>
      <w:r>
        <w:rPr>
          <w:rFonts w:cs="B Badr" w:hint="cs"/>
          <w:b/>
          <w:bCs/>
          <w:sz w:val="28"/>
          <w:szCs w:val="28"/>
          <w:rtl/>
        </w:rPr>
        <w:t>پرسش: فقه الرضا هم این آمده</w:t>
      </w:r>
    </w:p>
    <w:p w:rsidR="00F16F60" w:rsidRDefault="00F16F60" w:rsidP="00F16F60">
      <w:pPr>
        <w:bidi/>
        <w:spacing w:line="360" w:lineRule="auto"/>
        <w:jc w:val="lowKashida"/>
        <w:rPr>
          <w:rFonts w:cs="B Badr"/>
          <w:b/>
          <w:bCs/>
          <w:sz w:val="28"/>
          <w:szCs w:val="28"/>
          <w:rtl/>
        </w:rPr>
      </w:pPr>
      <w:r>
        <w:rPr>
          <w:rFonts w:cs="B Badr" w:hint="cs"/>
          <w:b/>
          <w:bCs/>
          <w:sz w:val="28"/>
          <w:szCs w:val="28"/>
          <w:rtl/>
        </w:rPr>
        <w:t xml:space="preserve">آیت الله مددی: بله می دانم، فقه الرضا را خواندیم. </w:t>
      </w:r>
    </w:p>
    <w:p w:rsidR="00F16F60" w:rsidRDefault="00F16F60" w:rsidP="00F16F60">
      <w:pPr>
        <w:bidi/>
        <w:spacing w:line="360" w:lineRule="auto"/>
        <w:jc w:val="lowKashida"/>
        <w:rPr>
          <w:rFonts w:cs="B Badr"/>
          <w:b/>
          <w:bCs/>
          <w:sz w:val="28"/>
          <w:szCs w:val="28"/>
          <w:rtl/>
        </w:rPr>
      </w:pPr>
      <w:r>
        <w:rPr>
          <w:rFonts w:cs="B Badr" w:hint="cs"/>
          <w:b/>
          <w:bCs/>
          <w:sz w:val="28"/>
          <w:szCs w:val="28"/>
          <w:rtl/>
        </w:rPr>
        <w:t>و این خیلی عجیب است، یعنی آن نکته فنی ای که ما می خواهیم بگوییم این است که گاهی روایت بین اصحاب موجود بوده در مرحله متاخر چون ما سه مرحله</w:t>
      </w:r>
      <w:r w:rsidR="00101786">
        <w:rPr>
          <w:rFonts w:cs="B Badr" w:hint="cs"/>
          <w:b/>
          <w:bCs/>
          <w:sz w:val="28"/>
          <w:szCs w:val="28"/>
          <w:rtl/>
        </w:rPr>
        <w:t xml:space="preserve"> کردیم حدیث را، آن مرحله اول ضبط حدیث، مرحله متوسط و مرحله متاخر، مثلا مرحله اول حدیث احتمالا کتاب ابن مسکان باشد، مرحله متوسط کتاب حسین ابن سعید است، مرحله متاخر کافی است و تهذیب، این جوری ما یک تقسیم خاص خودمان، یک مراحل که حدیث را در مراحل خودش، ما عرض کردیم جناب اسماعیلی ها اصولا مرحله اول ندارند. اگر دارند همین مرحله متوسط ماست مثل کتب حسین ابن سعید، از خودشان که کلا ندارند، نه اول نه متوسط، خودشان مرحله متاخر</w:t>
      </w:r>
    </w:p>
    <w:p w:rsidR="00101786" w:rsidRDefault="00101786" w:rsidP="00101786">
      <w:pPr>
        <w:bidi/>
        <w:spacing w:line="360" w:lineRule="auto"/>
        <w:jc w:val="lowKashida"/>
        <w:rPr>
          <w:rFonts w:cs="B Badr"/>
          <w:b/>
          <w:bCs/>
          <w:sz w:val="28"/>
          <w:szCs w:val="28"/>
          <w:rtl/>
        </w:rPr>
      </w:pPr>
      <w:r>
        <w:rPr>
          <w:rFonts w:cs="B Badr" w:hint="cs"/>
          <w:b/>
          <w:bCs/>
          <w:sz w:val="28"/>
          <w:szCs w:val="28"/>
          <w:rtl/>
        </w:rPr>
        <w:t>پرسش: امام هایشان اصلا مالیخولیائی اند، مشکلاتی دارند.</w:t>
      </w:r>
    </w:p>
    <w:p w:rsidR="00101786" w:rsidRDefault="00101786" w:rsidP="00101786">
      <w:pPr>
        <w:bidi/>
        <w:spacing w:line="360" w:lineRule="auto"/>
        <w:jc w:val="lowKashida"/>
        <w:rPr>
          <w:rFonts w:cs="B Badr"/>
          <w:b/>
          <w:bCs/>
          <w:sz w:val="28"/>
          <w:szCs w:val="28"/>
          <w:rtl/>
        </w:rPr>
      </w:pPr>
      <w:r>
        <w:rPr>
          <w:rFonts w:cs="B Badr" w:hint="cs"/>
          <w:b/>
          <w:bCs/>
          <w:sz w:val="28"/>
          <w:szCs w:val="28"/>
          <w:rtl/>
        </w:rPr>
        <w:t>آیت الله مددی: بعضی هایشان در وجودشان شک است نه در مالیخولیائی بودنشان.</w:t>
      </w:r>
    </w:p>
    <w:p w:rsidR="00101786" w:rsidRDefault="00101786" w:rsidP="00101786">
      <w:pPr>
        <w:bidi/>
        <w:spacing w:line="360" w:lineRule="auto"/>
        <w:jc w:val="lowKashida"/>
        <w:rPr>
          <w:rFonts w:cs="B Badr"/>
          <w:b/>
          <w:bCs/>
          <w:sz w:val="28"/>
          <w:szCs w:val="28"/>
          <w:rtl/>
        </w:rPr>
      </w:pPr>
      <w:r>
        <w:rPr>
          <w:rFonts w:cs="B Badr" w:hint="cs"/>
          <w:b/>
          <w:bCs/>
          <w:sz w:val="28"/>
          <w:szCs w:val="28"/>
          <w:rtl/>
        </w:rPr>
        <w:t>پرسش: خواب های عجیب می بینند، رفتار های عجیب</w:t>
      </w:r>
    </w:p>
    <w:p w:rsidR="00826568" w:rsidRDefault="00101786" w:rsidP="00101786">
      <w:pPr>
        <w:bidi/>
        <w:spacing w:line="360" w:lineRule="auto"/>
        <w:jc w:val="lowKashida"/>
        <w:rPr>
          <w:rFonts w:cs="B Badr"/>
          <w:b/>
          <w:bCs/>
          <w:sz w:val="28"/>
          <w:szCs w:val="28"/>
          <w:rtl/>
        </w:rPr>
      </w:pPr>
      <w:r>
        <w:rPr>
          <w:rFonts w:cs="B Badr" w:hint="cs"/>
          <w:b/>
          <w:bCs/>
          <w:sz w:val="28"/>
          <w:szCs w:val="28"/>
          <w:rtl/>
        </w:rPr>
        <w:lastRenderedPageBreak/>
        <w:t>آیت الله مددی: نه خواب که ندارند، خواب مال یکی دیگر معاصر ماست خواب ببیند، اسماعیلی ها در وجود سه تا امامشان بعد از محمد در وجود خارجیشان شک است که اصلا وجود دارند یا ندارند، در اسماعیلی ها اصلا در وجودشان بحث است. در خود اسماعیل هم بحث دارند، حتی عجیب است در کتاب های رسمیشان هم نوشتند که قیل که اسماعیل نمرده بود، بعد از چند سال در بصره دیده شد، من از کتاب های خودشان نقل می کنم، علی ای حال وقتی در خود اسماعیل شک می کنند دیگر در بقیه به طریق اولی. اصطلاحا سه تا امامند ما بین محمد اسماعیل پسر اسماعیل و بین عبید الله مهدی که در مصر قیام کرد سه تا امام است، حدود 140-130 سال فاصله است، سه تا امامند که اصطلاحا به آن ها ائمه ستر، امامان مخفی، امامان پنهان زیست، امامانی که در پنهانی زندگی می کردند به آن ها ائمه ستر می گویند، در وجود این ائمه ستر شک است</w:t>
      </w:r>
      <w:r w:rsidR="00826568">
        <w:rPr>
          <w:rFonts w:cs="B Badr" w:hint="cs"/>
          <w:b/>
          <w:bCs/>
          <w:sz w:val="28"/>
          <w:szCs w:val="28"/>
          <w:rtl/>
        </w:rPr>
        <w:t xml:space="preserve"> که اصلا وجود خارجی دارند یا وجود خارجی ندارند، نوبت به مسئله مالیخولیا نمی رسد. </w:t>
      </w:r>
    </w:p>
    <w:p w:rsidR="00101786" w:rsidRDefault="00826568" w:rsidP="00826568">
      <w:pPr>
        <w:bidi/>
        <w:spacing w:line="360" w:lineRule="auto"/>
        <w:jc w:val="lowKashida"/>
        <w:rPr>
          <w:rFonts w:cs="B Badr"/>
          <w:b/>
          <w:bCs/>
          <w:sz w:val="28"/>
          <w:szCs w:val="28"/>
          <w:rtl/>
        </w:rPr>
      </w:pPr>
      <w:r>
        <w:rPr>
          <w:rFonts w:cs="B Badr" w:hint="cs"/>
          <w:b/>
          <w:bCs/>
          <w:sz w:val="28"/>
          <w:szCs w:val="28"/>
          <w:rtl/>
        </w:rPr>
        <w:t>علی ای حال پس روشن شد این نکته را دقت بکنید اصحاب ما قطعا این روایتی را که جناب دعائم نقل کرد</w:t>
      </w:r>
      <w:r w:rsidR="00911C29">
        <w:rPr>
          <w:rFonts w:cs="B Badr" w:hint="cs"/>
          <w:b/>
          <w:bCs/>
          <w:sz w:val="28"/>
          <w:szCs w:val="28"/>
          <w:rtl/>
        </w:rPr>
        <w:t>ه قطعا در میراث های ما موجود بوده، ما در این شبهه نداریم، چون آن ها اصلا میراث ندارند، عرض کردیم رتبه</w:t>
      </w:r>
      <w:r w:rsidR="006D2A93">
        <w:rPr>
          <w:rFonts w:cs="B Badr" w:hint="cs"/>
          <w:b/>
          <w:bCs/>
          <w:sz w:val="28"/>
          <w:szCs w:val="28"/>
          <w:rtl/>
        </w:rPr>
        <w:t xml:space="preserve"> صاحب دعائم ما بین کلینی و ما بین صدوق است، کلینی 329، صدوق 381، ایشان 361، 363، ایشان رتبة مابین صدوق و کلینی است، قطعا و یقینا، این را خوب دقت بکنید، این همان مطلبی است که عرض کردم اصحاب ما نکته داشته، این روایت الان در مصادر ما کلا نیست و اما این که این واقعا احتمالا اجتهاد صاحب دعائم باشد خیلی بعید است، اولا شان ایشان نبوده همچین اجتهاد هایی بکند، نکته بعدی در بعضی کتب فتوا هم این آمده قبل از دعائم، در فقه الرضا اصلا تعبیرش این است و کنت یوم عند العالم علیه السلام و رجلٌ ساله عن رجل، این دیگر تقریبا حالت تقطیع دارد و عن رجل</w:t>
      </w:r>
      <w:r w:rsidR="001F2B58">
        <w:rPr>
          <w:rFonts w:cs="B Badr" w:hint="cs"/>
          <w:b/>
          <w:bCs/>
          <w:sz w:val="28"/>
          <w:szCs w:val="28"/>
          <w:rtl/>
        </w:rPr>
        <w:t xml:space="preserve"> لم یدر رکع ام لم یرکع، قال علیه السلام یرکع ثم یسجد سجدتی السهو، کتاب فقه الرضا به هر حال شواهدی موید است که کتاب شلمغانی باشد، احتمالش قوی است، احتمال دارد، به هر حال اگر کتاب او نباشد مال همان زمان هاست، حالا ما یک اصطلاحی گذاشتیم که این فقط در شیعه هست، در سنی ها نیست، زیدی ها نیست، عهد انتقال از نصوص به فتاوا، شیعه یک عهد این جوری دارد، </w:t>
      </w:r>
    </w:p>
    <w:p w:rsidR="001F2B58" w:rsidRDefault="001F2B58" w:rsidP="001F2B58">
      <w:pPr>
        <w:bidi/>
        <w:spacing w:line="360" w:lineRule="auto"/>
        <w:jc w:val="lowKashida"/>
        <w:rPr>
          <w:rFonts w:cs="B Badr"/>
          <w:b/>
          <w:bCs/>
          <w:sz w:val="28"/>
          <w:szCs w:val="28"/>
          <w:rtl/>
        </w:rPr>
      </w:pPr>
      <w:r>
        <w:rPr>
          <w:rFonts w:cs="B Badr" w:hint="cs"/>
          <w:b/>
          <w:bCs/>
          <w:sz w:val="28"/>
          <w:szCs w:val="28"/>
          <w:rtl/>
        </w:rPr>
        <w:lastRenderedPageBreak/>
        <w:t>پرسش: کتاب شرائع صدوق هم همین طور است؟</w:t>
      </w:r>
    </w:p>
    <w:p w:rsidR="001F2B58" w:rsidRDefault="001F2B58" w:rsidP="001F2B58">
      <w:pPr>
        <w:bidi/>
        <w:spacing w:line="360" w:lineRule="auto"/>
        <w:jc w:val="lowKashida"/>
        <w:rPr>
          <w:rFonts w:cs="B Badr"/>
          <w:b/>
          <w:bCs/>
          <w:sz w:val="28"/>
          <w:szCs w:val="28"/>
          <w:rtl/>
        </w:rPr>
      </w:pPr>
      <w:r>
        <w:rPr>
          <w:rFonts w:cs="B Badr" w:hint="cs"/>
          <w:b/>
          <w:bCs/>
          <w:sz w:val="28"/>
          <w:szCs w:val="28"/>
          <w:rtl/>
        </w:rPr>
        <w:t>آیت الله مددی: شرائع پدر صدوق هم همین طور است. این اصطلاح بنده است عهد انتقال از نصوص به فتاوا</w:t>
      </w:r>
      <w:r w:rsidR="006F0844">
        <w:rPr>
          <w:rFonts w:cs="B Badr" w:hint="cs"/>
          <w:b/>
          <w:bCs/>
          <w:sz w:val="28"/>
          <w:szCs w:val="28"/>
          <w:rtl/>
        </w:rPr>
        <w:t>، یک عهد و یک مرحله ای است که این عهد به حسبب شواهد موجود ما باید از سال های 250 شروع شده باشد، تا حدود 350 که اوجش است، 370 مثل خود کتاب صدوق، عهد انتقال از نصوص به فتاوا، این کتاب روی این مبنا نوشته شده، حالا تکلیف شلمغانی هم در همین است چون شلمغانی در زمان حسین روح دارای مقامی بوده و حسین روح بهش دستور دارد علی ما یقال که این کتاب را بنویسد به عنوان یک رساله جامع بین شیعه، بین قم و بغداد و ظاهرا شلمغانی باید از سال 312، 313 دیگر منحرف شده باشد که در لعنش توقیعات صادر شده و حدود 322، 323 کشته می شود به عنوان قول به حلول و انا الله و فلان و از این حرف ها، علی ای حال این کتاب هم احتمالا این کتاب شلمغانی باشد احتمالش وارد است، اگر کتاب او نیست کتاب این مرحله هست</w:t>
      </w:r>
      <w:r w:rsidR="00AE47D7">
        <w:rPr>
          <w:rFonts w:cs="B Badr" w:hint="cs"/>
          <w:b/>
          <w:bCs/>
          <w:sz w:val="28"/>
          <w:szCs w:val="28"/>
          <w:rtl/>
        </w:rPr>
        <w:t>، این قطعی است بعد هم این جا تصریح می کند عند العالم علیه السلام و رجل ساله عن رجل، این دیگر خیلی واضح است، تصریحش واضح است که روایت است، خوب دقت کردید پس در حقیقت می شود گفت که مصدر اولیه ما چون ضبط روایت را به عنوان ضبط دقیقا نمی دانیم، صدور روایت در مدینه است، اوائل قرن دوم، ابوبصیر هم نقل کرده و احتمالا همان زمان هم ضبط شده چون ابن مسکان زمان امام صادق است.</w:t>
      </w:r>
    </w:p>
    <w:p w:rsidR="00AE47D7" w:rsidRDefault="00AE47D7" w:rsidP="00AE47D7">
      <w:pPr>
        <w:bidi/>
        <w:spacing w:line="360" w:lineRule="auto"/>
        <w:jc w:val="lowKashida"/>
        <w:rPr>
          <w:rFonts w:cs="B Badr"/>
          <w:b/>
          <w:bCs/>
          <w:sz w:val="28"/>
          <w:szCs w:val="28"/>
          <w:rtl/>
        </w:rPr>
      </w:pPr>
      <w:r>
        <w:rPr>
          <w:rFonts w:cs="B Badr" w:hint="cs"/>
          <w:b/>
          <w:bCs/>
          <w:sz w:val="28"/>
          <w:szCs w:val="28"/>
          <w:rtl/>
        </w:rPr>
        <w:t>پرسش: ان کنت یوما مال قسمت دیگرش است</w:t>
      </w:r>
    </w:p>
    <w:p w:rsidR="00AE47D7" w:rsidRDefault="00AE47D7" w:rsidP="00AE47D7">
      <w:pPr>
        <w:bidi/>
        <w:spacing w:line="360" w:lineRule="auto"/>
        <w:jc w:val="lowKashida"/>
        <w:rPr>
          <w:rFonts w:cs="B Badr"/>
          <w:b/>
          <w:bCs/>
          <w:sz w:val="28"/>
          <w:szCs w:val="28"/>
          <w:rtl/>
        </w:rPr>
      </w:pPr>
      <w:r>
        <w:rPr>
          <w:rFonts w:cs="B Badr" w:hint="cs"/>
          <w:b/>
          <w:bCs/>
          <w:sz w:val="28"/>
          <w:szCs w:val="28"/>
          <w:rtl/>
        </w:rPr>
        <w:t xml:space="preserve">آیت الله مددی: بله ایشان تتمه آن گرفته راست است، یکی گرفته اگر تقطیع باشد، دقت کردید؟ پس این مطلب ابوبصیر در اوائل قرن دوم این سوال را کرده همان زمان ها هم در کوفه این ضبط شده است اوائل قرن دوم، این سیر تاریخی به قول ما فهرستی را هم داشته باشید، اوائل قرن سوم هم در کتب حسین ابن سعید آمده، این مصدر متوسط است، بعد مرحوم یعنی کتاب کلینی بعد از کتاب فقه الرضاست، ظاهرا دو متن در شیعه موجود بوده یرکع و یسجد سجدتی السهو، یرکع تنها، حالا هم دقیقا نمی دانیم که چرا شیعه این یسجد سجده سهو را برداشتند اما شواهد بر وجودش دلالت می کند لذا خوب دقت بکنید وجود روایت یک بحث است حجیتش بحث </w:t>
      </w:r>
      <w:r>
        <w:rPr>
          <w:rFonts w:cs="B Badr" w:hint="cs"/>
          <w:b/>
          <w:bCs/>
          <w:sz w:val="28"/>
          <w:szCs w:val="28"/>
          <w:rtl/>
        </w:rPr>
        <w:lastRenderedPageBreak/>
        <w:t>دیگری است، انکار این مطلب نمی شود کرد که روایت موجود بوده، یسجد سجدتی السهو موجود بوده اما نمی دانیم چرا اصحاب برداشتند، البته در فقه الرضا آمده، عملا هم فتوا در کتب اسماعیلی ها آمده است</w:t>
      </w:r>
    </w:p>
    <w:p w:rsidR="00AE47D7" w:rsidRDefault="00AE47D7" w:rsidP="00AE47D7">
      <w:pPr>
        <w:bidi/>
        <w:spacing w:line="360" w:lineRule="auto"/>
        <w:jc w:val="lowKashida"/>
        <w:rPr>
          <w:rFonts w:cs="B Badr"/>
          <w:b/>
          <w:bCs/>
          <w:sz w:val="28"/>
          <w:szCs w:val="28"/>
          <w:rtl/>
        </w:rPr>
      </w:pPr>
      <w:r>
        <w:rPr>
          <w:rFonts w:cs="B Badr" w:hint="cs"/>
          <w:b/>
          <w:bCs/>
          <w:sz w:val="28"/>
          <w:szCs w:val="28"/>
          <w:rtl/>
        </w:rPr>
        <w:t>پرسش: اگر آن قید و هو فی حال الصلوة را مهم بدانیم مثل این که بعد از صلوة</w:t>
      </w:r>
    </w:p>
    <w:p w:rsidR="00AE47D7" w:rsidRDefault="00AE47D7" w:rsidP="00AE47D7">
      <w:pPr>
        <w:bidi/>
        <w:spacing w:line="360" w:lineRule="auto"/>
        <w:jc w:val="lowKashida"/>
        <w:rPr>
          <w:rFonts w:cs="B Badr"/>
          <w:b/>
          <w:bCs/>
          <w:sz w:val="28"/>
          <w:szCs w:val="28"/>
          <w:rtl/>
        </w:rPr>
      </w:pPr>
      <w:r>
        <w:rPr>
          <w:rFonts w:cs="B Badr" w:hint="cs"/>
          <w:b/>
          <w:bCs/>
          <w:sz w:val="28"/>
          <w:szCs w:val="28"/>
          <w:rtl/>
        </w:rPr>
        <w:t>آیت الله مددی: نه فی الصلوة، نه شکش در قاعده تجاوز است که</w:t>
      </w:r>
    </w:p>
    <w:p w:rsidR="00AE47D7" w:rsidRDefault="00AE47D7" w:rsidP="00AE47D7">
      <w:pPr>
        <w:bidi/>
        <w:spacing w:line="360" w:lineRule="auto"/>
        <w:jc w:val="lowKashida"/>
        <w:rPr>
          <w:rFonts w:cs="B Badr"/>
          <w:b/>
          <w:bCs/>
          <w:sz w:val="28"/>
          <w:szCs w:val="28"/>
          <w:rtl/>
        </w:rPr>
      </w:pPr>
      <w:r>
        <w:rPr>
          <w:rFonts w:cs="B Badr" w:hint="cs"/>
          <w:b/>
          <w:bCs/>
          <w:sz w:val="28"/>
          <w:szCs w:val="28"/>
          <w:rtl/>
        </w:rPr>
        <w:t>علی ای حال کیف ما کان و آن یسجد، البته احتمالا یسجد هم سجده سهو باشد، بعید است امام بگوید که یرکع یسجد، یعنی ادامه بدهد</w:t>
      </w:r>
    </w:p>
    <w:p w:rsidR="00AE47D7" w:rsidRDefault="00AE47D7" w:rsidP="00AE47D7">
      <w:pPr>
        <w:bidi/>
        <w:spacing w:line="360" w:lineRule="auto"/>
        <w:jc w:val="lowKashida"/>
        <w:rPr>
          <w:rFonts w:cs="B Badr"/>
          <w:b/>
          <w:bCs/>
          <w:sz w:val="28"/>
          <w:szCs w:val="28"/>
          <w:rtl/>
        </w:rPr>
      </w:pPr>
      <w:r>
        <w:rPr>
          <w:rFonts w:cs="B Badr" w:hint="cs"/>
          <w:b/>
          <w:bCs/>
          <w:sz w:val="28"/>
          <w:szCs w:val="28"/>
          <w:rtl/>
        </w:rPr>
        <w:t>پرسش: بر هیچ معصومی عرضه نشده است؟</w:t>
      </w:r>
    </w:p>
    <w:p w:rsidR="00AE47D7" w:rsidRDefault="00AE47D7" w:rsidP="00AE47D7">
      <w:pPr>
        <w:bidi/>
        <w:spacing w:line="360" w:lineRule="auto"/>
        <w:jc w:val="lowKashida"/>
        <w:rPr>
          <w:rFonts w:cs="B Badr"/>
          <w:b/>
          <w:bCs/>
          <w:sz w:val="28"/>
          <w:szCs w:val="28"/>
          <w:rtl/>
        </w:rPr>
      </w:pPr>
      <w:r>
        <w:rPr>
          <w:rFonts w:cs="B Badr" w:hint="cs"/>
          <w:b/>
          <w:bCs/>
          <w:sz w:val="28"/>
          <w:szCs w:val="28"/>
          <w:rtl/>
        </w:rPr>
        <w:t>آیت الله مددی: نه نشده، هم کلینی قبول کرده حالا غیر از حسین ابن سعید و هم شیخ طوسی، دقت کردید آن نکته فنی روشن شد؟ نکته فنی این است که تدریجا آن روایت در شیعه حذف شده است یعنی بعد از کلینی، و لذا اگر مصادر اولیه ما الان موجود بود مصدر روایت کتاب دعائم را می دیدیم شاید واقعا عقیده ما هم عوض می شد اما از قرن چهارم دیگر حذف شده است، اصلا آن متن یسجد سجده سهو حذف شده</w:t>
      </w:r>
    </w:p>
    <w:p w:rsidR="00AE47D7" w:rsidRDefault="00AE47D7" w:rsidP="00AE47D7">
      <w:pPr>
        <w:bidi/>
        <w:spacing w:line="360" w:lineRule="auto"/>
        <w:jc w:val="lowKashida"/>
        <w:rPr>
          <w:rFonts w:cs="B Badr"/>
          <w:b/>
          <w:bCs/>
          <w:sz w:val="28"/>
          <w:szCs w:val="28"/>
          <w:rtl/>
        </w:rPr>
      </w:pPr>
      <w:r>
        <w:rPr>
          <w:rFonts w:cs="B Badr" w:hint="cs"/>
          <w:b/>
          <w:bCs/>
          <w:sz w:val="28"/>
          <w:szCs w:val="28"/>
          <w:rtl/>
        </w:rPr>
        <w:t>پرسش: یسجد از کجا آمده؟</w:t>
      </w:r>
    </w:p>
    <w:p w:rsidR="00AE47D7" w:rsidRDefault="00AE47D7" w:rsidP="00AE47D7">
      <w:pPr>
        <w:bidi/>
        <w:spacing w:line="360" w:lineRule="auto"/>
        <w:jc w:val="lowKashida"/>
        <w:rPr>
          <w:rFonts w:cs="B Badr"/>
          <w:b/>
          <w:bCs/>
          <w:sz w:val="28"/>
          <w:szCs w:val="28"/>
          <w:rtl/>
        </w:rPr>
      </w:pPr>
      <w:r>
        <w:rPr>
          <w:rFonts w:cs="B Badr" w:hint="cs"/>
          <w:b/>
          <w:bCs/>
          <w:sz w:val="28"/>
          <w:szCs w:val="28"/>
          <w:rtl/>
        </w:rPr>
        <w:t>آیت الله مددی: بله آن هم خیلی عجیب است. در یک نسخه ابی بصیر یرکع تنهاست، در یک نسخه دیگرش هست، این ظرافت ها را دقت بفرمایید، این هم راجع به این روایت و شرح آن.</w:t>
      </w:r>
    </w:p>
    <w:p w:rsidR="00AE47D7" w:rsidRDefault="00AE47D7" w:rsidP="00AE47D7">
      <w:pPr>
        <w:bidi/>
        <w:spacing w:line="360" w:lineRule="auto"/>
        <w:jc w:val="lowKashida"/>
        <w:rPr>
          <w:rFonts w:cs="B Badr"/>
          <w:b/>
          <w:bCs/>
          <w:sz w:val="28"/>
          <w:szCs w:val="28"/>
          <w:rtl/>
        </w:rPr>
      </w:pPr>
      <w:r>
        <w:rPr>
          <w:rFonts w:cs="B Badr" w:hint="cs"/>
          <w:b/>
          <w:bCs/>
          <w:sz w:val="28"/>
          <w:szCs w:val="28"/>
          <w:rtl/>
        </w:rPr>
        <w:t>پرسش: اصلی داریم که این جا مثلا اصل بر حذف است یا اضافه است؟</w:t>
      </w:r>
    </w:p>
    <w:p w:rsidR="00AE47D7" w:rsidRDefault="00AE47D7" w:rsidP="00AE47D7">
      <w:pPr>
        <w:bidi/>
        <w:spacing w:line="360" w:lineRule="auto"/>
        <w:jc w:val="lowKashida"/>
        <w:rPr>
          <w:rFonts w:cs="B Badr"/>
          <w:b/>
          <w:bCs/>
          <w:sz w:val="28"/>
          <w:szCs w:val="28"/>
          <w:rtl/>
        </w:rPr>
      </w:pPr>
      <w:r>
        <w:rPr>
          <w:rFonts w:cs="B Badr" w:hint="cs"/>
          <w:b/>
          <w:bCs/>
          <w:sz w:val="28"/>
          <w:szCs w:val="28"/>
          <w:rtl/>
        </w:rPr>
        <w:t>آیت الله مددی: گفتند دیگر اصالة عدم زیادة مقدم است بر اصالة زیادت لکن پیش ما ثابت نیست</w:t>
      </w:r>
    </w:p>
    <w:p w:rsidR="00AE47D7" w:rsidRDefault="00AE47D7" w:rsidP="00AE47D7">
      <w:pPr>
        <w:bidi/>
        <w:spacing w:line="360" w:lineRule="auto"/>
        <w:jc w:val="lowKashida"/>
        <w:rPr>
          <w:rFonts w:cs="B Badr"/>
          <w:b/>
          <w:bCs/>
          <w:sz w:val="28"/>
          <w:szCs w:val="28"/>
          <w:rtl/>
        </w:rPr>
      </w:pPr>
      <w:r>
        <w:rPr>
          <w:rFonts w:cs="B Badr" w:hint="cs"/>
          <w:b/>
          <w:bCs/>
          <w:sz w:val="28"/>
          <w:szCs w:val="28"/>
          <w:rtl/>
        </w:rPr>
        <w:t>شماره 18 را هم سابقا خواندیم چون روایت عبدالرحمن ابن ابی عبدالله است، شماره نوزده را هم امروز خواندیم، شماره 20 را مرحوم کلینی آورده و شیخ طوسی از مرحوم کلینی نقل کرده، مصدر مستقلی ندارد</w:t>
      </w:r>
    </w:p>
    <w:p w:rsidR="00AE47D7" w:rsidRDefault="005D41EF" w:rsidP="00AE47D7">
      <w:pPr>
        <w:bidi/>
        <w:spacing w:line="360" w:lineRule="auto"/>
        <w:jc w:val="lowKashida"/>
        <w:rPr>
          <w:rFonts w:cs="B Badr"/>
          <w:b/>
          <w:bCs/>
          <w:sz w:val="28"/>
          <w:szCs w:val="28"/>
          <w:rtl/>
        </w:rPr>
      </w:pPr>
      <w:r w:rsidRPr="005D41EF">
        <w:rPr>
          <w:rFonts w:cs="B Badr"/>
          <w:b/>
          <w:bCs/>
          <w:sz w:val="28"/>
          <w:szCs w:val="28"/>
          <w:rtl/>
        </w:rPr>
        <w:lastRenderedPageBreak/>
        <w:t xml:space="preserve">على بن إبراهيم عن أبيه عن عمرو بن عثمان الخزاز </w:t>
      </w:r>
    </w:p>
    <w:p w:rsidR="00AE47D7" w:rsidRDefault="00AE47D7" w:rsidP="00AE47D7">
      <w:pPr>
        <w:bidi/>
        <w:spacing w:line="360" w:lineRule="auto"/>
        <w:jc w:val="lowKashida"/>
        <w:rPr>
          <w:rFonts w:cs="B Badr"/>
          <w:b/>
          <w:bCs/>
          <w:sz w:val="28"/>
          <w:szCs w:val="28"/>
          <w:rtl/>
        </w:rPr>
      </w:pPr>
      <w:r>
        <w:rPr>
          <w:rFonts w:cs="B Badr" w:hint="cs"/>
          <w:b/>
          <w:bCs/>
          <w:sz w:val="28"/>
          <w:szCs w:val="28"/>
          <w:rtl/>
        </w:rPr>
        <w:t>عادتا این سند ها، عادتا عرض کردم، این ها معنایش این است که کتاب عمرو ابن عثمان است، الان من نمی دانم کتاب خاص، این عمرو ابن عثمان خزاز را بیاورید چون عرض کردم ابراهیم ابن هاشم عادتا شانش نقل تراث است</w:t>
      </w:r>
      <w:r w:rsidR="00310849">
        <w:rPr>
          <w:rFonts w:cs="B Badr" w:hint="cs"/>
          <w:b/>
          <w:bCs/>
          <w:sz w:val="28"/>
          <w:szCs w:val="28"/>
          <w:rtl/>
        </w:rPr>
        <w:t>، عادتا این طور است و عرض کردیم حدود شاید زمان حضرت رضا سال های 200 ایشان از کوفه به قم آمدند چون نجاشی می گوید اول من نشر حدیث الکوفیین بقم، اگر عبارت مال نجاشی باشد، حالا نمی دانم مال کیست.</w:t>
      </w:r>
    </w:p>
    <w:p w:rsidR="009B70E1" w:rsidRDefault="009B70E1" w:rsidP="009B70E1">
      <w:pPr>
        <w:bidi/>
        <w:spacing w:line="360" w:lineRule="auto"/>
        <w:jc w:val="lowKashida"/>
        <w:rPr>
          <w:rFonts w:cs="B Badr"/>
          <w:b/>
          <w:bCs/>
          <w:sz w:val="28"/>
          <w:szCs w:val="28"/>
          <w:rtl/>
        </w:rPr>
      </w:pPr>
      <w:r>
        <w:rPr>
          <w:rFonts w:cs="B Badr" w:hint="cs"/>
          <w:b/>
          <w:bCs/>
          <w:sz w:val="28"/>
          <w:szCs w:val="28"/>
          <w:rtl/>
        </w:rPr>
        <w:t>یکی از حضار: کتاب الجامع فی الحلال و الحرام</w:t>
      </w:r>
    </w:p>
    <w:p w:rsidR="009B70E1" w:rsidRDefault="009B70E1" w:rsidP="009B70E1">
      <w:pPr>
        <w:bidi/>
        <w:spacing w:line="360" w:lineRule="auto"/>
        <w:jc w:val="lowKashida"/>
        <w:rPr>
          <w:rFonts w:cs="B Badr"/>
          <w:b/>
          <w:bCs/>
          <w:sz w:val="28"/>
          <w:szCs w:val="28"/>
          <w:rtl/>
        </w:rPr>
      </w:pPr>
      <w:r>
        <w:rPr>
          <w:rFonts w:cs="B Badr" w:hint="cs"/>
          <w:b/>
          <w:bCs/>
          <w:sz w:val="28"/>
          <w:szCs w:val="28"/>
          <w:rtl/>
        </w:rPr>
        <w:t>آیت الله مددی: احسنتم، خود ترجمه اش را بخوانید، من یادم بود نگاه کنم ولی اصلا کلا یادم رفت و إلا نگاه می کردم، مخصوصا حالا یکمی شبهه می کنیم معلومات سابق را اعاده نظر می کنیم، عمرو ابن عثمان خزاز را بخوانید، له کتاب جامع فی الحلال و الحرام، احتمالا همین است، عرض کردم شواهد ما، آن وقت این مصدر متوسط می شود، کافی می شود مصدر متاخر، این ها اصطلاحات ماست و این نسخه خوبی است، نسخه ابراهیم ابن هاشم نسخه خوبی است که در قم رسیده، از اول عمرو ابن عثمان بخوانید</w:t>
      </w:r>
    </w:p>
    <w:p w:rsidR="009C4964" w:rsidRDefault="009B70E1" w:rsidP="009C4964">
      <w:pPr>
        <w:pStyle w:val="FootnoteText"/>
        <w:spacing w:line="360" w:lineRule="auto"/>
        <w:rPr>
          <w:rFonts w:asciiTheme="minorHAnsi" w:hAnsiTheme="minorHAnsi" w:cs="B Badr"/>
          <w:b/>
          <w:bCs/>
          <w:sz w:val="28"/>
          <w:szCs w:val="28"/>
          <w:rtl/>
        </w:rPr>
      </w:pPr>
      <w:r w:rsidRPr="009B70E1">
        <w:rPr>
          <w:rFonts w:asciiTheme="minorHAnsi" w:hAnsiTheme="minorHAnsi" w:cs="B Badr" w:hint="cs"/>
          <w:b/>
          <w:bCs/>
          <w:sz w:val="28"/>
          <w:szCs w:val="28"/>
          <w:rtl/>
        </w:rPr>
        <w:t xml:space="preserve">یکی از حضار: </w:t>
      </w:r>
      <w:r w:rsidRPr="009B70E1">
        <w:rPr>
          <w:rFonts w:asciiTheme="minorHAnsi" w:hAnsiTheme="minorHAnsi" w:cs="B Badr"/>
          <w:b/>
          <w:bCs/>
          <w:sz w:val="28"/>
          <w:szCs w:val="28"/>
          <w:rtl/>
        </w:rPr>
        <w:t>عمرو بن عثمان الثقفي الخزاز ـ وقيل: الأزدي ـ أبو علي، كوفي، ثقة، روى عن أبيه عن سعيد بن يسار. وله ابن اسمه محمد، روى عنه ابن عقدة. كان عمرو بن عثمان نقي الحديث صحيح الحكايات له كتب؛ منها: كتاب الجامع في الحلال والحرام،</w:t>
      </w:r>
    </w:p>
    <w:p w:rsidR="009C4964" w:rsidRDefault="009C4964" w:rsidP="009C4964">
      <w:pPr>
        <w:pStyle w:val="FootnoteText"/>
        <w:spacing w:line="360" w:lineRule="auto"/>
        <w:rPr>
          <w:rFonts w:asciiTheme="minorHAnsi" w:hAnsiTheme="minorHAnsi" w:cs="B Badr"/>
          <w:b/>
          <w:bCs/>
          <w:sz w:val="28"/>
          <w:szCs w:val="28"/>
          <w:rtl/>
        </w:rPr>
      </w:pPr>
      <w:r>
        <w:rPr>
          <w:rFonts w:asciiTheme="minorHAnsi" w:hAnsiTheme="minorHAnsi" w:cs="B Badr" w:hint="cs"/>
          <w:b/>
          <w:bCs/>
          <w:sz w:val="28"/>
          <w:szCs w:val="28"/>
          <w:rtl/>
        </w:rPr>
        <w:t>آیت الله مددی: البته این صحیح الحکایات خیلی عجیب است، چون نگفته صحیح الروایة، شاید اشاره به این باشد که، خیلی باید دقت بکنید، مثلا می گوییم روی عن فلان، نقل عن فلان، اگر روی گفتند یعنی با شرایط تحدیث چون در روی، آن روایت در آن زمان اصلا شبیه اجتهاد بود، کلمه کلمه می گفت، حدثنی می گفت، حدثنا می گفت، بین عبارات فرق می گذاشت و تکرار می کرد تا آن حفظ بکند، خیلی فوت و فن داشت اما نقل نه، من در مجلسی بودم فلانی این جور می گفت، این دیگر شرایط روایت ندارد، خوب دقت بکنید.</w:t>
      </w:r>
    </w:p>
    <w:p w:rsidR="009C4964" w:rsidRDefault="009C4964" w:rsidP="009C4964">
      <w:pPr>
        <w:pStyle w:val="FootnoteText"/>
        <w:spacing w:line="360" w:lineRule="auto"/>
        <w:rPr>
          <w:rFonts w:asciiTheme="minorHAnsi" w:hAnsiTheme="minorHAnsi" w:cs="B Badr"/>
          <w:b/>
          <w:bCs/>
          <w:sz w:val="28"/>
          <w:szCs w:val="28"/>
          <w:rtl/>
        </w:rPr>
      </w:pPr>
      <w:r>
        <w:rPr>
          <w:rFonts w:asciiTheme="minorHAnsi" w:hAnsiTheme="minorHAnsi" w:cs="B Badr" w:hint="cs"/>
          <w:b/>
          <w:bCs/>
          <w:sz w:val="28"/>
          <w:szCs w:val="28"/>
          <w:rtl/>
        </w:rPr>
        <w:t>پرسش: حکایت هم مثل همین است؟</w:t>
      </w:r>
    </w:p>
    <w:p w:rsidR="009C4964" w:rsidRDefault="009C4964" w:rsidP="009C4964">
      <w:pPr>
        <w:pStyle w:val="FootnoteText"/>
        <w:spacing w:line="360" w:lineRule="auto"/>
        <w:rPr>
          <w:rFonts w:asciiTheme="minorHAnsi" w:hAnsiTheme="minorHAnsi" w:cs="B Badr"/>
          <w:b/>
          <w:bCs/>
          <w:sz w:val="28"/>
          <w:szCs w:val="28"/>
          <w:rtl/>
        </w:rPr>
      </w:pPr>
      <w:r>
        <w:rPr>
          <w:rFonts w:asciiTheme="minorHAnsi" w:hAnsiTheme="minorHAnsi" w:cs="B Badr" w:hint="cs"/>
          <w:b/>
          <w:bCs/>
          <w:sz w:val="28"/>
          <w:szCs w:val="28"/>
          <w:rtl/>
        </w:rPr>
        <w:lastRenderedPageBreak/>
        <w:t>آیت الله مددی: احسن</w:t>
      </w:r>
    </w:p>
    <w:p w:rsidR="009C4964" w:rsidRDefault="009C4964" w:rsidP="009C4964">
      <w:pPr>
        <w:pStyle w:val="FootnoteText"/>
        <w:spacing w:line="360" w:lineRule="auto"/>
        <w:rPr>
          <w:rFonts w:asciiTheme="minorHAnsi" w:hAnsiTheme="minorHAnsi" w:cs="B Badr"/>
          <w:b/>
          <w:bCs/>
          <w:sz w:val="28"/>
          <w:szCs w:val="28"/>
          <w:rtl/>
        </w:rPr>
      </w:pPr>
      <w:r>
        <w:rPr>
          <w:rFonts w:asciiTheme="minorHAnsi" w:hAnsiTheme="minorHAnsi" w:cs="B Badr" w:hint="cs"/>
          <w:b/>
          <w:bCs/>
          <w:sz w:val="28"/>
          <w:szCs w:val="28"/>
          <w:rtl/>
        </w:rPr>
        <w:t>پرسش: نقی الحدیث که قبلش گفت</w:t>
      </w:r>
    </w:p>
    <w:p w:rsidR="009C4964" w:rsidRDefault="009C4964" w:rsidP="009C4964">
      <w:pPr>
        <w:pStyle w:val="FootnoteText"/>
        <w:spacing w:line="360" w:lineRule="auto"/>
        <w:rPr>
          <w:rFonts w:asciiTheme="minorHAnsi" w:hAnsiTheme="minorHAnsi" w:cs="B Badr"/>
          <w:b/>
          <w:bCs/>
          <w:sz w:val="28"/>
          <w:szCs w:val="28"/>
          <w:rtl/>
        </w:rPr>
      </w:pPr>
      <w:r>
        <w:rPr>
          <w:rFonts w:asciiTheme="minorHAnsi" w:hAnsiTheme="minorHAnsi" w:cs="B Badr" w:hint="cs"/>
          <w:b/>
          <w:bCs/>
          <w:sz w:val="28"/>
          <w:szCs w:val="28"/>
          <w:rtl/>
        </w:rPr>
        <w:t>آیت الله مددی: حدیث نه، شرایط تحدیث</w:t>
      </w:r>
    </w:p>
    <w:p w:rsidR="009C4964" w:rsidRDefault="009C4964" w:rsidP="009C4964">
      <w:pPr>
        <w:pStyle w:val="FootnoteText"/>
        <w:spacing w:line="360" w:lineRule="auto"/>
        <w:rPr>
          <w:rFonts w:asciiTheme="minorHAnsi" w:hAnsiTheme="minorHAnsi" w:cs="B Badr"/>
          <w:b/>
          <w:bCs/>
          <w:sz w:val="28"/>
          <w:szCs w:val="28"/>
          <w:rtl/>
        </w:rPr>
      </w:pPr>
      <w:r>
        <w:rPr>
          <w:rFonts w:asciiTheme="minorHAnsi" w:hAnsiTheme="minorHAnsi" w:cs="B Badr" w:hint="cs"/>
          <w:b/>
          <w:bCs/>
          <w:sz w:val="28"/>
          <w:szCs w:val="28"/>
          <w:rtl/>
        </w:rPr>
        <w:t>پرسش: نقی الحدیث که گفت آن را نمی رساند؟</w:t>
      </w:r>
    </w:p>
    <w:p w:rsidR="009C4964" w:rsidRDefault="009C4964" w:rsidP="009C4964">
      <w:pPr>
        <w:pStyle w:val="FootnoteText"/>
        <w:spacing w:line="360" w:lineRule="auto"/>
        <w:rPr>
          <w:rFonts w:asciiTheme="minorHAnsi" w:hAnsiTheme="minorHAnsi" w:cs="B Badr"/>
          <w:b/>
          <w:bCs/>
          <w:sz w:val="28"/>
          <w:szCs w:val="28"/>
          <w:rtl/>
        </w:rPr>
      </w:pPr>
      <w:r>
        <w:rPr>
          <w:rFonts w:asciiTheme="minorHAnsi" w:hAnsiTheme="minorHAnsi" w:cs="B Badr" w:hint="cs"/>
          <w:b/>
          <w:bCs/>
          <w:sz w:val="28"/>
          <w:szCs w:val="28"/>
          <w:rtl/>
        </w:rPr>
        <w:t>آیت الله مددی: هم در حدیث خوب است هم در حکایت، آن وقت اگر حکایت شد این جا از کتاب مفضل نقل کرده، فضال ابن صالح ابوجمیله، دقت کردید که چه می خواهم بگویم؟ این ظرافت ها را دقت بکنید، یک دفعه می گوید روی عن فلان، آن مراد شرائط تحدیث است و عرض کردیم این اصطلاح در آن زمان بود یعنی این زمان ایشان که خب حالا فرض کنید ایشان جز اصحاب حضرت رضا و حضرت جواد باشد، بعدش هم، لذا کرارا عرض کردم شواهدش زیاد است وقتی که در آن توقیع مبارکه اما الحوادث الواقعة فارجعوا فیها الی رواة حدیثنا، راوی در این جا مصدرش روایت به این معنای اصطلاحی است نه نقل، نه حکایت، این روایت به معنای حکایت نیست، به معنای ناقل نیست، با دقت، این روایت به این معنا اصلا اجتهاد بود، اصلا خود این روایت به این معنا اجتهاد بود و لذا هم یک بحث معروفی بینشان بود که اصولا به فرد اجازه نمی دادند تحمل حدیث بکند تا سن بیست سالگی، الان سن بیست سالگی سال دوم، سوم دانشگاه است، آن نقل حدیث آسان است اما آن تحمل با شرائطش کار مشکلی بوده یعنی آن یک نوع اجتهاد بوده، این که می گوید صحیح الحکایة یعنی اگر از کتابی نقل می کند نقلش درست است، نقی الحدیث یعنی در ضوابط تحدیث دقیق است. من یک وقتی هم عرض کردم عده ای مصرند که عبارات نجاشی را هر یک کلمه اش را به یک معنا بگیرند، ثقة به یک معنا، عینٌ به یک معنا، همه کلمات نجاشی ریزه کاری های عجیبی دارد، این کار در کتاب شیخ طوسی نیست، این دقت ها و ظرافت های نجاشی است، وقتی گفت صحیح الحکایة غیر از نقی الحدیث است، الان پیش ما روایت و حکایت یکی است، فرقی نمی کند اما این در حقیقت نیست، نقی الحدیث یعنی کاملا احادیث را با ضوابط و با نکات خاصش نقل کرده، صحیح الحکایة اگر از کتابی هم نقل می کند کلامی را حکایت می کند آن هم صحیح است، خودش مواظب است که کم و زیاد نکند، دروغ توش نباشد.</w:t>
      </w:r>
    </w:p>
    <w:p w:rsidR="009C4964" w:rsidRDefault="009C4964" w:rsidP="009C4964">
      <w:pPr>
        <w:pStyle w:val="FootnoteText"/>
        <w:spacing w:line="360" w:lineRule="auto"/>
        <w:rPr>
          <w:rFonts w:asciiTheme="minorHAnsi" w:hAnsiTheme="minorHAnsi" w:cs="B Badr"/>
          <w:b/>
          <w:bCs/>
          <w:sz w:val="28"/>
          <w:szCs w:val="28"/>
          <w:rtl/>
        </w:rPr>
      </w:pPr>
      <w:r>
        <w:rPr>
          <w:rFonts w:asciiTheme="minorHAnsi" w:hAnsiTheme="minorHAnsi" w:cs="B Badr" w:hint="cs"/>
          <w:b/>
          <w:bCs/>
          <w:sz w:val="28"/>
          <w:szCs w:val="28"/>
          <w:rtl/>
        </w:rPr>
        <w:lastRenderedPageBreak/>
        <w:t xml:space="preserve">یکی از حضار: </w:t>
      </w:r>
      <w:r w:rsidRPr="009B70E1">
        <w:rPr>
          <w:rFonts w:asciiTheme="minorHAnsi" w:hAnsiTheme="minorHAnsi" w:cs="B Badr"/>
          <w:b/>
          <w:bCs/>
          <w:sz w:val="28"/>
          <w:szCs w:val="28"/>
          <w:rtl/>
        </w:rPr>
        <w:t>له كتب؛ منها: كتاب الجامع في الحلال والحرام</w:t>
      </w:r>
      <w:r>
        <w:rPr>
          <w:rFonts w:asciiTheme="minorHAnsi" w:hAnsiTheme="minorHAnsi" w:cs="B Badr" w:hint="cs"/>
          <w:b/>
          <w:bCs/>
          <w:sz w:val="28"/>
          <w:szCs w:val="28"/>
          <w:rtl/>
        </w:rPr>
        <w:t xml:space="preserve"> </w:t>
      </w:r>
      <w:r w:rsidR="009B70E1" w:rsidRPr="009B70E1">
        <w:rPr>
          <w:rFonts w:asciiTheme="minorHAnsi" w:hAnsiTheme="minorHAnsi" w:cs="B Badr"/>
          <w:b/>
          <w:bCs/>
          <w:sz w:val="28"/>
          <w:szCs w:val="28"/>
          <w:rtl/>
        </w:rPr>
        <w:t>كتاب حسن أخبرنا قراءة عليه</w:t>
      </w:r>
    </w:p>
    <w:p w:rsidR="009C4964" w:rsidRDefault="009C4964" w:rsidP="009C4964">
      <w:pPr>
        <w:pStyle w:val="FootnoteText"/>
        <w:spacing w:line="360" w:lineRule="auto"/>
        <w:rPr>
          <w:rFonts w:asciiTheme="minorHAnsi" w:hAnsiTheme="minorHAnsi" w:cs="B Badr"/>
          <w:b/>
          <w:bCs/>
          <w:sz w:val="28"/>
          <w:szCs w:val="28"/>
          <w:rtl/>
        </w:rPr>
      </w:pPr>
      <w:r>
        <w:rPr>
          <w:rFonts w:asciiTheme="minorHAnsi" w:hAnsiTheme="minorHAnsi" w:cs="B Badr" w:hint="cs"/>
          <w:b/>
          <w:bCs/>
          <w:sz w:val="28"/>
          <w:szCs w:val="28"/>
          <w:rtl/>
        </w:rPr>
        <w:t xml:space="preserve">آیت الله مددی: </w:t>
      </w:r>
      <w:r w:rsidRPr="009B70E1">
        <w:rPr>
          <w:rFonts w:asciiTheme="minorHAnsi" w:hAnsiTheme="minorHAnsi" w:cs="B Badr"/>
          <w:b/>
          <w:bCs/>
          <w:sz w:val="28"/>
          <w:szCs w:val="28"/>
          <w:rtl/>
        </w:rPr>
        <w:t>أخبرنا قراءة عليه</w:t>
      </w:r>
      <w:r>
        <w:rPr>
          <w:rFonts w:asciiTheme="minorHAnsi" w:hAnsiTheme="minorHAnsi" w:cs="B Badr" w:hint="cs"/>
          <w:b/>
          <w:bCs/>
          <w:sz w:val="28"/>
          <w:szCs w:val="28"/>
          <w:rtl/>
        </w:rPr>
        <w:t xml:space="preserve"> را تا زمان نجاشی هم رسیده است، حتی احتمال دارد که اصلا مرحوم کلینی مستقیم از این کتاب نقل کرده باشد چون کلینی متوفای 329 است، نجاشی 450، این که می گوید </w:t>
      </w:r>
      <w:r>
        <w:rPr>
          <w:rFonts w:asciiTheme="minorHAnsi" w:hAnsiTheme="minorHAnsi" w:cs="B Badr"/>
          <w:b/>
          <w:bCs/>
          <w:sz w:val="28"/>
          <w:szCs w:val="28"/>
          <w:rtl/>
        </w:rPr>
        <w:t xml:space="preserve">أخبرنا قراءة </w:t>
      </w:r>
      <w:r>
        <w:rPr>
          <w:rFonts w:asciiTheme="minorHAnsi" w:hAnsiTheme="minorHAnsi" w:cs="B Badr" w:hint="cs"/>
          <w:b/>
          <w:bCs/>
          <w:sz w:val="28"/>
          <w:szCs w:val="28"/>
          <w:rtl/>
        </w:rPr>
        <w:t xml:space="preserve">آن وقت خوب دقت بکنید این نکته فنی و این قواعد تحدیث است، اگر گفت حدثنا و اخبرنا بعد می گوید قال اخبرنا فلان، قال حدثنا فلان، این طوری می گوید، اما اگر گفت اخبرنا قراءة تعبیر می کردند حدثکم فلان، وقتی قرائت می آید به صیغه خطاب است، وقتی سماع یا اجازه بود به صیغه حدثنا بود، این نکات فنی تعبیری آن زمان است، بخوانید </w:t>
      </w:r>
      <w:r>
        <w:rPr>
          <w:rFonts w:asciiTheme="minorHAnsi" w:hAnsiTheme="minorHAnsi" w:cs="B Badr"/>
          <w:b/>
          <w:bCs/>
          <w:sz w:val="28"/>
          <w:szCs w:val="28"/>
          <w:rtl/>
        </w:rPr>
        <w:t xml:space="preserve">أخبرنا قراءة </w:t>
      </w:r>
    </w:p>
    <w:p w:rsidR="002B2316" w:rsidRDefault="009C4964" w:rsidP="009C4964">
      <w:pPr>
        <w:pStyle w:val="FootnoteText"/>
        <w:spacing w:line="360" w:lineRule="auto"/>
        <w:rPr>
          <w:rFonts w:asciiTheme="minorHAnsi" w:hAnsiTheme="minorHAnsi" w:cs="B Badr"/>
          <w:b/>
          <w:bCs/>
          <w:sz w:val="28"/>
          <w:szCs w:val="28"/>
          <w:rtl/>
        </w:rPr>
      </w:pPr>
      <w:r>
        <w:rPr>
          <w:rFonts w:asciiTheme="minorHAnsi" w:hAnsiTheme="minorHAnsi" w:cs="B Badr" w:hint="cs"/>
          <w:b/>
          <w:bCs/>
          <w:sz w:val="28"/>
          <w:szCs w:val="28"/>
          <w:rtl/>
        </w:rPr>
        <w:t xml:space="preserve">یکی از حضار: </w:t>
      </w:r>
      <w:r w:rsidRPr="009B70E1">
        <w:rPr>
          <w:rFonts w:asciiTheme="minorHAnsi" w:hAnsiTheme="minorHAnsi" w:cs="B Badr"/>
          <w:b/>
          <w:bCs/>
          <w:sz w:val="28"/>
          <w:szCs w:val="28"/>
          <w:rtl/>
        </w:rPr>
        <w:t>أخبرنا قراءة عليه</w:t>
      </w:r>
      <w:r w:rsidR="009B70E1" w:rsidRPr="009B70E1">
        <w:rPr>
          <w:rFonts w:asciiTheme="minorHAnsi" w:hAnsiTheme="minorHAnsi" w:cs="B Badr"/>
          <w:b/>
          <w:bCs/>
          <w:sz w:val="28"/>
          <w:szCs w:val="28"/>
          <w:rtl/>
        </w:rPr>
        <w:t xml:space="preserve"> أبو عبد الله أحمد بن عبد الواحد (ابن‌الحاشر). قال: حدثنا</w:t>
      </w:r>
    </w:p>
    <w:p w:rsidR="002B2316" w:rsidRDefault="002B2316" w:rsidP="002B2316">
      <w:pPr>
        <w:pStyle w:val="FootnoteText"/>
        <w:spacing w:line="360" w:lineRule="auto"/>
        <w:rPr>
          <w:rFonts w:asciiTheme="minorHAnsi" w:hAnsiTheme="minorHAnsi" w:cs="B Badr"/>
          <w:b/>
          <w:bCs/>
          <w:sz w:val="28"/>
          <w:szCs w:val="28"/>
          <w:rtl/>
        </w:rPr>
      </w:pPr>
      <w:r>
        <w:rPr>
          <w:rFonts w:asciiTheme="minorHAnsi" w:hAnsiTheme="minorHAnsi" w:cs="B Badr" w:hint="cs"/>
          <w:b/>
          <w:bCs/>
          <w:sz w:val="28"/>
          <w:szCs w:val="28"/>
          <w:rtl/>
        </w:rPr>
        <w:t>آیت الله مددی: این جا باید حدثکم می گفت، اشتباه آمده، اگر قراءة باشد باید حدثکم می گفت. اگر قراءة، جای دیگر هم نجاشی دارد، جای دیگر می گوید حدثکم، وقتی قرائت است می گوید حدثکم، وقتی سماع است یا به نحو اجازه است می گوید حدثنا، این احمد ابن عبد الواحد ابن الحاشر، ابن عبدون از مشایخ نجاشی و شیخ طوسی است و بسیار جلیل القدر است، ایشان خوب است. نه بسیار جلیل اما قابل قبول است</w:t>
      </w:r>
    </w:p>
    <w:p w:rsidR="002B2316" w:rsidRDefault="002B2316" w:rsidP="002B2316">
      <w:pPr>
        <w:pStyle w:val="FootnoteText"/>
        <w:spacing w:line="360" w:lineRule="auto"/>
        <w:rPr>
          <w:rFonts w:asciiTheme="minorHAnsi" w:hAnsiTheme="minorHAnsi" w:cs="B Badr"/>
          <w:b/>
          <w:bCs/>
          <w:sz w:val="28"/>
          <w:szCs w:val="28"/>
          <w:rtl/>
        </w:rPr>
      </w:pPr>
      <w:r>
        <w:rPr>
          <w:rFonts w:asciiTheme="minorHAnsi" w:hAnsiTheme="minorHAnsi" w:cs="B Badr" w:hint="cs"/>
          <w:b/>
          <w:bCs/>
          <w:sz w:val="28"/>
          <w:szCs w:val="28"/>
          <w:rtl/>
        </w:rPr>
        <w:t>یکی از حضار:</w:t>
      </w:r>
      <w:r w:rsidR="009B70E1" w:rsidRPr="009B70E1">
        <w:rPr>
          <w:rFonts w:asciiTheme="minorHAnsi" w:hAnsiTheme="minorHAnsi" w:cs="B Badr"/>
          <w:b/>
          <w:bCs/>
          <w:sz w:val="28"/>
          <w:szCs w:val="28"/>
          <w:rtl/>
        </w:rPr>
        <w:t xml:space="preserve"> </w:t>
      </w:r>
      <w:r w:rsidRPr="009B70E1">
        <w:rPr>
          <w:rFonts w:asciiTheme="minorHAnsi" w:hAnsiTheme="minorHAnsi" w:cs="B Badr"/>
          <w:b/>
          <w:bCs/>
          <w:sz w:val="28"/>
          <w:szCs w:val="28"/>
          <w:rtl/>
        </w:rPr>
        <w:t xml:space="preserve">حدثنا </w:t>
      </w:r>
      <w:r w:rsidR="009B70E1" w:rsidRPr="009B70E1">
        <w:rPr>
          <w:rFonts w:asciiTheme="minorHAnsi" w:hAnsiTheme="minorHAnsi" w:cs="B Badr"/>
          <w:b/>
          <w:bCs/>
          <w:sz w:val="28"/>
          <w:szCs w:val="28"/>
          <w:rtl/>
        </w:rPr>
        <w:t>أبو الحسن علي بن محمد بن الزبير</w:t>
      </w:r>
    </w:p>
    <w:p w:rsidR="002B2316" w:rsidRDefault="002B2316" w:rsidP="002B2316">
      <w:pPr>
        <w:pStyle w:val="FootnoteText"/>
        <w:spacing w:line="360" w:lineRule="auto"/>
        <w:rPr>
          <w:rFonts w:asciiTheme="minorHAnsi" w:hAnsiTheme="minorHAnsi" w:cs="B Badr"/>
          <w:b/>
          <w:bCs/>
          <w:sz w:val="28"/>
          <w:szCs w:val="28"/>
          <w:rtl/>
        </w:rPr>
      </w:pPr>
      <w:r>
        <w:rPr>
          <w:rFonts w:asciiTheme="minorHAnsi" w:hAnsiTheme="minorHAnsi" w:cs="B Badr" w:hint="cs"/>
          <w:b/>
          <w:bCs/>
          <w:sz w:val="28"/>
          <w:szCs w:val="28"/>
          <w:rtl/>
        </w:rPr>
        <w:t>آیت الله مددی: بله این محل اشکال دارد، علی ابن محمد ابن زبیر، بعدش عادتا باید ابن فضال باشد، نیست؟ ابن فضال پسر، بعد از ابن زبیر ابن فضال پسر است، علی ابن الحسن ابن فضال</w:t>
      </w:r>
    </w:p>
    <w:p w:rsidR="002B2316" w:rsidRDefault="002B2316" w:rsidP="002B2316">
      <w:pPr>
        <w:pStyle w:val="FootnoteText"/>
        <w:spacing w:line="360" w:lineRule="auto"/>
        <w:rPr>
          <w:rFonts w:asciiTheme="minorHAnsi" w:hAnsiTheme="minorHAnsi" w:cs="B Badr"/>
          <w:b/>
          <w:bCs/>
          <w:sz w:val="28"/>
          <w:szCs w:val="28"/>
          <w:rtl/>
        </w:rPr>
      </w:pPr>
      <w:r>
        <w:rPr>
          <w:rFonts w:asciiTheme="minorHAnsi" w:hAnsiTheme="minorHAnsi" w:cs="B Badr" w:hint="cs"/>
          <w:b/>
          <w:bCs/>
          <w:sz w:val="28"/>
          <w:szCs w:val="28"/>
          <w:rtl/>
        </w:rPr>
        <w:t>یکی از حضار:</w:t>
      </w:r>
      <w:r w:rsidR="009B70E1" w:rsidRPr="009B70E1">
        <w:rPr>
          <w:rFonts w:asciiTheme="minorHAnsi" w:hAnsiTheme="minorHAnsi" w:cs="B Badr"/>
          <w:b/>
          <w:bCs/>
          <w:sz w:val="28"/>
          <w:szCs w:val="28"/>
          <w:rtl/>
        </w:rPr>
        <w:t xml:space="preserve"> قال: حدثنا علي بن الحسن بن فضال، عن عمرو بن عثمان.</w:t>
      </w:r>
    </w:p>
    <w:p w:rsidR="002B2316" w:rsidRDefault="002B2316" w:rsidP="002B2316">
      <w:pPr>
        <w:pStyle w:val="FootnoteText"/>
        <w:spacing w:line="360" w:lineRule="auto"/>
        <w:rPr>
          <w:rFonts w:asciiTheme="minorHAnsi" w:hAnsiTheme="minorHAnsi" w:cs="B Badr"/>
          <w:b/>
          <w:bCs/>
          <w:sz w:val="28"/>
          <w:szCs w:val="28"/>
          <w:rtl/>
        </w:rPr>
      </w:pPr>
      <w:r>
        <w:rPr>
          <w:rFonts w:asciiTheme="minorHAnsi" w:hAnsiTheme="minorHAnsi" w:cs="B Badr" w:hint="cs"/>
          <w:b/>
          <w:bCs/>
          <w:sz w:val="28"/>
          <w:szCs w:val="28"/>
          <w:rtl/>
        </w:rPr>
        <w:t>آیت الله مددی: بله می خورد، این جا هم ابراهیم ابن هاشم است، به هم می خورد.</w:t>
      </w:r>
    </w:p>
    <w:p w:rsidR="002B2316" w:rsidRDefault="002B2316" w:rsidP="002B2316">
      <w:pPr>
        <w:pStyle w:val="FootnoteText"/>
        <w:spacing w:line="360" w:lineRule="auto"/>
        <w:rPr>
          <w:rFonts w:asciiTheme="minorHAnsi" w:hAnsiTheme="minorHAnsi" w:cs="B Badr"/>
          <w:b/>
          <w:bCs/>
          <w:sz w:val="28"/>
          <w:szCs w:val="28"/>
          <w:rtl/>
        </w:rPr>
      </w:pPr>
      <w:r>
        <w:rPr>
          <w:rFonts w:asciiTheme="minorHAnsi" w:hAnsiTheme="minorHAnsi" w:cs="B Badr" w:hint="cs"/>
          <w:b/>
          <w:bCs/>
          <w:sz w:val="28"/>
          <w:szCs w:val="28"/>
          <w:rtl/>
        </w:rPr>
        <w:t>علی ای حال از این که ایشان می گوید کتاب حسن معلوم می شود فقط در اجازات و فهارس ندیده، خود کتاب را ایشان دیده است. حالا من فکر می کنم همین باشد، مطلب را نخوانده بودم، روی همان منظومه فکری خودم می گفتم.</w:t>
      </w:r>
    </w:p>
    <w:p w:rsidR="002B2316" w:rsidRDefault="002B2316" w:rsidP="002B2316">
      <w:pPr>
        <w:pStyle w:val="FootnoteText"/>
        <w:spacing w:line="360" w:lineRule="auto"/>
        <w:rPr>
          <w:rFonts w:asciiTheme="minorHAnsi" w:hAnsiTheme="minorHAnsi" w:cs="B Badr"/>
          <w:b/>
          <w:bCs/>
          <w:sz w:val="28"/>
          <w:szCs w:val="28"/>
          <w:rtl/>
        </w:rPr>
      </w:pPr>
      <w:r>
        <w:rPr>
          <w:rFonts w:asciiTheme="minorHAnsi" w:hAnsiTheme="minorHAnsi" w:cs="B Badr" w:hint="cs"/>
          <w:b/>
          <w:bCs/>
          <w:sz w:val="28"/>
          <w:szCs w:val="28"/>
          <w:rtl/>
        </w:rPr>
        <w:lastRenderedPageBreak/>
        <w:t xml:space="preserve">عن المفضل ابن صالح، مفضل ابن صالح سخت توثیق شده اما فکر نمی کنم به این سختی باشد، ابی جمیله، البته شغل خوبی نداشته، کنیز فروش بوده، بیاع الجواری، </w:t>
      </w:r>
    </w:p>
    <w:p w:rsidR="002B2316" w:rsidRDefault="002B2316" w:rsidP="002B2316">
      <w:pPr>
        <w:pStyle w:val="FootnoteText"/>
        <w:spacing w:line="360" w:lineRule="auto"/>
        <w:rPr>
          <w:rFonts w:asciiTheme="minorHAnsi" w:hAnsiTheme="minorHAnsi" w:cs="B Badr"/>
          <w:b/>
          <w:bCs/>
          <w:sz w:val="28"/>
          <w:szCs w:val="28"/>
          <w:rtl/>
        </w:rPr>
      </w:pPr>
      <w:r>
        <w:rPr>
          <w:rFonts w:asciiTheme="minorHAnsi" w:hAnsiTheme="minorHAnsi" w:cs="B Badr" w:hint="cs"/>
          <w:b/>
          <w:bCs/>
          <w:sz w:val="28"/>
          <w:szCs w:val="28"/>
          <w:rtl/>
        </w:rPr>
        <w:t>علی ای حال عن المفضل ابن صالح عن زید الشحام، می گوید از بعضی از عبارات خیلی صریح است در تضعیف شدید ایشان، حالا وارد آن بحث نمی شویم، به ذهن من آن قدر نیست تضعیفش</w:t>
      </w:r>
    </w:p>
    <w:p w:rsidR="002B2316" w:rsidRDefault="002B2316" w:rsidP="002B2316">
      <w:pPr>
        <w:pStyle w:val="FootnoteText"/>
        <w:spacing w:line="360" w:lineRule="auto"/>
        <w:rPr>
          <w:rFonts w:asciiTheme="minorHAnsi" w:hAnsiTheme="minorHAnsi" w:cs="B Badr"/>
          <w:b/>
          <w:bCs/>
          <w:sz w:val="28"/>
          <w:szCs w:val="28"/>
          <w:rtl/>
        </w:rPr>
      </w:pPr>
      <w:r>
        <w:rPr>
          <w:rFonts w:asciiTheme="minorHAnsi" w:hAnsiTheme="minorHAnsi" w:cs="B Badr" w:hint="cs"/>
          <w:b/>
          <w:bCs/>
          <w:sz w:val="28"/>
          <w:szCs w:val="28"/>
          <w:rtl/>
        </w:rPr>
        <w:t>پرسش: کراهت دارد؟</w:t>
      </w:r>
    </w:p>
    <w:p w:rsidR="002B2316" w:rsidRDefault="002B2316" w:rsidP="002B2316">
      <w:pPr>
        <w:pStyle w:val="FootnoteText"/>
        <w:spacing w:line="360" w:lineRule="auto"/>
        <w:rPr>
          <w:rFonts w:asciiTheme="minorHAnsi" w:hAnsiTheme="minorHAnsi" w:cs="B Badr"/>
          <w:b/>
          <w:bCs/>
          <w:sz w:val="28"/>
          <w:szCs w:val="28"/>
          <w:rtl/>
        </w:rPr>
      </w:pPr>
      <w:r>
        <w:rPr>
          <w:rFonts w:asciiTheme="minorHAnsi" w:hAnsiTheme="minorHAnsi" w:cs="B Badr" w:hint="cs"/>
          <w:b/>
          <w:bCs/>
          <w:sz w:val="28"/>
          <w:szCs w:val="28"/>
          <w:rtl/>
        </w:rPr>
        <w:t>آیت الله مددی: بله، البته من این را هنوز پیدا نکردم شر الناس من باع الناس را من ندیدم اما معروف است، یک دفعه هم مراجعه نکردم پیدا نکردم، مراجعه ما با همین چند تا مصدر است، کامپیوتر نیست.</w:t>
      </w:r>
    </w:p>
    <w:p w:rsidR="002B2316" w:rsidRDefault="002B2316" w:rsidP="002B2316">
      <w:pPr>
        <w:pStyle w:val="FootnoteText"/>
        <w:spacing w:line="360" w:lineRule="auto"/>
        <w:rPr>
          <w:rFonts w:asciiTheme="minorHAnsi" w:hAnsiTheme="minorHAnsi" w:cs="B Badr"/>
          <w:b/>
          <w:bCs/>
          <w:sz w:val="28"/>
          <w:szCs w:val="28"/>
          <w:rtl/>
        </w:rPr>
      </w:pPr>
      <w:r>
        <w:rPr>
          <w:rFonts w:asciiTheme="minorHAnsi" w:hAnsiTheme="minorHAnsi" w:cs="B Badr" w:hint="cs"/>
          <w:b/>
          <w:bCs/>
          <w:sz w:val="28"/>
          <w:szCs w:val="28"/>
          <w:rtl/>
        </w:rPr>
        <w:t>عن زید الشحام ابو اسامه، زید شحام، ایشان ثقه است.</w:t>
      </w:r>
    </w:p>
    <w:p w:rsidR="002B2316" w:rsidRDefault="005D41EF" w:rsidP="002B2316">
      <w:pPr>
        <w:bidi/>
        <w:spacing w:line="360" w:lineRule="auto"/>
        <w:jc w:val="lowKashida"/>
        <w:rPr>
          <w:rFonts w:cs="B Badr"/>
          <w:b/>
          <w:bCs/>
          <w:sz w:val="28"/>
          <w:szCs w:val="28"/>
          <w:rtl/>
        </w:rPr>
      </w:pPr>
      <w:r w:rsidRPr="005D41EF">
        <w:rPr>
          <w:rFonts w:cs="B Badr"/>
          <w:b/>
          <w:bCs/>
          <w:sz w:val="28"/>
          <w:szCs w:val="28"/>
          <w:rtl/>
        </w:rPr>
        <w:t>عن أبي عبد الله (ع) في رجل شبِّه عليه فلم يدر</w:t>
      </w:r>
      <w:r w:rsidR="002B2316">
        <w:rPr>
          <w:rFonts w:cs="B Badr" w:hint="cs"/>
          <w:b/>
          <w:bCs/>
          <w:sz w:val="28"/>
          <w:szCs w:val="28"/>
          <w:rtl/>
        </w:rPr>
        <w:t>، شبه یعنی صورت شک</w:t>
      </w:r>
    </w:p>
    <w:p w:rsidR="002B2316" w:rsidRDefault="005D41EF" w:rsidP="002B2316">
      <w:pPr>
        <w:bidi/>
        <w:spacing w:line="360" w:lineRule="auto"/>
        <w:jc w:val="lowKashida"/>
        <w:rPr>
          <w:rFonts w:cs="B Badr"/>
          <w:b/>
          <w:bCs/>
          <w:sz w:val="28"/>
          <w:szCs w:val="28"/>
          <w:rtl/>
        </w:rPr>
      </w:pPr>
      <w:r w:rsidRPr="005D41EF">
        <w:rPr>
          <w:rFonts w:cs="B Badr"/>
          <w:b/>
          <w:bCs/>
          <w:sz w:val="28"/>
          <w:szCs w:val="28"/>
          <w:rtl/>
        </w:rPr>
        <w:t>واحدة سجد أو اثنتين قال: فليسجد أخرى</w:t>
      </w:r>
    </w:p>
    <w:p w:rsidR="002B2316" w:rsidRDefault="002B2316" w:rsidP="002B2316">
      <w:pPr>
        <w:bidi/>
        <w:spacing w:line="360" w:lineRule="auto"/>
        <w:jc w:val="lowKashida"/>
        <w:rPr>
          <w:rFonts w:cs="B Badr"/>
          <w:b/>
          <w:bCs/>
          <w:sz w:val="28"/>
          <w:szCs w:val="28"/>
          <w:rtl/>
        </w:rPr>
      </w:pPr>
      <w:r>
        <w:rPr>
          <w:rFonts w:cs="B Badr" w:hint="cs"/>
          <w:b/>
          <w:bCs/>
          <w:sz w:val="28"/>
          <w:szCs w:val="28"/>
          <w:rtl/>
        </w:rPr>
        <w:t>این هم درست است، فتوا هم بر آن هست، روایت درستی هم بوده، شاید عمرو ابن عثمان روی این جهت نقل کرده، علی ای حال نقل، نقل خوبی است، مصدر اولش را هم نمی دانیم، مصدر متوسطش همین کتاب الجامع عمرو ابن عثمان است به احتمال قوی، به تعبیر نجاشی کتابٌ حسن</w:t>
      </w:r>
    </w:p>
    <w:p w:rsidR="002B2316" w:rsidRDefault="002B2316" w:rsidP="002B2316">
      <w:pPr>
        <w:bidi/>
        <w:spacing w:line="360" w:lineRule="auto"/>
        <w:jc w:val="lowKashida"/>
        <w:rPr>
          <w:rFonts w:cs="B Badr"/>
          <w:b/>
          <w:bCs/>
          <w:sz w:val="28"/>
          <w:szCs w:val="28"/>
          <w:rtl/>
        </w:rPr>
      </w:pPr>
      <w:r>
        <w:rPr>
          <w:rFonts w:cs="B Badr" w:hint="cs"/>
          <w:b/>
          <w:bCs/>
          <w:sz w:val="28"/>
          <w:szCs w:val="28"/>
          <w:rtl/>
        </w:rPr>
        <w:t>یک حدیث هم از جعفریات سریع بخوانیم</w:t>
      </w:r>
    </w:p>
    <w:p w:rsidR="002B2316" w:rsidRDefault="002B2316" w:rsidP="002B2316">
      <w:pPr>
        <w:bidi/>
        <w:spacing w:line="360" w:lineRule="auto"/>
        <w:jc w:val="lowKashida"/>
        <w:rPr>
          <w:rFonts w:cs="B Badr"/>
          <w:b/>
          <w:bCs/>
          <w:sz w:val="28"/>
          <w:szCs w:val="28"/>
          <w:rtl/>
        </w:rPr>
      </w:pPr>
      <w:r>
        <w:rPr>
          <w:rFonts w:cs="B Badr" w:hint="cs"/>
          <w:b/>
          <w:bCs/>
          <w:sz w:val="28"/>
          <w:szCs w:val="28"/>
          <w:rtl/>
        </w:rPr>
        <w:t>پرسش: این هایی که این بین بودند هیچ کدام صاحب کتاب نبودند</w:t>
      </w:r>
    </w:p>
    <w:p w:rsidR="002B2316" w:rsidRDefault="002B2316" w:rsidP="002B2316">
      <w:pPr>
        <w:bidi/>
        <w:spacing w:line="360" w:lineRule="auto"/>
        <w:jc w:val="lowKashida"/>
        <w:rPr>
          <w:rFonts w:cs="B Badr"/>
          <w:b/>
          <w:bCs/>
          <w:sz w:val="28"/>
          <w:szCs w:val="28"/>
          <w:rtl/>
        </w:rPr>
      </w:pPr>
      <w:r>
        <w:rPr>
          <w:rFonts w:cs="B Badr" w:hint="cs"/>
          <w:b/>
          <w:bCs/>
          <w:sz w:val="28"/>
          <w:szCs w:val="28"/>
          <w:rtl/>
        </w:rPr>
        <w:t>آیت الله مددی: مفضل ابن صالح ابوجمیله صاحب کتاب است، برای ما روشن نیست، شواهدی نداریم، زید هم به نظرم کتاب دارد، زید روایت زیاد دارد اما کتابش را الان حضور ذهن ندارم، می ترسم الان بگویم، چون گاهی اوقات دیدیم که اعتماد به حافظه درست جواب نداده اعتماد نمی توانم بکنم.</w:t>
      </w:r>
    </w:p>
    <w:p w:rsidR="002B2316" w:rsidRDefault="005D41EF" w:rsidP="002B2316">
      <w:pPr>
        <w:bidi/>
        <w:spacing w:line="360" w:lineRule="auto"/>
        <w:jc w:val="lowKashida"/>
        <w:rPr>
          <w:rFonts w:cs="B Badr"/>
          <w:b/>
          <w:bCs/>
          <w:sz w:val="28"/>
          <w:szCs w:val="28"/>
          <w:rtl/>
        </w:rPr>
      </w:pPr>
      <w:r w:rsidRPr="005D41EF">
        <w:rPr>
          <w:rFonts w:cs="B Badr"/>
          <w:b/>
          <w:bCs/>
          <w:sz w:val="28"/>
          <w:szCs w:val="28"/>
          <w:rtl/>
        </w:rPr>
        <w:lastRenderedPageBreak/>
        <w:t xml:space="preserve">الجعفريات </w:t>
      </w:r>
    </w:p>
    <w:p w:rsidR="002B2316" w:rsidRDefault="002B2316" w:rsidP="002B2316">
      <w:pPr>
        <w:bidi/>
        <w:spacing w:line="360" w:lineRule="auto"/>
        <w:jc w:val="lowKashida"/>
        <w:rPr>
          <w:rFonts w:cs="B Badr"/>
          <w:b/>
          <w:bCs/>
          <w:sz w:val="28"/>
          <w:szCs w:val="28"/>
          <w:rtl/>
        </w:rPr>
      </w:pPr>
      <w:r>
        <w:rPr>
          <w:rFonts w:cs="B Badr" w:hint="cs"/>
          <w:b/>
          <w:bCs/>
          <w:sz w:val="28"/>
          <w:szCs w:val="28"/>
          <w:rtl/>
        </w:rPr>
        <w:t>دیگر راجع به جعفریات یا اشعثیات زیاد صحبت کردیم، احتیاج به تکرار نبود، به ظن قوی ما این همان کتاب سکونی است، یک نسخه ای را بردند در مصر نقل کردند</w:t>
      </w:r>
    </w:p>
    <w:p w:rsidR="002B2316" w:rsidRDefault="005D41EF" w:rsidP="002B2316">
      <w:pPr>
        <w:bidi/>
        <w:spacing w:line="360" w:lineRule="auto"/>
        <w:jc w:val="lowKashida"/>
        <w:rPr>
          <w:rFonts w:cs="B Badr"/>
          <w:b/>
          <w:bCs/>
          <w:sz w:val="28"/>
          <w:szCs w:val="28"/>
          <w:rtl/>
        </w:rPr>
      </w:pPr>
      <w:r w:rsidRPr="005D41EF">
        <w:rPr>
          <w:rFonts w:cs="B Badr"/>
          <w:b/>
          <w:bCs/>
          <w:sz w:val="28"/>
          <w:szCs w:val="28"/>
          <w:rtl/>
        </w:rPr>
        <w:t>بأسناده عن جعفر بن محمد، عن أبيه (ع) في السهو:</w:t>
      </w:r>
      <w:r w:rsidR="002B2316">
        <w:rPr>
          <w:rFonts w:cs="B Badr" w:hint="cs"/>
          <w:b/>
          <w:bCs/>
          <w:sz w:val="28"/>
          <w:szCs w:val="28"/>
          <w:rtl/>
        </w:rPr>
        <w:t xml:space="preserve"> ظاهرا مثلا سوال این جوری بوده که در مسائل سهو از حضرت سوال کردند، یکیش این:</w:t>
      </w:r>
    </w:p>
    <w:p w:rsidR="002B2316" w:rsidRDefault="005D41EF" w:rsidP="002B2316">
      <w:pPr>
        <w:bidi/>
        <w:spacing w:line="360" w:lineRule="auto"/>
        <w:jc w:val="lowKashida"/>
        <w:rPr>
          <w:rFonts w:cs="B Badr"/>
          <w:b/>
          <w:bCs/>
          <w:sz w:val="28"/>
          <w:szCs w:val="28"/>
          <w:rtl/>
        </w:rPr>
      </w:pPr>
      <w:r w:rsidRPr="005D41EF">
        <w:rPr>
          <w:rFonts w:cs="B Badr"/>
          <w:b/>
          <w:bCs/>
          <w:sz w:val="28"/>
          <w:szCs w:val="28"/>
          <w:rtl/>
        </w:rPr>
        <w:t>إذا شك الرجل ولا يدرى كم سجد؛ سجدة أو سجدتين، ف</w:t>
      </w:r>
      <w:r w:rsidR="002B2316">
        <w:rPr>
          <w:rFonts w:cs="B Badr" w:hint="cs"/>
          <w:b/>
          <w:bCs/>
          <w:sz w:val="28"/>
          <w:szCs w:val="28"/>
          <w:rtl/>
        </w:rPr>
        <w:t>ل</w:t>
      </w:r>
      <w:r w:rsidRPr="005D41EF">
        <w:rPr>
          <w:rFonts w:cs="B Badr"/>
          <w:b/>
          <w:bCs/>
          <w:sz w:val="28"/>
          <w:szCs w:val="28"/>
          <w:rtl/>
        </w:rPr>
        <w:t>يسجد سجدتين</w:t>
      </w:r>
    </w:p>
    <w:p w:rsidR="002B2316" w:rsidRDefault="002B2316" w:rsidP="002B2316">
      <w:pPr>
        <w:bidi/>
        <w:spacing w:line="360" w:lineRule="auto"/>
        <w:jc w:val="lowKashida"/>
        <w:rPr>
          <w:rFonts w:cs="B Badr"/>
          <w:b/>
          <w:bCs/>
          <w:sz w:val="28"/>
          <w:szCs w:val="28"/>
          <w:rtl/>
        </w:rPr>
      </w:pPr>
      <w:r>
        <w:rPr>
          <w:rFonts w:cs="B Badr" w:hint="cs"/>
          <w:b/>
          <w:bCs/>
          <w:sz w:val="28"/>
          <w:szCs w:val="28"/>
          <w:rtl/>
        </w:rPr>
        <w:t>این باید ظاهرا موردش جایی باشد که شخص نشسته و الان تازه نمی داند یک سجده کرد یا نه، هر دویش مشکوک است، و إلا اگر یک سجده اش مسلم است در دومی شک دارد یکی انجام بدهد اما اگر در هر دو شک دارد هر دو را انجام بدهد، این هم راجع به این مطلب تا برسیم به مطلب دیگر</w:t>
      </w:r>
    </w:p>
    <w:p w:rsidR="00FE4A3E" w:rsidRDefault="005D41EF" w:rsidP="00EB68A1">
      <w:pPr>
        <w:bidi/>
        <w:spacing w:line="360" w:lineRule="auto"/>
        <w:ind w:left="720"/>
        <w:jc w:val="lowKashida"/>
        <w:rPr>
          <w:rFonts w:cs="B Badr"/>
          <w:b/>
          <w:bCs/>
          <w:sz w:val="28"/>
          <w:szCs w:val="28"/>
          <w:rtl/>
        </w:rPr>
      </w:pPr>
      <w:r w:rsidRPr="00422C64">
        <w:rPr>
          <w:rFonts w:cs="B Badr"/>
          <w:b/>
          <w:bCs/>
          <w:sz w:val="28"/>
          <w:szCs w:val="28"/>
          <w:rtl/>
        </w:rPr>
        <w:t xml:space="preserve">     وصلّی الله علی محمّد وآله الطاهرین</w:t>
      </w:r>
      <w:bookmarkStart w:id="0" w:name="_GoBack"/>
      <w:bookmarkEnd w:id="0"/>
    </w:p>
    <w:sectPr w:rsidR="00FE4A3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20A" w:rsidRDefault="00D3220A" w:rsidP="00EF555C">
      <w:r>
        <w:separator/>
      </w:r>
    </w:p>
  </w:endnote>
  <w:endnote w:type="continuationSeparator" w:id="0">
    <w:p w:rsidR="00D3220A" w:rsidRDefault="00D3220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20A" w:rsidRDefault="00D3220A" w:rsidP="00EF555C">
      <w:r>
        <w:separator/>
      </w:r>
    </w:p>
  </w:footnote>
  <w:footnote w:type="continuationSeparator" w:id="0">
    <w:p w:rsidR="00D3220A" w:rsidRDefault="00D3220A"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2E7337" w:rsidRDefault="002E7337"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2E7337" w:rsidRDefault="002E7337" w:rsidP="005D41E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خاتمۀ بحث استصحاب، مطلب چهارم، قاعده فراغ و تجاوز                                            </w:t>
        </w:r>
        <w:r>
          <w:rPr>
            <w:rFonts w:ascii="Noor_Titr" w:hAnsi="Noor_Titr" w:cs="B Nazanin"/>
            <w:b/>
            <w:bCs/>
            <w:color w:val="286564"/>
            <w:sz w:val="24"/>
            <w:szCs w:val="24"/>
            <w:rtl/>
            <w:lang w:bidi="fa-IR"/>
          </w:rPr>
          <w:softHyphen/>
        </w:r>
        <w:r>
          <w:rPr>
            <w:rFonts w:ascii="Noor_Titr" w:hAnsi="Noor_Titr" w:cs="B Nazanin" w:hint="cs"/>
            <w:b/>
            <w:bCs/>
            <w:color w:val="286564"/>
            <w:sz w:val="24"/>
            <w:szCs w:val="24"/>
            <w:rtl/>
            <w:lang w:bidi="fa-IR"/>
          </w:rPr>
          <w:t xml:space="preserve">                      </w:t>
        </w:r>
        <w:r w:rsidR="005D41EF">
          <w:rPr>
            <w:rFonts w:ascii="Noor_Titr" w:hAnsi="Noor_Titr" w:cs="B Nazanin" w:hint="cs"/>
            <w:b/>
            <w:bCs/>
            <w:color w:val="286564"/>
            <w:sz w:val="24"/>
            <w:szCs w:val="24"/>
            <w:rtl/>
            <w:lang w:bidi="fa-IR"/>
          </w:rPr>
          <w:t xml:space="preserve">سه </w:t>
        </w:r>
        <w:r w:rsidR="00B00803">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5D41EF">
          <w:rPr>
            <w:rFonts w:ascii="Noor_Titr" w:eastAsia="Times New Roman" w:hAnsi="Noor_Titr" w:cs="B Nazanin" w:hint="cs"/>
            <w:b/>
            <w:bCs/>
            <w:color w:val="286564"/>
            <w:sz w:val="24"/>
            <w:szCs w:val="24"/>
            <w:rtl/>
            <w:lang w:bidi="fa-IR"/>
          </w:rPr>
          <w:t>20</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w:t>
        </w:r>
        <w:r w:rsidRPr="006C7965">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p>
      <w:p w:rsidR="002E7337" w:rsidRPr="006C7965" w:rsidRDefault="002E7337" w:rsidP="005D41EF">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5D41EF">
          <w:rPr>
            <w:rFonts w:ascii="Noor_Titr" w:eastAsia="Times New Roman" w:hAnsi="Noor_Titr" w:cs="B Nazanin" w:hint="cs"/>
            <w:b/>
            <w:bCs/>
            <w:color w:val="286564"/>
            <w:sz w:val="24"/>
            <w:szCs w:val="24"/>
            <w:rtl/>
            <w:lang w:bidi="fa-IR"/>
          </w:rPr>
          <w:t>112</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B68A1">
          <w:rPr>
            <w:rFonts w:cs="B Nazanin"/>
            <w:b/>
            <w:bCs/>
            <w:noProof/>
            <w:sz w:val="24"/>
            <w:szCs w:val="24"/>
            <w:rtl/>
          </w:rPr>
          <w:t>14</w:t>
        </w:r>
        <w:r w:rsidRPr="006C7965">
          <w:rPr>
            <w:rFonts w:cs="B Nazanin"/>
            <w:b/>
            <w:bCs/>
            <w:sz w:val="24"/>
            <w:szCs w:val="24"/>
          </w:rPr>
          <w:fldChar w:fldCharType="end"/>
        </w:r>
      </w:p>
      <w:p w:rsidR="002E7337" w:rsidRPr="006C7965" w:rsidRDefault="002E7337"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435"/>
    <w:multiLevelType w:val="hybridMultilevel"/>
    <w:tmpl w:val="34B2FC16"/>
    <w:lvl w:ilvl="0" w:tplc="6CE2A3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4696C55"/>
    <w:multiLevelType w:val="hybridMultilevel"/>
    <w:tmpl w:val="134C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41F68"/>
    <w:multiLevelType w:val="hybridMultilevel"/>
    <w:tmpl w:val="26062DE4"/>
    <w:lvl w:ilvl="0" w:tplc="937690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37EEA"/>
    <w:multiLevelType w:val="hybridMultilevel"/>
    <w:tmpl w:val="1B52592C"/>
    <w:lvl w:ilvl="0" w:tplc="4788B8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F2D25CC"/>
    <w:multiLevelType w:val="hybridMultilevel"/>
    <w:tmpl w:val="ED42AF0C"/>
    <w:lvl w:ilvl="0" w:tplc="B2A4C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8"/>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29"/>
    <w:rsid w:val="0000298E"/>
    <w:rsid w:val="0000303D"/>
    <w:rsid w:val="00003242"/>
    <w:rsid w:val="000034EE"/>
    <w:rsid w:val="00003999"/>
    <w:rsid w:val="00003A5D"/>
    <w:rsid w:val="00003B9E"/>
    <w:rsid w:val="000049E5"/>
    <w:rsid w:val="00004A15"/>
    <w:rsid w:val="00004AB2"/>
    <w:rsid w:val="00004C60"/>
    <w:rsid w:val="000056D1"/>
    <w:rsid w:val="00005741"/>
    <w:rsid w:val="000057CC"/>
    <w:rsid w:val="00005CA9"/>
    <w:rsid w:val="000060F5"/>
    <w:rsid w:val="000101CD"/>
    <w:rsid w:val="00010284"/>
    <w:rsid w:val="000106B7"/>
    <w:rsid w:val="00010A85"/>
    <w:rsid w:val="00010EB1"/>
    <w:rsid w:val="00010F27"/>
    <w:rsid w:val="00011377"/>
    <w:rsid w:val="00012089"/>
    <w:rsid w:val="000122C9"/>
    <w:rsid w:val="00012AC9"/>
    <w:rsid w:val="00012FAC"/>
    <w:rsid w:val="00013801"/>
    <w:rsid w:val="0001450C"/>
    <w:rsid w:val="00014924"/>
    <w:rsid w:val="00016620"/>
    <w:rsid w:val="00016987"/>
    <w:rsid w:val="00016BD4"/>
    <w:rsid w:val="00016E5C"/>
    <w:rsid w:val="000172B7"/>
    <w:rsid w:val="000174CE"/>
    <w:rsid w:val="0002017C"/>
    <w:rsid w:val="00020C04"/>
    <w:rsid w:val="000216E9"/>
    <w:rsid w:val="000236B4"/>
    <w:rsid w:val="0002376F"/>
    <w:rsid w:val="00023977"/>
    <w:rsid w:val="00023B87"/>
    <w:rsid w:val="00023F85"/>
    <w:rsid w:val="00025037"/>
    <w:rsid w:val="0002506A"/>
    <w:rsid w:val="00025849"/>
    <w:rsid w:val="00025B3B"/>
    <w:rsid w:val="00026125"/>
    <w:rsid w:val="00026342"/>
    <w:rsid w:val="00026A98"/>
    <w:rsid w:val="00026D7B"/>
    <w:rsid w:val="00026F7B"/>
    <w:rsid w:val="00027716"/>
    <w:rsid w:val="00027E29"/>
    <w:rsid w:val="0003062E"/>
    <w:rsid w:val="00030912"/>
    <w:rsid w:val="0003311E"/>
    <w:rsid w:val="00034FD2"/>
    <w:rsid w:val="00035559"/>
    <w:rsid w:val="0003580C"/>
    <w:rsid w:val="00036527"/>
    <w:rsid w:val="000368DD"/>
    <w:rsid w:val="00036E02"/>
    <w:rsid w:val="00036E6D"/>
    <w:rsid w:val="00036FD2"/>
    <w:rsid w:val="00037792"/>
    <w:rsid w:val="00040853"/>
    <w:rsid w:val="00040DAD"/>
    <w:rsid w:val="0004238F"/>
    <w:rsid w:val="000433F5"/>
    <w:rsid w:val="00043704"/>
    <w:rsid w:val="0004407D"/>
    <w:rsid w:val="000447B2"/>
    <w:rsid w:val="00044B2D"/>
    <w:rsid w:val="00044C88"/>
    <w:rsid w:val="00045E77"/>
    <w:rsid w:val="0004684F"/>
    <w:rsid w:val="00047234"/>
    <w:rsid w:val="00047723"/>
    <w:rsid w:val="00050229"/>
    <w:rsid w:val="00050646"/>
    <w:rsid w:val="00051090"/>
    <w:rsid w:val="00051649"/>
    <w:rsid w:val="0005195D"/>
    <w:rsid w:val="00051B88"/>
    <w:rsid w:val="000529D7"/>
    <w:rsid w:val="00052A6F"/>
    <w:rsid w:val="00052BE6"/>
    <w:rsid w:val="00052C43"/>
    <w:rsid w:val="00053D59"/>
    <w:rsid w:val="00054F2B"/>
    <w:rsid w:val="000557C6"/>
    <w:rsid w:val="00056028"/>
    <w:rsid w:val="00056D99"/>
    <w:rsid w:val="000609C6"/>
    <w:rsid w:val="0006129F"/>
    <w:rsid w:val="00061765"/>
    <w:rsid w:val="00061F3C"/>
    <w:rsid w:val="00062C20"/>
    <w:rsid w:val="00063944"/>
    <w:rsid w:val="00064064"/>
    <w:rsid w:val="00064B1F"/>
    <w:rsid w:val="000659F3"/>
    <w:rsid w:val="00065BDC"/>
    <w:rsid w:val="00067E6F"/>
    <w:rsid w:val="0007049E"/>
    <w:rsid w:val="000704CE"/>
    <w:rsid w:val="00070EDE"/>
    <w:rsid w:val="00071A25"/>
    <w:rsid w:val="00071C64"/>
    <w:rsid w:val="00072465"/>
    <w:rsid w:val="00073859"/>
    <w:rsid w:val="000750C0"/>
    <w:rsid w:val="00075248"/>
    <w:rsid w:val="00075B95"/>
    <w:rsid w:val="00075D36"/>
    <w:rsid w:val="00077100"/>
    <w:rsid w:val="0007763B"/>
    <w:rsid w:val="00077799"/>
    <w:rsid w:val="00077D3B"/>
    <w:rsid w:val="00080EE7"/>
    <w:rsid w:val="00081545"/>
    <w:rsid w:val="00081B7A"/>
    <w:rsid w:val="00081D85"/>
    <w:rsid w:val="00081FF3"/>
    <w:rsid w:val="000824D8"/>
    <w:rsid w:val="000824F8"/>
    <w:rsid w:val="000841D1"/>
    <w:rsid w:val="0008469B"/>
    <w:rsid w:val="000849F8"/>
    <w:rsid w:val="00084C51"/>
    <w:rsid w:val="00084F3A"/>
    <w:rsid w:val="0008589D"/>
    <w:rsid w:val="000863E3"/>
    <w:rsid w:val="000865C5"/>
    <w:rsid w:val="00086820"/>
    <w:rsid w:val="000873D7"/>
    <w:rsid w:val="00087D34"/>
    <w:rsid w:val="000900F1"/>
    <w:rsid w:val="00090A1C"/>
    <w:rsid w:val="00091D31"/>
    <w:rsid w:val="00091DEC"/>
    <w:rsid w:val="00092C2A"/>
    <w:rsid w:val="00093813"/>
    <w:rsid w:val="000942C8"/>
    <w:rsid w:val="000945D5"/>
    <w:rsid w:val="00094E6F"/>
    <w:rsid w:val="0009577F"/>
    <w:rsid w:val="00095AC2"/>
    <w:rsid w:val="0009666D"/>
    <w:rsid w:val="00096972"/>
    <w:rsid w:val="00096D28"/>
    <w:rsid w:val="000978C8"/>
    <w:rsid w:val="000A03B8"/>
    <w:rsid w:val="000A05D7"/>
    <w:rsid w:val="000A0A03"/>
    <w:rsid w:val="000A0AF1"/>
    <w:rsid w:val="000A14BE"/>
    <w:rsid w:val="000A15D0"/>
    <w:rsid w:val="000A1810"/>
    <w:rsid w:val="000A235C"/>
    <w:rsid w:val="000A2BE1"/>
    <w:rsid w:val="000A2DAD"/>
    <w:rsid w:val="000A2E71"/>
    <w:rsid w:val="000A30EF"/>
    <w:rsid w:val="000A357D"/>
    <w:rsid w:val="000A3CB5"/>
    <w:rsid w:val="000A4818"/>
    <w:rsid w:val="000A49E8"/>
    <w:rsid w:val="000A4B32"/>
    <w:rsid w:val="000A4FD8"/>
    <w:rsid w:val="000A572F"/>
    <w:rsid w:val="000A6E05"/>
    <w:rsid w:val="000A7239"/>
    <w:rsid w:val="000A78B1"/>
    <w:rsid w:val="000A79FD"/>
    <w:rsid w:val="000B0ABA"/>
    <w:rsid w:val="000B0E8B"/>
    <w:rsid w:val="000B110B"/>
    <w:rsid w:val="000B164C"/>
    <w:rsid w:val="000B1720"/>
    <w:rsid w:val="000B1B7F"/>
    <w:rsid w:val="000B2590"/>
    <w:rsid w:val="000B2A75"/>
    <w:rsid w:val="000B3172"/>
    <w:rsid w:val="000B34C1"/>
    <w:rsid w:val="000B360E"/>
    <w:rsid w:val="000B385C"/>
    <w:rsid w:val="000B3F06"/>
    <w:rsid w:val="000B46C2"/>
    <w:rsid w:val="000B521D"/>
    <w:rsid w:val="000B5446"/>
    <w:rsid w:val="000B69F7"/>
    <w:rsid w:val="000B6A87"/>
    <w:rsid w:val="000B72F0"/>
    <w:rsid w:val="000B749C"/>
    <w:rsid w:val="000B7557"/>
    <w:rsid w:val="000B77E1"/>
    <w:rsid w:val="000B7E15"/>
    <w:rsid w:val="000C07B4"/>
    <w:rsid w:val="000C229C"/>
    <w:rsid w:val="000C277A"/>
    <w:rsid w:val="000C2C60"/>
    <w:rsid w:val="000C3435"/>
    <w:rsid w:val="000C38E0"/>
    <w:rsid w:val="000C398F"/>
    <w:rsid w:val="000C3AD1"/>
    <w:rsid w:val="000C4817"/>
    <w:rsid w:val="000C5438"/>
    <w:rsid w:val="000C5488"/>
    <w:rsid w:val="000C549C"/>
    <w:rsid w:val="000C5D18"/>
    <w:rsid w:val="000C64B0"/>
    <w:rsid w:val="000C6D53"/>
    <w:rsid w:val="000C7888"/>
    <w:rsid w:val="000C7F64"/>
    <w:rsid w:val="000D0E25"/>
    <w:rsid w:val="000D293F"/>
    <w:rsid w:val="000D2E50"/>
    <w:rsid w:val="000D31BE"/>
    <w:rsid w:val="000D3561"/>
    <w:rsid w:val="000D36A9"/>
    <w:rsid w:val="000D3C35"/>
    <w:rsid w:val="000D3D24"/>
    <w:rsid w:val="000D434E"/>
    <w:rsid w:val="000D44D5"/>
    <w:rsid w:val="000D4ED8"/>
    <w:rsid w:val="000D5758"/>
    <w:rsid w:val="000D6086"/>
    <w:rsid w:val="000D62B4"/>
    <w:rsid w:val="000D71DD"/>
    <w:rsid w:val="000E09DF"/>
    <w:rsid w:val="000E0F11"/>
    <w:rsid w:val="000E1312"/>
    <w:rsid w:val="000E15AC"/>
    <w:rsid w:val="000E167C"/>
    <w:rsid w:val="000E188B"/>
    <w:rsid w:val="000E222C"/>
    <w:rsid w:val="000E2703"/>
    <w:rsid w:val="000E2731"/>
    <w:rsid w:val="000E273B"/>
    <w:rsid w:val="000E2823"/>
    <w:rsid w:val="000E2ADE"/>
    <w:rsid w:val="000E2D00"/>
    <w:rsid w:val="000E2F15"/>
    <w:rsid w:val="000E3909"/>
    <w:rsid w:val="000E41ED"/>
    <w:rsid w:val="000E4317"/>
    <w:rsid w:val="000E4529"/>
    <w:rsid w:val="000E4EDA"/>
    <w:rsid w:val="000E5B45"/>
    <w:rsid w:val="000E62ED"/>
    <w:rsid w:val="000E6819"/>
    <w:rsid w:val="000E6918"/>
    <w:rsid w:val="000E6936"/>
    <w:rsid w:val="000E711D"/>
    <w:rsid w:val="000F0C01"/>
    <w:rsid w:val="000F0D58"/>
    <w:rsid w:val="000F144B"/>
    <w:rsid w:val="000F195A"/>
    <w:rsid w:val="000F1E91"/>
    <w:rsid w:val="000F2F99"/>
    <w:rsid w:val="000F2FFA"/>
    <w:rsid w:val="000F3002"/>
    <w:rsid w:val="000F33E3"/>
    <w:rsid w:val="000F3922"/>
    <w:rsid w:val="000F3CFC"/>
    <w:rsid w:val="000F42F1"/>
    <w:rsid w:val="000F476D"/>
    <w:rsid w:val="000F48F9"/>
    <w:rsid w:val="000F5C16"/>
    <w:rsid w:val="000F5D0E"/>
    <w:rsid w:val="000F6AFD"/>
    <w:rsid w:val="000F6E11"/>
    <w:rsid w:val="000F6F38"/>
    <w:rsid w:val="000F7454"/>
    <w:rsid w:val="000F74BA"/>
    <w:rsid w:val="000F7686"/>
    <w:rsid w:val="000F76C3"/>
    <w:rsid w:val="000F7BF7"/>
    <w:rsid w:val="000F7E20"/>
    <w:rsid w:val="000F7EB9"/>
    <w:rsid w:val="000F7FA7"/>
    <w:rsid w:val="00100BE5"/>
    <w:rsid w:val="00100EDF"/>
    <w:rsid w:val="00101786"/>
    <w:rsid w:val="00102189"/>
    <w:rsid w:val="001033AE"/>
    <w:rsid w:val="0010388C"/>
    <w:rsid w:val="001050C0"/>
    <w:rsid w:val="0010537F"/>
    <w:rsid w:val="00105DFB"/>
    <w:rsid w:val="00106B17"/>
    <w:rsid w:val="00107158"/>
    <w:rsid w:val="00107577"/>
    <w:rsid w:val="001106ED"/>
    <w:rsid w:val="0011079E"/>
    <w:rsid w:val="00110ADC"/>
    <w:rsid w:val="00111584"/>
    <w:rsid w:val="00111B3D"/>
    <w:rsid w:val="00112066"/>
    <w:rsid w:val="00112387"/>
    <w:rsid w:val="001123FE"/>
    <w:rsid w:val="001127EE"/>
    <w:rsid w:val="00112822"/>
    <w:rsid w:val="00112C5E"/>
    <w:rsid w:val="0011343E"/>
    <w:rsid w:val="00113AF5"/>
    <w:rsid w:val="00113E9F"/>
    <w:rsid w:val="001152E4"/>
    <w:rsid w:val="0011582A"/>
    <w:rsid w:val="00115E18"/>
    <w:rsid w:val="001164C4"/>
    <w:rsid w:val="001167F7"/>
    <w:rsid w:val="001167FC"/>
    <w:rsid w:val="00117AA2"/>
    <w:rsid w:val="00117BF9"/>
    <w:rsid w:val="00117F2B"/>
    <w:rsid w:val="00117F8F"/>
    <w:rsid w:val="001207B5"/>
    <w:rsid w:val="001212C4"/>
    <w:rsid w:val="001212C6"/>
    <w:rsid w:val="00121329"/>
    <w:rsid w:val="00121903"/>
    <w:rsid w:val="00121F91"/>
    <w:rsid w:val="00122161"/>
    <w:rsid w:val="0012332A"/>
    <w:rsid w:val="00123894"/>
    <w:rsid w:val="001238F5"/>
    <w:rsid w:val="00123D24"/>
    <w:rsid w:val="00124E3B"/>
    <w:rsid w:val="00124F60"/>
    <w:rsid w:val="00125336"/>
    <w:rsid w:val="00126307"/>
    <w:rsid w:val="00127134"/>
    <w:rsid w:val="0012731A"/>
    <w:rsid w:val="001274A4"/>
    <w:rsid w:val="001275F5"/>
    <w:rsid w:val="001275F8"/>
    <w:rsid w:val="001304BD"/>
    <w:rsid w:val="00130896"/>
    <w:rsid w:val="001309D1"/>
    <w:rsid w:val="00130BFC"/>
    <w:rsid w:val="00130DDC"/>
    <w:rsid w:val="00130DED"/>
    <w:rsid w:val="00130E81"/>
    <w:rsid w:val="00131788"/>
    <w:rsid w:val="00131F14"/>
    <w:rsid w:val="001322F6"/>
    <w:rsid w:val="001323A0"/>
    <w:rsid w:val="00132EA8"/>
    <w:rsid w:val="00133410"/>
    <w:rsid w:val="001334DB"/>
    <w:rsid w:val="001339BC"/>
    <w:rsid w:val="00134A5A"/>
    <w:rsid w:val="0013570B"/>
    <w:rsid w:val="00135DAD"/>
    <w:rsid w:val="00135DCF"/>
    <w:rsid w:val="001360DC"/>
    <w:rsid w:val="0013620B"/>
    <w:rsid w:val="00136D91"/>
    <w:rsid w:val="00137B9D"/>
    <w:rsid w:val="00137E6F"/>
    <w:rsid w:val="00137FFA"/>
    <w:rsid w:val="001404B3"/>
    <w:rsid w:val="001419A1"/>
    <w:rsid w:val="001419CA"/>
    <w:rsid w:val="00141BA7"/>
    <w:rsid w:val="00141FA4"/>
    <w:rsid w:val="001427DB"/>
    <w:rsid w:val="00142A9F"/>
    <w:rsid w:val="001431DC"/>
    <w:rsid w:val="00143432"/>
    <w:rsid w:val="00143509"/>
    <w:rsid w:val="00143581"/>
    <w:rsid w:val="00144332"/>
    <w:rsid w:val="0014530D"/>
    <w:rsid w:val="0014553E"/>
    <w:rsid w:val="00145B2F"/>
    <w:rsid w:val="00145E7A"/>
    <w:rsid w:val="00147AB7"/>
    <w:rsid w:val="00147DF0"/>
    <w:rsid w:val="0015026A"/>
    <w:rsid w:val="00151928"/>
    <w:rsid w:val="00152527"/>
    <w:rsid w:val="001531BD"/>
    <w:rsid w:val="00153F80"/>
    <w:rsid w:val="00154579"/>
    <w:rsid w:val="00154A74"/>
    <w:rsid w:val="00154F71"/>
    <w:rsid w:val="0015542F"/>
    <w:rsid w:val="00155761"/>
    <w:rsid w:val="00155AEC"/>
    <w:rsid w:val="00155DC9"/>
    <w:rsid w:val="001567F3"/>
    <w:rsid w:val="00156B4A"/>
    <w:rsid w:val="00157804"/>
    <w:rsid w:val="00157D70"/>
    <w:rsid w:val="0016045C"/>
    <w:rsid w:val="00160985"/>
    <w:rsid w:val="001613A4"/>
    <w:rsid w:val="001618EE"/>
    <w:rsid w:val="0016219F"/>
    <w:rsid w:val="001621F7"/>
    <w:rsid w:val="00162268"/>
    <w:rsid w:val="0016279D"/>
    <w:rsid w:val="0016307C"/>
    <w:rsid w:val="001638BE"/>
    <w:rsid w:val="0016390E"/>
    <w:rsid w:val="00163BD6"/>
    <w:rsid w:val="00163CA8"/>
    <w:rsid w:val="00165397"/>
    <w:rsid w:val="00165861"/>
    <w:rsid w:val="00166A49"/>
    <w:rsid w:val="00166B42"/>
    <w:rsid w:val="00166CCB"/>
    <w:rsid w:val="00166EAD"/>
    <w:rsid w:val="00167022"/>
    <w:rsid w:val="00167909"/>
    <w:rsid w:val="00167ABD"/>
    <w:rsid w:val="0017015A"/>
    <w:rsid w:val="00170BB1"/>
    <w:rsid w:val="00171072"/>
    <w:rsid w:val="00171747"/>
    <w:rsid w:val="001720E8"/>
    <w:rsid w:val="00172328"/>
    <w:rsid w:val="001725E5"/>
    <w:rsid w:val="00173485"/>
    <w:rsid w:val="0017348B"/>
    <w:rsid w:val="00173AA1"/>
    <w:rsid w:val="00173EAD"/>
    <w:rsid w:val="00174040"/>
    <w:rsid w:val="00174B8F"/>
    <w:rsid w:val="00177BB0"/>
    <w:rsid w:val="001803C5"/>
    <w:rsid w:val="001809FF"/>
    <w:rsid w:val="0018169A"/>
    <w:rsid w:val="00181CCD"/>
    <w:rsid w:val="00181DA0"/>
    <w:rsid w:val="00182154"/>
    <w:rsid w:val="0018235D"/>
    <w:rsid w:val="00182C7E"/>
    <w:rsid w:val="00183515"/>
    <w:rsid w:val="001836E7"/>
    <w:rsid w:val="00183F2D"/>
    <w:rsid w:val="0018430D"/>
    <w:rsid w:val="0018430E"/>
    <w:rsid w:val="001849DA"/>
    <w:rsid w:val="00185279"/>
    <w:rsid w:val="00185ED3"/>
    <w:rsid w:val="00186056"/>
    <w:rsid w:val="00187117"/>
    <w:rsid w:val="00187625"/>
    <w:rsid w:val="001877F6"/>
    <w:rsid w:val="00187CA6"/>
    <w:rsid w:val="00190347"/>
    <w:rsid w:val="00190460"/>
    <w:rsid w:val="00190C2E"/>
    <w:rsid w:val="00190F99"/>
    <w:rsid w:val="00191472"/>
    <w:rsid w:val="00191FA4"/>
    <w:rsid w:val="001922B9"/>
    <w:rsid w:val="001939CE"/>
    <w:rsid w:val="00193FCB"/>
    <w:rsid w:val="0019500A"/>
    <w:rsid w:val="0019579C"/>
    <w:rsid w:val="001957D8"/>
    <w:rsid w:val="001957E8"/>
    <w:rsid w:val="00195862"/>
    <w:rsid w:val="001959A8"/>
    <w:rsid w:val="00195AC1"/>
    <w:rsid w:val="00195ECF"/>
    <w:rsid w:val="00196429"/>
    <w:rsid w:val="00196F59"/>
    <w:rsid w:val="00197158"/>
    <w:rsid w:val="00197170"/>
    <w:rsid w:val="001971F4"/>
    <w:rsid w:val="001975CD"/>
    <w:rsid w:val="00197607"/>
    <w:rsid w:val="00197C57"/>
    <w:rsid w:val="001A039F"/>
    <w:rsid w:val="001A0A10"/>
    <w:rsid w:val="001A0BBE"/>
    <w:rsid w:val="001A14A0"/>
    <w:rsid w:val="001A2168"/>
    <w:rsid w:val="001A2666"/>
    <w:rsid w:val="001A2BBD"/>
    <w:rsid w:val="001A3BC3"/>
    <w:rsid w:val="001A4531"/>
    <w:rsid w:val="001A4876"/>
    <w:rsid w:val="001A4A2D"/>
    <w:rsid w:val="001A6ACA"/>
    <w:rsid w:val="001B0FF7"/>
    <w:rsid w:val="001B130C"/>
    <w:rsid w:val="001B1495"/>
    <w:rsid w:val="001B1BD2"/>
    <w:rsid w:val="001B2D9E"/>
    <w:rsid w:val="001B3653"/>
    <w:rsid w:val="001B3DC8"/>
    <w:rsid w:val="001B4520"/>
    <w:rsid w:val="001B4BB4"/>
    <w:rsid w:val="001B5537"/>
    <w:rsid w:val="001B6431"/>
    <w:rsid w:val="001B67DF"/>
    <w:rsid w:val="001B6FFF"/>
    <w:rsid w:val="001B72C7"/>
    <w:rsid w:val="001B751C"/>
    <w:rsid w:val="001B7715"/>
    <w:rsid w:val="001C04A7"/>
    <w:rsid w:val="001C1010"/>
    <w:rsid w:val="001C2E42"/>
    <w:rsid w:val="001C374D"/>
    <w:rsid w:val="001C3F94"/>
    <w:rsid w:val="001C460D"/>
    <w:rsid w:val="001C5464"/>
    <w:rsid w:val="001C5B15"/>
    <w:rsid w:val="001C5C09"/>
    <w:rsid w:val="001C5C97"/>
    <w:rsid w:val="001C5CBA"/>
    <w:rsid w:val="001C6054"/>
    <w:rsid w:val="001C6412"/>
    <w:rsid w:val="001C6DDB"/>
    <w:rsid w:val="001C7513"/>
    <w:rsid w:val="001C7B0E"/>
    <w:rsid w:val="001C7F61"/>
    <w:rsid w:val="001D08CA"/>
    <w:rsid w:val="001D0C7A"/>
    <w:rsid w:val="001D17BB"/>
    <w:rsid w:val="001D2E39"/>
    <w:rsid w:val="001D3251"/>
    <w:rsid w:val="001D363B"/>
    <w:rsid w:val="001D3EDE"/>
    <w:rsid w:val="001D6C5E"/>
    <w:rsid w:val="001D6F41"/>
    <w:rsid w:val="001D6FBC"/>
    <w:rsid w:val="001E06FC"/>
    <w:rsid w:val="001E0B97"/>
    <w:rsid w:val="001E0F62"/>
    <w:rsid w:val="001E0F8E"/>
    <w:rsid w:val="001E0F9A"/>
    <w:rsid w:val="001E12AE"/>
    <w:rsid w:val="001E12E8"/>
    <w:rsid w:val="001E17B8"/>
    <w:rsid w:val="001E2B44"/>
    <w:rsid w:val="001E345C"/>
    <w:rsid w:val="001E3813"/>
    <w:rsid w:val="001E3CAF"/>
    <w:rsid w:val="001E61B3"/>
    <w:rsid w:val="001E75DF"/>
    <w:rsid w:val="001E7DE9"/>
    <w:rsid w:val="001F0294"/>
    <w:rsid w:val="001F0E19"/>
    <w:rsid w:val="001F16E1"/>
    <w:rsid w:val="001F184B"/>
    <w:rsid w:val="001F19DF"/>
    <w:rsid w:val="001F1BFB"/>
    <w:rsid w:val="001F2452"/>
    <w:rsid w:val="001F2B58"/>
    <w:rsid w:val="001F322A"/>
    <w:rsid w:val="001F33A5"/>
    <w:rsid w:val="001F361B"/>
    <w:rsid w:val="001F38AF"/>
    <w:rsid w:val="001F396F"/>
    <w:rsid w:val="001F414E"/>
    <w:rsid w:val="001F415E"/>
    <w:rsid w:val="001F4407"/>
    <w:rsid w:val="001F5770"/>
    <w:rsid w:val="001F5A9C"/>
    <w:rsid w:val="001F6453"/>
    <w:rsid w:val="001F69E0"/>
    <w:rsid w:val="001F748A"/>
    <w:rsid w:val="001F7F88"/>
    <w:rsid w:val="002000D5"/>
    <w:rsid w:val="0020018C"/>
    <w:rsid w:val="0020047A"/>
    <w:rsid w:val="002012E1"/>
    <w:rsid w:val="00201352"/>
    <w:rsid w:val="0020299B"/>
    <w:rsid w:val="00202CF9"/>
    <w:rsid w:val="00202E17"/>
    <w:rsid w:val="00204112"/>
    <w:rsid w:val="00204849"/>
    <w:rsid w:val="00205646"/>
    <w:rsid w:val="00205C2E"/>
    <w:rsid w:val="00206664"/>
    <w:rsid w:val="002068C9"/>
    <w:rsid w:val="00206CC4"/>
    <w:rsid w:val="00206E5B"/>
    <w:rsid w:val="002077EB"/>
    <w:rsid w:val="002102C0"/>
    <w:rsid w:val="00210E74"/>
    <w:rsid w:val="002111D4"/>
    <w:rsid w:val="002117F2"/>
    <w:rsid w:val="00211A3A"/>
    <w:rsid w:val="00211D82"/>
    <w:rsid w:val="0021245C"/>
    <w:rsid w:val="00213205"/>
    <w:rsid w:val="002132A0"/>
    <w:rsid w:val="00213317"/>
    <w:rsid w:val="0021396C"/>
    <w:rsid w:val="0021420A"/>
    <w:rsid w:val="002155E3"/>
    <w:rsid w:val="0021564F"/>
    <w:rsid w:val="00215822"/>
    <w:rsid w:val="00216317"/>
    <w:rsid w:val="002175C0"/>
    <w:rsid w:val="00217755"/>
    <w:rsid w:val="00217771"/>
    <w:rsid w:val="00217C4F"/>
    <w:rsid w:val="00217F98"/>
    <w:rsid w:val="0022048A"/>
    <w:rsid w:val="00222CAE"/>
    <w:rsid w:val="002238E0"/>
    <w:rsid w:val="00223E20"/>
    <w:rsid w:val="00223F4F"/>
    <w:rsid w:val="002252C6"/>
    <w:rsid w:val="0022535F"/>
    <w:rsid w:val="00225BBC"/>
    <w:rsid w:val="00226019"/>
    <w:rsid w:val="00226246"/>
    <w:rsid w:val="002269FF"/>
    <w:rsid w:val="00226FDA"/>
    <w:rsid w:val="002273BF"/>
    <w:rsid w:val="002278DA"/>
    <w:rsid w:val="00230832"/>
    <w:rsid w:val="00230C0B"/>
    <w:rsid w:val="00231365"/>
    <w:rsid w:val="00231B2E"/>
    <w:rsid w:val="00231CF4"/>
    <w:rsid w:val="00231DB5"/>
    <w:rsid w:val="00234EBD"/>
    <w:rsid w:val="002356C5"/>
    <w:rsid w:val="00235D5F"/>
    <w:rsid w:val="00235E02"/>
    <w:rsid w:val="00235F8A"/>
    <w:rsid w:val="002368CD"/>
    <w:rsid w:val="00236C1A"/>
    <w:rsid w:val="00237373"/>
    <w:rsid w:val="00237502"/>
    <w:rsid w:val="00237AF1"/>
    <w:rsid w:val="00240917"/>
    <w:rsid w:val="00241645"/>
    <w:rsid w:val="00241B1C"/>
    <w:rsid w:val="00241C0A"/>
    <w:rsid w:val="0024202D"/>
    <w:rsid w:val="002422B7"/>
    <w:rsid w:val="00242523"/>
    <w:rsid w:val="00242AF6"/>
    <w:rsid w:val="00243059"/>
    <w:rsid w:val="002443FA"/>
    <w:rsid w:val="00244578"/>
    <w:rsid w:val="00246449"/>
    <w:rsid w:val="0024717B"/>
    <w:rsid w:val="00247847"/>
    <w:rsid w:val="002503DF"/>
    <w:rsid w:val="00250649"/>
    <w:rsid w:val="00250764"/>
    <w:rsid w:val="00254BFB"/>
    <w:rsid w:val="002552D1"/>
    <w:rsid w:val="002554B1"/>
    <w:rsid w:val="00255658"/>
    <w:rsid w:val="002557A3"/>
    <w:rsid w:val="002557D4"/>
    <w:rsid w:val="00255F56"/>
    <w:rsid w:val="0025669B"/>
    <w:rsid w:val="00256D32"/>
    <w:rsid w:val="00256DED"/>
    <w:rsid w:val="0026035D"/>
    <w:rsid w:val="00260A2A"/>
    <w:rsid w:val="00261C13"/>
    <w:rsid w:val="00261FB9"/>
    <w:rsid w:val="00262C78"/>
    <w:rsid w:val="002635B9"/>
    <w:rsid w:val="0026371E"/>
    <w:rsid w:val="002641E5"/>
    <w:rsid w:val="0026477D"/>
    <w:rsid w:val="00264799"/>
    <w:rsid w:val="00264923"/>
    <w:rsid w:val="00264C19"/>
    <w:rsid w:val="0026535F"/>
    <w:rsid w:val="00265FFB"/>
    <w:rsid w:val="002663BB"/>
    <w:rsid w:val="002678C1"/>
    <w:rsid w:val="00267F25"/>
    <w:rsid w:val="00270F27"/>
    <w:rsid w:val="00271161"/>
    <w:rsid w:val="002711C5"/>
    <w:rsid w:val="00271845"/>
    <w:rsid w:val="00272377"/>
    <w:rsid w:val="00272614"/>
    <w:rsid w:val="00272683"/>
    <w:rsid w:val="00273150"/>
    <w:rsid w:val="00273E0D"/>
    <w:rsid w:val="00274097"/>
    <w:rsid w:val="00275166"/>
    <w:rsid w:val="00275629"/>
    <w:rsid w:val="00275A72"/>
    <w:rsid w:val="0027636C"/>
    <w:rsid w:val="00276449"/>
    <w:rsid w:val="00277E7D"/>
    <w:rsid w:val="002805AF"/>
    <w:rsid w:val="0028069C"/>
    <w:rsid w:val="00280FAC"/>
    <w:rsid w:val="002811E5"/>
    <w:rsid w:val="00281809"/>
    <w:rsid w:val="00282982"/>
    <w:rsid w:val="00282C9E"/>
    <w:rsid w:val="00283286"/>
    <w:rsid w:val="00284042"/>
    <w:rsid w:val="0028456D"/>
    <w:rsid w:val="00284E78"/>
    <w:rsid w:val="00285A95"/>
    <w:rsid w:val="00286022"/>
    <w:rsid w:val="00286385"/>
    <w:rsid w:val="002868E0"/>
    <w:rsid w:val="002878E7"/>
    <w:rsid w:val="00287E79"/>
    <w:rsid w:val="0029052B"/>
    <w:rsid w:val="00290CB0"/>
    <w:rsid w:val="00291341"/>
    <w:rsid w:val="00291643"/>
    <w:rsid w:val="00292D67"/>
    <w:rsid w:val="00293273"/>
    <w:rsid w:val="00293976"/>
    <w:rsid w:val="002941E5"/>
    <w:rsid w:val="002963F8"/>
    <w:rsid w:val="002964A3"/>
    <w:rsid w:val="00296540"/>
    <w:rsid w:val="00296603"/>
    <w:rsid w:val="002968F0"/>
    <w:rsid w:val="002969FE"/>
    <w:rsid w:val="00297F3E"/>
    <w:rsid w:val="002A0830"/>
    <w:rsid w:val="002A161C"/>
    <w:rsid w:val="002A1812"/>
    <w:rsid w:val="002A230A"/>
    <w:rsid w:val="002A2597"/>
    <w:rsid w:val="002A3C10"/>
    <w:rsid w:val="002A4755"/>
    <w:rsid w:val="002A4B20"/>
    <w:rsid w:val="002A4B44"/>
    <w:rsid w:val="002A545E"/>
    <w:rsid w:val="002A6560"/>
    <w:rsid w:val="002A6CFA"/>
    <w:rsid w:val="002A70AA"/>
    <w:rsid w:val="002A72CC"/>
    <w:rsid w:val="002B03BF"/>
    <w:rsid w:val="002B05E2"/>
    <w:rsid w:val="002B0CB3"/>
    <w:rsid w:val="002B18E1"/>
    <w:rsid w:val="002B1C6C"/>
    <w:rsid w:val="002B205A"/>
    <w:rsid w:val="002B20F8"/>
    <w:rsid w:val="002B2316"/>
    <w:rsid w:val="002B255B"/>
    <w:rsid w:val="002B2AB8"/>
    <w:rsid w:val="002B2B47"/>
    <w:rsid w:val="002B328F"/>
    <w:rsid w:val="002B3A7A"/>
    <w:rsid w:val="002B4FA3"/>
    <w:rsid w:val="002B53E4"/>
    <w:rsid w:val="002B594D"/>
    <w:rsid w:val="002B5C3E"/>
    <w:rsid w:val="002B616D"/>
    <w:rsid w:val="002B6EF1"/>
    <w:rsid w:val="002B79CB"/>
    <w:rsid w:val="002B79D4"/>
    <w:rsid w:val="002C0892"/>
    <w:rsid w:val="002C0FF3"/>
    <w:rsid w:val="002C17B5"/>
    <w:rsid w:val="002C32B1"/>
    <w:rsid w:val="002C49AB"/>
    <w:rsid w:val="002C4FE1"/>
    <w:rsid w:val="002C5727"/>
    <w:rsid w:val="002C5B17"/>
    <w:rsid w:val="002C5DEB"/>
    <w:rsid w:val="002C616B"/>
    <w:rsid w:val="002C6BAB"/>
    <w:rsid w:val="002C6C39"/>
    <w:rsid w:val="002C6CCC"/>
    <w:rsid w:val="002C70EF"/>
    <w:rsid w:val="002C715C"/>
    <w:rsid w:val="002C741F"/>
    <w:rsid w:val="002C76A1"/>
    <w:rsid w:val="002D0004"/>
    <w:rsid w:val="002D0618"/>
    <w:rsid w:val="002D0836"/>
    <w:rsid w:val="002D0A06"/>
    <w:rsid w:val="002D185C"/>
    <w:rsid w:val="002D1BA2"/>
    <w:rsid w:val="002D1C99"/>
    <w:rsid w:val="002D29DC"/>
    <w:rsid w:val="002D2CC6"/>
    <w:rsid w:val="002D355B"/>
    <w:rsid w:val="002D3B17"/>
    <w:rsid w:val="002D3CA7"/>
    <w:rsid w:val="002D3EA6"/>
    <w:rsid w:val="002D3EF9"/>
    <w:rsid w:val="002D4791"/>
    <w:rsid w:val="002D4893"/>
    <w:rsid w:val="002D4EC7"/>
    <w:rsid w:val="002D6199"/>
    <w:rsid w:val="002D691F"/>
    <w:rsid w:val="002D6D80"/>
    <w:rsid w:val="002D7C0C"/>
    <w:rsid w:val="002D7E1B"/>
    <w:rsid w:val="002E0E4C"/>
    <w:rsid w:val="002E0EDF"/>
    <w:rsid w:val="002E12AE"/>
    <w:rsid w:val="002E23A2"/>
    <w:rsid w:val="002E3D77"/>
    <w:rsid w:val="002E5042"/>
    <w:rsid w:val="002E57F2"/>
    <w:rsid w:val="002E6166"/>
    <w:rsid w:val="002E6CC3"/>
    <w:rsid w:val="002E7337"/>
    <w:rsid w:val="002E7AEC"/>
    <w:rsid w:val="002F0C6B"/>
    <w:rsid w:val="002F0EDA"/>
    <w:rsid w:val="002F131C"/>
    <w:rsid w:val="002F18E6"/>
    <w:rsid w:val="002F198A"/>
    <w:rsid w:val="002F24D6"/>
    <w:rsid w:val="002F27CA"/>
    <w:rsid w:val="002F4720"/>
    <w:rsid w:val="002F4A8F"/>
    <w:rsid w:val="002F5FBF"/>
    <w:rsid w:val="002F6869"/>
    <w:rsid w:val="002F6D1F"/>
    <w:rsid w:val="002F6F9C"/>
    <w:rsid w:val="002F74BE"/>
    <w:rsid w:val="002F7AB4"/>
    <w:rsid w:val="00300642"/>
    <w:rsid w:val="00300A90"/>
    <w:rsid w:val="003010BF"/>
    <w:rsid w:val="00301223"/>
    <w:rsid w:val="00302F27"/>
    <w:rsid w:val="0030300E"/>
    <w:rsid w:val="00304727"/>
    <w:rsid w:val="00304E74"/>
    <w:rsid w:val="00305214"/>
    <w:rsid w:val="00305B2D"/>
    <w:rsid w:val="00305FC8"/>
    <w:rsid w:val="00306DEC"/>
    <w:rsid w:val="003079C0"/>
    <w:rsid w:val="003079C8"/>
    <w:rsid w:val="00310519"/>
    <w:rsid w:val="00310849"/>
    <w:rsid w:val="00310C8D"/>
    <w:rsid w:val="00310CC7"/>
    <w:rsid w:val="003115FA"/>
    <w:rsid w:val="00311995"/>
    <w:rsid w:val="00311B41"/>
    <w:rsid w:val="0031251B"/>
    <w:rsid w:val="00312D28"/>
    <w:rsid w:val="003132CD"/>
    <w:rsid w:val="00314337"/>
    <w:rsid w:val="0031484C"/>
    <w:rsid w:val="00317430"/>
    <w:rsid w:val="00317A69"/>
    <w:rsid w:val="003200D0"/>
    <w:rsid w:val="00320359"/>
    <w:rsid w:val="003217FE"/>
    <w:rsid w:val="003219BF"/>
    <w:rsid w:val="00321A7D"/>
    <w:rsid w:val="003231D9"/>
    <w:rsid w:val="003235EE"/>
    <w:rsid w:val="00323880"/>
    <w:rsid w:val="003242A5"/>
    <w:rsid w:val="00324BC3"/>
    <w:rsid w:val="00324ECA"/>
    <w:rsid w:val="0032575A"/>
    <w:rsid w:val="003259B8"/>
    <w:rsid w:val="00325B03"/>
    <w:rsid w:val="00326ECC"/>
    <w:rsid w:val="00331745"/>
    <w:rsid w:val="00332330"/>
    <w:rsid w:val="00332BC9"/>
    <w:rsid w:val="00332C99"/>
    <w:rsid w:val="00332F48"/>
    <w:rsid w:val="00333DAE"/>
    <w:rsid w:val="0033412C"/>
    <w:rsid w:val="003356E4"/>
    <w:rsid w:val="00335981"/>
    <w:rsid w:val="003360F1"/>
    <w:rsid w:val="0033670F"/>
    <w:rsid w:val="00336AF4"/>
    <w:rsid w:val="00336BCD"/>
    <w:rsid w:val="00336C95"/>
    <w:rsid w:val="003373F0"/>
    <w:rsid w:val="00337B3A"/>
    <w:rsid w:val="00337E16"/>
    <w:rsid w:val="003400BB"/>
    <w:rsid w:val="00340133"/>
    <w:rsid w:val="00340773"/>
    <w:rsid w:val="003416BD"/>
    <w:rsid w:val="00342332"/>
    <w:rsid w:val="00342B0A"/>
    <w:rsid w:val="00342FF1"/>
    <w:rsid w:val="003436A8"/>
    <w:rsid w:val="00344205"/>
    <w:rsid w:val="003444D2"/>
    <w:rsid w:val="003446F7"/>
    <w:rsid w:val="0034497A"/>
    <w:rsid w:val="00344B91"/>
    <w:rsid w:val="00345605"/>
    <w:rsid w:val="00345DB2"/>
    <w:rsid w:val="003465FD"/>
    <w:rsid w:val="00346B7A"/>
    <w:rsid w:val="00346D33"/>
    <w:rsid w:val="00346F33"/>
    <w:rsid w:val="003470F3"/>
    <w:rsid w:val="003478EF"/>
    <w:rsid w:val="00347C43"/>
    <w:rsid w:val="003504E6"/>
    <w:rsid w:val="0035051F"/>
    <w:rsid w:val="003517E9"/>
    <w:rsid w:val="00352D89"/>
    <w:rsid w:val="00353705"/>
    <w:rsid w:val="00353A63"/>
    <w:rsid w:val="00353FA0"/>
    <w:rsid w:val="003540BA"/>
    <w:rsid w:val="00354D53"/>
    <w:rsid w:val="0035697C"/>
    <w:rsid w:val="0035783D"/>
    <w:rsid w:val="00357976"/>
    <w:rsid w:val="00357A57"/>
    <w:rsid w:val="00360588"/>
    <w:rsid w:val="00361669"/>
    <w:rsid w:val="00361ED0"/>
    <w:rsid w:val="003626EC"/>
    <w:rsid w:val="003628D5"/>
    <w:rsid w:val="00363B31"/>
    <w:rsid w:val="00363F70"/>
    <w:rsid w:val="0036406D"/>
    <w:rsid w:val="00364497"/>
    <w:rsid w:val="00364EED"/>
    <w:rsid w:val="0036521B"/>
    <w:rsid w:val="00365462"/>
    <w:rsid w:val="00365B39"/>
    <w:rsid w:val="00365BFD"/>
    <w:rsid w:val="00366691"/>
    <w:rsid w:val="00366F9F"/>
    <w:rsid w:val="00367571"/>
    <w:rsid w:val="0037013B"/>
    <w:rsid w:val="0037018B"/>
    <w:rsid w:val="003702B6"/>
    <w:rsid w:val="00370F57"/>
    <w:rsid w:val="0037139C"/>
    <w:rsid w:val="00371E60"/>
    <w:rsid w:val="00372480"/>
    <w:rsid w:val="003727CF"/>
    <w:rsid w:val="00373FDB"/>
    <w:rsid w:val="003741BA"/>
    <w:rsid w:val="00374E53"/>
    <w:rsid w:val="00376ACC"/>
    <w:rsid w:val="00376BCE"/>
    <w:rsid w:val="00376CF5"/>
    <w:rsid w:val="00377645"/>
    <w:rsid w:val="003807B4"/>
    <w:rsid w:val="00380B3E"/>
    <w:rsid w:val="003810DA"/>
    <w:rsid w:val="003811B5"/>
    <w:rsid w:val="00381B42"/>
    <w:rsid w:val="00381EDE"/>
    <w:rsid w:val="0038335A"/>
    <w:rsid w:val="0038393F"/>
    <w:rsid w:val="0038394A"/>
    <w:rsid w:val="00383D7C"/>
    <w:rsid w:val="00383EEC"/>
    <w:rsid w:val="003843C1"/>
    <w:rsid w:val="003849AE"/>
    <w:rsid w:val="003865BA"/>
    <w:rsid w:val="00386C8B"/>
    <w:rsid w:val="00386F96"/>
    <w:rsid w:val="00387E73"/>
    <w:rsid w:val="003909B2"/>
    <w:rsid w:val="00390BF3"/>
    <w:rsid w:val="00390C1B"/>
    <w:rsid w:val="00392246"/>
    <w:rsid w:val="00392C2C"/>
    <w:rsid w:val="00393263"/>
    <w:rsid w:val="003933CF"/>
    <w:rsid w:val="003936F3"/>
    <w:rsid w:val="00394CFD"/>
    <w:rsid w:val="00395228"/>
    <w:rsid w:val="00395531"/>
    <w:rsid w:val="00395D61"/>
    <w:rsid w:val="00395E3A"/>
    <w:rsid w:val="0039651C"/>
    <w:rsid w:val="00397B41"/>
    <w:rsid w:val="003A1573"/>
    <w:rsid w:val="003A1895"/>
    <w:rsid w:val="003A3688"/>
    <w:rsid w:val="003A4EFC"/>
    <w:rsid w:val="003A52FA"/>
    <w:rsid w:val="003A5352"/>
    <w:rsid w:val="003A5C0F"/>
    <w:rsid w:val="003A5D4F"/>
    <w:rsid w:val="003A6E9E"/>
    <w:rsid w:val="003A751F"/>
    <w:rsid w:val="003B026B"/>
    <w:rsid w:val="003B0774"/>
    <w:rsid w:val="003B233E"/>
    <w:rsid w:val="003B2C4E"/>
    <w:rsid w:val="003B328A"/>
    <w:rsid w:val="003B353B"/>
    <w:rsid w:val="003B4897"/>
    <w:rsid w:val="003B5221"/>
    <w:rsid w:val="003B5DE5"/>
    <w:rsid w:val="003B6E8E"/>
    <w:rsid w:val="003B73E0"/>
    <w:rsid w:val="003B7914"/>
    <w:rsid w:val="003B7E2D"/>
    <w:rsid w:val="003C0061"/>
    <w:rsid w:val="003C00B9"/>
    <w:rsid w:val="003C078A"/>
    <w:rsid w:val="003C1661"/>
    <w:rsid w:val="003C2169"/>
    <w:rsid w:val="003C2AA3"/>
    <w:rsid w:val="003C360D"/>
    <w:rsid w:val="003C3B7E"/>
    <w:rsid w:val="003C4070"/>
    <w:rsid w:val="003C437A"/>
    <w:rsid w:val="003C4807"/>
    <w:rsid w:val="003C4A08"/>
    <w:rsid w:val="003C52C2"/>
    <w:rsid w:val="003C5B50"/>
    <w:rsid w:val="003C5DCF"/>
    <w:rsid w:val="003C5F04"/>
    <w:rsid w:val="003C63BB"/>
    <w:rsid w:val="003C74FE"/>
    <w:rsid w:val="003C75F2"/>
    <w:rsid w:val="003C79CC"/>
    <w:rsid w:val="003C7ADE"/>
    <w:rsid w:val="003D05B5"/>
    <w:rsid w:val="003D1DED"/>
    <w:rsid w:val="003D272C"/>
    <w:rsid w:val="003D2FA9"/>
    <w:rsid w:val="003D39B1"/>
    <w:rsid w:val="003D4B07"/>
    <w:rsid w:val="003D4D71"/>
    <w:rsid w:val="003D6108"/>
    <w:rsid w:val="003D68AF"/>
    <w:rsid w:val="003D78DA"/>
    <w:rsid w:val="003E005C"/>
    <w:rsid w:val="003E054E"/>
    <w:rsid w:val="003E0CA6"/>
    <w:rsid w:val="003E0E5A"/>
    <w:rsid w:val="003E172A"/>
    <w:rsid w:val="003E1F8D"/>
    <w:rsid w:val="003E2400"/>
    <w:rsid w:val="003E262A"/>
    <w:rsid w:val="003E2AA5"/>
    <w:rsid w:val="003E2DD7"/>
    <w:rsid w:val="003E2FDF"/>
    <w:rsid w:val="003E41C3"/>
    <w:rsid w:val="003E4782"/>
    <w:rsid w:val="003E536B"/>
    <w:rsid w:val="003E6150"/>
    <w:rsid w:val="003E6F30"/>
    <w:rsid w:val="003F093E"/>
    <w:rsid w:val="003F1AA5"/>
    <w:rsid w:val="003F1DBC"/>
    <w:rsid w:val="003F268F"/>
    <w:rsid w:val="003F31B1"/>
    <w:rsid w:val="003F40CE"/>
    <w:rsid w:val="003F4961"/>
    <w:rsid w:val="003F5F3B"/>
    <w:rsid w:val="003F6970"/>
    <w:rsid w:val="003F7731"/>
    <w:rsid w:val="003F7A9C"/>
    <w:rsid w:val="003F7EA9"/>
    <w:rsid w:val="00400236"/>
    <w:rsid w:val="004003CE"/>
    <w:rsid w:val="0040128C"/>
    <w:rsid w:val="004013E3"/>
    <w:rsid w:val="0040164D"/>
    <w:rsid w:val="004023A1"/>
    <w:rsid w:val="0040373E"/>
    <w:rsid w:val="00403F07"/>
    <w:rsid w:val="00406A23"/>
    <w:rsid w:val="00407B0D"/>
    <w:rsid w:val="00407C26"/>
    <w:rsid w:val="00410173"/>
    <w:rsid w:val="004101B5"/>
    <w:rsid w:val="004101F6"/>
    <w:rsid w:val="0041039D"/>
    <w:rsid w:val="004108BD"/>
    <w:rsid w:val="00410CAC"/>
    <w:rsid w:val="0041189A"/>
    <w:rsid w:val="00411A08"/>
    <w:rsid w:val="00411EBB"/>
    <w:rsid w:val="00412703"/>
    <w:rsid w:val="00413199"/>
    <w:rsid w:val="00413EF5"/>
    <w:rsid w:val="00414D0D"/>
    <w:rsid w:val="00414D5A"/>
    <w:rsid w:val="00415BD6"/>
    <w:rsid w:val="004175A5"/>
    <w:rsid w:val="00417937"/>
    <w:rsid w:val="00417B2E"/>
    <w:rsid w:val="00417B5E"/>
    <w:rsid w:val="00417CC5"/>
    <w:rsid w:val="00420B38"/>
    <w:rsid w:val="00421321"/>
    <w:rsid w:val="00421514"/>
    <w:rsid w:val="004217B6"/>
    <w:rsid w:val="00422C1E"/>
    <w:rsid w:val="00422C64"/>
    <w:rsid w:val="004231C9"/>
    <w:rsid w:val="004237E1"/>
    <w:rsid w:val="00423B28"/>
    <w:rsid w:val="0042463A"/>
    <w:rsid w:val="00424F56"/>
    <w:rsid w:val="00425D8F"/>
    <w:rsid w:val="004263EB"/>
    <w:rsid w:val="00426513"/>
    <w:rsid w:val="00426D63"/>
    <w:rsid w:val="00426E7E"/>
    <w:rsid w:val="004270AF"/>
    <w:rsid w:val="00427C40"/>
    <w:rsid w:val="004301E2"/>
    <w:rsid w:val="00430923"/>
    <w:rsid w:val="00431068"/>
    <w:rsid w:val="00431AAB"/>
    <w:rsid w:val="00431FC0"/>
    <w:rsid w:val="0043272B"/>
    <w:rsid w:val="0043296E"/>
    <w:rsid w:val="00432D4E"/>
    <w:rsid w:val="00434631"/>
    <w:rsid w:val="00434936"/>
    <w:rsid w:val="00435F12"/>
    <w:rsid w:val="00436CCE"/>
    <w:rsid w:val="00437395"/>
    <w:rsid w:val="00437D08"/>
    <w:rsid w:val="00437D42"/>
    <w:rsid w:val="00437E50"/>
    <w:rsid w:val="0044002A"/>
    <w:rsid w:val="004418C7"/>
    <w:rsid w:val="0044297A"/>
    <w:rsid w:val="00442A17"/>
    <w:rsid w:val="00442C82"/>
    <w:rsid w:val="00442D77"/>
    <w:rsid w:val="00443430"/>
    <w:rsid w:val="00443899"/>
    <w:rsid w:val="00443E75"/>
    <w:rsid w:val="00443FAA"/>
    <w:rsid w:val="00444371"/>
    <w:rsid w:val="00444768"/>
    <w:rsid w:val="00444DFB"/>
    <w:rsid w:val="004457A3"/>
    <w:rsid w:val="00450215"/>
    <w:rsid w:val="0045021D"/>
    <w:rsid w:val="00451BEB"/>
    <w:rsid w:val="004522C4"/>
    <w:rsid w:val="0045256F"/>
    <w:rsid w:val="004527DB"/>
    <w:rsid w:val="00452ABA"/>
    <w:rsid w:val="00452C60"/>
    <w:rsid w:val="00453113"/>
    <w:rsid w:val="00453286"/>
    <w:rsid w:val="004535F6"/>
    <w:rsid w:val="00453DA4"/>
    <w:rsid w:val="00453EE8"/>
    <w:rsid w:val="004546E6"/>
    <w:rsid w:val="004547C2"/>
    <w:rsid w:val="00454E0C"/>
    <w:rsid w:val="004556DA"/>
    <w:rsid w:val="00455929"/>
    <w:rsid w:val="00456697"/>
    <w:rsid w:val="004566C8"/>
    <w:rsid w:val="004571BB"/>
    <w:rsid w:val="00457790"/>
    <w:rsid w:val="00457959"/>
    <w:rsid w:val="00457C08"/>
    <w:rsid w:val="00460414"/>
    <w:rsid w:val="004604B2"/>
    <w:rsid w:val="00462076"/>
    <w:rsid w:val="00462374"/>
    <w:rsid w:val="004626A5"/>
    <w:rsid w:val="0046290B"/>
    <w:rsid w:val="00463485"/>
    <w:rsid w:val="00463E86"/>
    <w:rsid w:val="00464465"/>
    <w:rsid w:val="00464C01"/>
    <w:rsid w:val="004659CC"/>
    <w:rsid w:val="00465C7F"/>
    <w:rsid w:val="00465FDE"/>
    <w:rsid w:val="004667E3"/>
    <w:rsid w:val="00467B27"/>
    <w:rsid w:val="00467D03"/>
    <w:rsid w:val="004708CB"/>
    <w:rsid w:val="004711B0"/>
    <w:rsid w:val="00471341"/>
    <w:rsid w:val="0047207D"/>
    <w:rsid w:val="00472636"/>
    <w:rsid w:val="004729BE"/>
    <w:rsid w:val="00473C1C"/>
    <w:rsid w:val="00473DAA"/>
    <w:rsid w:val="00474563"/>
    <w:rsid w:val="004753CB"/>
    <w:rsid w:val="00475945"/>
    <w:rsid w:val="004774C7"/>
    <w:rsid w:val="00477C78"/>
    <w:rsid w:val="00477DB0"/>
    <w:rsid w:val="00480425"/>
    <w:rsid w:val="00480EFC"/>
    <w:rsid w:val="00481855"/>
    <w:rsid w:val="00482AF2"/>
    <w:rsid w:val="00482C3C"/>
    <w:rsid w:val="00482DFE"/>
    <w:rsid w:val="0048304B"/>
    <w:rsid w:val="00483165"/>
    <w:rsid w:val="00483787"/>
    <w:rsid w:val="00484EC2"/>
    <w:rsid w:val="00485D4B"/>
    <w:rsid w:val="0048624E"/>
    <w:rsid w:val="004868A9"/>
    <w:rsid w:val="0048778F"/>
    <w:rsid w:val="00487837"/>
    <w:rsid w:val="0049039E"/>
    <w:rsid w:val="00490A68"/>
    <w:rsid w:val="00491779"/>
    <w:rsid w:val="00491D9F"/>
    <w:rsid w:val="004926AF"/>
    <w:rsid w:val="004927EE"/>
    <w:rsid w:val="004928EC"/>
    <w:rsid w:val="00492D54"/>
    <w:rsid w:val="00493105"/>
    <w:rsid w:val="004933CE"/>
    <w:rsid w:val="0049364D"/>
    <w:rsid w:val="00493CD4"/>
    <w:rsid w:val="00494D8F"/>
    <w:rsid w:val="00495140"/>
    <w:rsid w:val="00495577"/>
    <w:rsid w:val="00495D5C"/>
    <w:rsid w:val="004962C1"/>
    <w:rsid w:val="00496316"/>
    <w:rsid w:val="00496341"/>
    <w:rsid w:val="00496D48"/>
    <w:rsid w:val="00496D86"/>
    <w:rsid w:val="00496F95"/>
    <w:rsid w:val="0049769B"/>
    <w:rsid w:val="00497BF4"/>
    <w:rsid w:val="004A0103"/>
    <w:rsid w:val="004A06EF"/>
    <w:rsid w:val="004A0736"/>
    <w:rsid w:val="004A0F6D"/>
    <w:rsid w:val="004A1EF6"/>
    <w:rsid w:val="004A26F3"/>
    <w:rsid w:val="004A2E3C"/>
    <w:rsid w:val="004A40A9"/>
    <w:rsid w:val="004A47DE"/>
    <w:rsid w:val="004A5270"/>
    <w:rsid w:val="004A5673"/>
    <w:rsid w:val="004A692B"/>
    <w:rsid w:val="004A6EF5"/>
    <w:rsid w:val="004A749B"/>
    <w:rsid w:val="004A7D95"/>
    <w:rsid w:val="004B022B"/>
    <w:rsid w:val="004B0330"/>
    <w:rsid w:val="004B1638"/>
    <w:rsid w:val="004B2FBD"/>
    <w:rsid w:val="004B3239"/>
    <w:rsid w:val="004B3ED6"/>
    <w:rsid w:val="004B428F"/>
    <w:rsid w:val="004B43C7"/>
    <w:rsid w:val="004B44E5"/>
    <w:rsid w:val="004B5AD0"/>
    <w:rsid w:val="004B6233"/>
    <w:rsid w:val="004B7791"/>
    <w:rsid w:val="004C0F2A"/>
    <w:rsid w:val="004C2AD0"/>
    <w:rsid w:val="004C308A"/>
    <w:rsid w:val="004C3269"/>
    <w:rsid w:val="004C3A45"/>
    <w:rsid w:val="004C3A53"/>
    <w:rsid w:val="004C4A7E"/>
    <w:rsid w:val="004C4C4E"/>
    <w:rsid w:val="004C4CA2"/>
    <w:rsid w:val="004C4D5E"/>
    <w:rsid w:val="004C4F2C"/>
    <w:rsid w:val="004C534C"/>
    <w:rsid w:val="004C6A5F"/>
    <w:rsid w:val="004C7098"/>
    <w:rsid w:val="004C7546"/>
    <w:rsid w:val="004D0C85"/>
    <w:rsid w:val="004D0FA5"/>
    <w:rsid w:val="004D0FBF"/>
    <w:rsid w:val="004D1964"/>
    <w:rsid w:val="004D256F"/>
    <w:rsid w:val="004D26B9"/>
    <w:rsid w:val="004D2955"/>
    <w:rsid w:val="004D3329"/>
    <w:rsid w:val="004D40D3"/>
    <w:rsid w:val="004D4496"/>
    <w:rsid w:val="004D484A"/>
    <w:rsid w:val="004D4CC8"/>
    <w:rsid w:val="004D6E54"/>
    <w:rsid w:val="004E09C5"/>
    <w:rsid w:val="004E0EE8"/>
    <w:rsid w:val="004E1138"/>
    <w:rsid w:val="004E2FFC"/>
    <w:rsid w:val="004E3238"/>
    <w:rsid w:val="004E3359"/>
    <w:rsid w:val="004E3A82"/>
    <w:rsid w:val="004E409D"/>
    <w:rsid w:val="004E4968"/>
    <w:rsid w:val="004E4B48"/>
    <w:rsid w:val="004E5FF7"/>
    <w:rsid w:val="004E6B08"/>
    <w:rsid w:val="004E7180"/>
    <w:rsid w:val="004E79D7"/>
    <w:rsid w:val="004E7C64"/>
    <w:rsid w:val="004F027C"/>
    <w:rsid w:val="004F0659"/>
    <w:rsid w:val="004F1438"/>
    <w:rsid w:val="004F18D2"/>
    <w:rsid w:val="004F2D5E"/>
    <w:rsid w:val="004F41DD"/>
    <w:rsid w:val="004F486C"/>
    <w:rsid w:val="004F51FC"/>
    <w:rsid w:val="004F543B"/>
    <w:rsid w:val="004F55C9"/>
    <w:rsid w:val="004F560F"/>
    <w:rsid w:val="004F5879"/>
    <w:rsid w:val="004F6311"/>
    <w:rsid w:val="004F6EA6"/>
    <w:rsid w:val="004F73A1"/>
    <w:rsid w:val="004F73CA"/>
    <w:rsid w:val="004F7C9D"/>
    <w:rsid w:val="00500012"/>
    <w:rsid w:val="005004F5"/>
    <w:rsid w:val="00500D09"/>
    <w:rsid w:val="00501BD6"/>
    <w:rsid w:val="00502542"/>
    <w:rsid w:val="00502DB3"/>
    <w:rsid w:val="00502DDE"/>
    <w:rsid w:val="00502E59"/>
    <w:rsid w:val="0050391E"/>
    <w:rsid w:val="00504713"/>
    <w:rsid w:val="00504C3C"/>
    <w:rsid w:val="00506580"/>
    <w:rsid w:val="00506BA4"/>
    <w:rsid w:val="00506D30"/>
    <w:rsid w:val="005078F5"/>
    <w:rsid w:val="00507C57"/>
    <w:rsid w:val="0051058F"/>
    <w:rsid w:val="005118F1"/>
    <w:rsid w:val="0051192D"/>
    <w:rsid w:val="00512109"/>
    <w:rsid w:val="00512D83"/>
    <w:rsid w:val="005137B9"/>
    <w:rsid w:val="00513EEA"/>
    <w:rsid w:val="005147A7"/>
    <w:rsid w:val="00514A06"/>
    <w:rsid w:val="00514DC7"/>
    <w:rsid w:val="0051516B"/>
    <w:rsid w:val="00515E0C"/>
    <w:rsid w:val="00515FE3"/>
    <w:rsid w:val="00516189"/>
    <w:rsid w:val="00520007"/>
    <w:rsid w:val="0052016A"/>
    <w:rsid w:val="005218C9"/>
    <w:rsid w:val="00521A82"/>
    <w:rsid w:val="00523129"/>
    <w:rsid w:val="00523DBC"/>
    <w:rsid w:val="0052420C"/>
    <w:rsid w:val="0052429F"/>
    <w:rsid w:val="0052430B"/>
    <w:rsid w:val="00524695"/>
    <w:rsid w:val="00524C8F"/>
    <w:rsid w:val="00525098"/>
    <w:rsid w:val="005258E5"/>
    <w:rsid w:val="00526367"/>
    <w:rsid w:val="005265ED"/>
    <w:rsid w:val="00526BD6"/>
    <w:rsid w:val="00526C93"/>
    <w:rsid w:val="005270AC"/>
    <w:rsid w:val="00527577"/>
    <w:rsid w:val="00527BD5"/>
    <w:rsid w:val="00527E87"/>
    <w:rsid w:val="00530AA4"/>
    <w:rsid w:val="00530FCC"/>
    <w:rsid w:val="00531ABB"/>
    <w:rsid w:val="00531AFC"/>
    <w:rsid w:val="00531BFB"/>
    <w:rsid w:val="00531D37"/>
    <w:rsid w:val="00532CA0"/>
    <w:rsid w:val="005331BF"/>
    <w:rsid w:val="00533517"/>
    <w:rsid w:val="0053353B"/>
    <w:rsid w:val="00533BFF"/>
    <w:rsid w:val="0053407C"/>
    <w:rsid w:val="005343DC"/>
    <w:rsid w:val="0053513E"/>
    <w:rsid w:val="00535524"/>
    <w:rsid w:val="00535917"/>
    <w:rsid w:val="00537243"/>
    <w:rsid w:val="0053726A"/>
    <w:rsid w:val="00537F32"/>
    <w:rsid w:val="00541451"/>
    <w:rsid w:val="00541958"/>
    <w:rsid w:val="00541B20"/>
    <w:rsid w:val="005422DF"/>
    <w:rsid w:val="00542D8F"/>
    <w:rsid w:val="00542FFB"/>
    <w:rsid w:val="005433E1"/>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0DF8"/>
    <w:rsid w:val="00551546"/>
    <w:rsid w:val="00551A19"/>
    <w:rsid w:val="00552C64"/>
    <w:rsid w:val="00553621"/>
    <w:rsid w:val="00553950"/>
    <w:rsid w:val="00553ED5"/>
    <w:rsid w:val="00554023"/>
    <w:rsid w:val="005540AF"/>
    <w:rsid w:val="00555DD6"/>
    <w:rsid w:val="00556271"/>
    <w:rsid w:val="00557667"/>
    <w:rsid w:val="00557BAB"/>
    <w:rsid w:val="00557D61"/>
    <w:rsid w:val="0056276A"/>
    <w:rsid w:val="0056379E"/>
    <w:rsid w:val="005642D5"/>
    <w:rsid w:val="005645CC"/>
    <w:rsid w:val="0056507C"/>
    <w:rsid w:val="0056517C"/>
    <w:rsid w:val="00565E12"/>
    <w:rsid w:val="00566014"/>
    <w:rsid w:val="005669D1"/>
    <w:rsid w:val="00566D4D"/>
    <w:rsid w:val="00566FD0"/>
    <w:rsid w:val="00570052"/>
    <w:rsid w:val="005701CB"/>
    <w:rsid w:val="0057022D"/>
    <w:rsid w:val="00570FBE"/>
    <w:rsid w:val="005716F4"/>
    <w:rsid w:val="0057241E"/>
    <w:rsid w:val="00572953"/>
    <w:rsid w:val="005729A7"/>
    <w:rsid w:val="00573045"/>
    <w:rsid w:val="005738E5"/>
    <w:rsid w:val="00573CCB"/>
    <w:rsid w:val="00574192"/>
    <w:rsid w:val="00575C26"/>
    <w:rsid w:val="00576725"/>
    <w:rsid w:val="005778F4"/>
    <w:rsid w:val="005814D9"/>
    <w:rsid w:val="00581DBA"/>
    <w:rsid w:val="005823A4"/>
    <w:rsid w:val="00582605"/>
    <w:rsid w:val="005827E9"/>
    <w:rsid w:val="00582908"/>
    <w:rsid w:val="00582C61"/>
    <w:rsid w:val="00583A32"/>
    <w:rsid w:val="00583EF2"/>
    <w:rsid w:val="00585B7E"/>
    <w:rsid w:val="00587264"/>
    <w:rsid w:val="00587662"/>
    <w:rsid w:val="00590165"/>
    <w:rsid w:val="005903DE"/>
    <w:rsid w:val="00590506"/>
    <w:rsid w:val="005911E1"/>
    <w:rsid w:val="005916CC"/>
    <w:rsid w:val="0059178A"/>
    <w:rsid w:val="00592663"/>
    <w:rsid w:val="005930B4"/>
    <w:rsid w:val="00593395"/>
    <w:rsid w:val="0059380F"/>
    <w:rsid w:val="00593ECF"/>
    <w:rsid w:val="00594142"/>
    <w:rsid w:val="00595524"/>
    <w:rsid w:val="00595580"/>
    <w:rsid w:val="005955B4"/>
    <w:rsid w:val="0059725F"/>
    <w:rsid w:val="005975D6"/>
    <w:rsid w:val="005A052F"/>
    <w:rsid w:val="005A079C"/>
    <w:rsid w:val="005A0F6C"/>
    <w:rsid w:val="005A1B82"/>
    <w:rsid w:val="005A236C"/>
    <w:rsid w:val="005A2A66"/>
    <w:rsid w:val="005A316C"/>
    <w:rsid w:val="005A3178"/>
    <w:rsid w:val="005A3838"/>
    <w:rsid w:val="005A47AC"/>
    <w:rsid w:val="005A4A61"/>
    <w:rsid w:val="005A5EA2"/>
    <w:rsid w:val="005A6273"/>
    <w:rsid w:val="005A645B"/>
    <w:rsid w:val="005A646A"/>
    <w:rsid w:val="005A732F"/>
    <w:rsid w:val="005A74F1"/>
    <w:rsid w:val="005A7890"/>
    <w:rsid w:val="005A7ED0"/>
    <w:rsid w:val="005A7FE2"/>
    <w:rsid w:val="005B02C4"/>
    <w:rsid w:val="005B0554"/>
    <w:rsid w:val="005B09A1"/>
    <w:rsid w:val="005B15DF"/>
    <w:rsid w:val="005B3352"/>
    <w:rsid w:val="005B35AA"/>
    <w:rsid w:val="005B36FE"/>
    <w:rsid w:val="005B3C47"/>
    <w:rsid w:val="005B44A1"/>
    <w:rsid w:val="005B47CD"/>
    <w:rsid w:val="005B55A2"/>
    <w:rsid w:val="005B6406"/>
    <w:rsid w:val="005B65D4"/>
    <w:rsid w:val="005B6EC1"/>
    <w:rsid w:val="005B7A4D"/>
    <w:rsid w:val="005C07AA"/>
    <w:rsid w:val="005C0B9E"/>
    <w:rsid w:val="005C0F7C"/>
    <w:rsid w:val="005C1CD0"/>
    <w:rsid w:val="005C244C"/>
    <w:rsid w:val="005C2F36"/>
    <w:rsid w:val="005C2FD6"/>
    <w:rsid w:val="005C3D9A"/>
    <w:rsid w:val="005C415C"/>
    <w:rsid w:val="005C4B4F"/>
    <w:rsid w:val="005C4F01"/>
    <w:rsid w:val="005C5553"/>
    <w:rsid w:val="005C57C7"/>
    <w:rsid w:val="005C58A3"/>
    <w:rsid w:val="005C6563"/>
    <w:rsid w:val="005C657A"/>
    <w:rsid w:val="005C6583"/>
    <w:rsid w:val="005C6789"/>
    <w:rsid w:val="005C6828"/>
    <w:rsid w:val="005C73C9"/>
    <w:rsid w:val="005C7893"/>
    <w:rsid w:val="005C7B86"/>
    <w:rsid w:val="005D0E59"/>
    <w:rsid w:val="005D1155"/>
    <w:rsid w:val="005D1441"/>
    <w:rsid w:val="005D1BD5"/>
    <w:rsid w:val="005D249E"/>
    <w:rsid w:val="005D2B50"/>
    <w:rsid w:val="005D32EB"/>
    <w:rsid w:val="005D3CB9"/>
    <w:rsid w:val="005D3CBE"/>
    <w:rsid w:val="005D41EF"/>
    <w:rsid w:val="005D46E5"/>
    <w:rsid w:val="005D4959"/>
    <w:rsid w:val="005D4C2A"/>
    <w:rsid w:val="005D5041"/>
    <w:rsid w:val="005D61F0"/>
    <w:rsid w:val="005D6CDB"/>
    <w:rsid w:val="005D6F0A"/>
    <w:rsid w:val="005D724E"/>
    <w:rsid w:val="005D72AB"/>
    <w:rsid w:val="005E23A2"/>
    <w:rsid w:val="005E2FF5"/>
    <w:rsid w:val="005E58E0"/>
    <w:rsid w:val="005E61AD"/>
    <w:rsid w:val="005E6486"/>
    <w:rsid w:val="005E6872"/>
    <w:rsid w:val="005E688F"/>
    <w:rsid w:val="005E7140"/>
    <w:rsid w:val="005E7603"/>
    <w:rsid w:val="005E76A6"/>
    <w:rsid w:val="005F0A91"/>
    <w:rsid w:val="005F0F47"/>
    <w:rsid w:val="005F0F7C"/>
    <w:rsid w:val="005F1D69"/>
    <w:rsid w:val="005F2697"/>
    <w:rsid w:val="005F2A3C"/>
    <w:rsid w:val="005F2C76"/>
    <w:rsid w:val="005F2EF8"/>
    <w:rsid w:val="005F2F0E"/>
    <w:rsid w:val="005F3853"/>
    <w:rsid w:val="005F3901"/>
    <w:rsid w:val="005F3D9B"/>
    <w:rsid w:val="005F4EE2"/>
    <w:rsid w:val="005F4FA5"/>
    <w:rsid w:val="005F56E1"/>
    <w:rsid w:val="005F5855"/>
    <w:rsid w:val="005F65D9"/>
    <w:rsid w:val="005F6649"/>
    <w:rsid w:val="005F6797"/>
    <w:rsid w:val="005F68A2"/>
    <w:rsid w:val="005F6B97"/>
    <w:rsid w:val="005F7921"/>
    <w:rsid w:val="005F79B1"/>
    <w:rsid w:val="005F7BE4"/>
    <w:rsid w:val="006001A0"/>
    <w:rsid w:val="00600344"/>
    <w:rsid w:val="00602A76"/>
    <w:rsid w:val="00602C13"/>
    <w:rsid w:val="00602FFC"/>
    <w:rsid w:val="00603989"/>
    <w:rsid w:val="00603B93"/>
    <w:rsid w:val="00603C7B"/>
    <w:rsid w:val="00604EB9"/>
    <w:rsid w:val="006050CD"/>
    <w:rsid w:val="00605733"/>
    <w:rsid w:val="006065E3"/>
    <w:rsid w:val="006069C9"/>
    <w:rsid w:val="006069F6"/>
    <w:rsid w:val="00606A2A"/>
    <w:rsid w:val="006071EC"/>
    <w:rsid w:val="006105DD"/>
    <w:rsid w:val="00610649"/>
    <w:rsid w:val="00611369"/>
    <w:rsid w:val="00611B59"/>
    <w:rsid w:val="00612097"/>
    <w:rsid w:val="00612631"/>
    <w:rsid w:val="0061308C"/>
    <w:rsid w:val="0061387C"/>
    <w:rsid w:val="00614839"/>
    <w:rsid w:val="00614C6D"/>
    <w:rsid w:val="00615253"/>
    <w:rsid w:val="00615547"/>
    <w:rsid w:val="00615A38"/>
    <w:rsid w:val="00617605"/>
    <w:rsid w:val="00617C5E"/>
    <w:rsid w:val="00617C8C"/>
    <w:rsid w:val="00617F9C"/>
    <w:rsid w:val="00620660"/>
    <w:rsid w:val="00621137"/>
    <w:rsid w:val="006212AB"/>
    <w:rsid w:val="00621AA8"/>
    <w:rsid w:val="00621CF5"/>
    <w:rsid w:val="006222D2"/>
    <w:rsid w:val="00622A37"/>
    <w:rsid w:val="00622B4D"/>
    <w:rsid w:val="00622F58"/>
    <w:rsid w:val="006238FD"/>
    <w:rsid w:val="006239AD"/>
    <w:rsid w:val="00623B77"/>
    <w:rsid w:val="006242C2"/>
    <w:rsid w:val="00624AF1"/>
    <w:rsid w:val="006254F4"/>
    <w:rsid w:val="00625CFA"/>
    <w:rsid w:val="00626573"/>
    <w:rsid w:val="00627720"/>
    <w:rsid w:val="00627764"/>
    <w:rsid w:val="0063011F"/>
    <w:rsid w:val="00631462"/>
    <w:rsid w:val="006317AD"/>
    <w:rsid w:val="00631F65"/>
    <w:rsid w:val="00632BA8"/>
    <w:rsid w:val="00633898"/>
    <w:rsid w:val="006342F0"/>
    <w:rsid w:val="00634522"/>
    <w:rsid w:val="006349BD"/>
    <w:rsid w:val="00634FD2"/>
    <w:rsid w:val="00635E05"/>
    <w:rsid w:val="00636265"/>
    <w:rsid w:val="006364A8"/>
    <w:rsid w:val="00636F8D"/>
    <w:rsid w:val="006378D7"/>
    <w:rsid w:val="00637DC9"/>
    <w:rsid w:val="006410B0"/>
    <w:rsid w:val="00641959"/>
    <w:rsid w:val="00641EC2"/>
    <w:rsid w:val="006421DD"/>
    <w:rsid w:val="0064313A"/>
    <w:rsid w:val="006432EA"/>
    <w:rsid w:val="00645073"/>
    <w:rsid w:val="00645483"/>
    <w:rsid w:val="00646380"/>
    <w:rsid w:val="00646BCB"/>
    <w:rsid w:val="00646D6A"/>
    <w:rsid w:val="00646F83"/>
    <w:rsid w:val="00647722"/>
    <w:rsid w:val="0065047A"/>
    <w:rsid w:val="0065053E"/>
    <w:rsid w:val="00650841"/>
    <w:rsid w:val="00651347"/>
    <w:rsid w:val="00651E76"/>
    <w:rsid w:val="00651F79"/>
    <w:rsid w:val="00652E14"/>
    <w:rsid w:val="00653EE3"/>
    <w:rsid w:val="0065437C"/>
    <w:rsid w:val="006544C3"/>
    <w:rsid w:val="00654706"/>
    <w:rsid w:val="006550AF"/>
    <w:rsid w:val="00655B44"/>
    <w:rsid w:val="00655BDB"/>
    <w:rsid w:val="006560AA"/>
    <w:rsid w:val="006565CC"/>
    <w:rsid w:val="006568E9"/>
    <w:rsid w:val="00660303"/>
    <w:rsid w:val="00662307"/>
    <w:rsid w:val="00662498"/>
    <w:rsid w:val="00662A91"/>
    <w:rsid w:val="006633DF"/>
    <w:rsid w:val="00663700"/>
    <w:rsid w:val="006642F3"/>
    <w:rsid w:val="0066431A"/>
    <w:rsid w:val="0066491D"/>
    <w:rsid w:val="00664938"/>
    <w:rsid w:val="00664AAC"/>
    <w:rsid w:val="00665894"/>
    <w:rsid w:val="006664C9"/>
    <w:rsid w:val="00666E7F"/>
    <w:rsid w:val="006675B6"/>
    <w:rsid w:val="006675CF"/>
    <w:rsid w:val="006700A6"/>
    <w:rsid w:val="00670B21"/>
    <w:rsid w:val="00670EDF"/>
    <w:rsid w:val="0067104F"/>
    <w:rsid w:val="0067201D"/>
    <w:rsid w:val="00672224"/>
    <w:rsid w:val="006725B3"/>
    <w:rsid w:val="00673083"/>
    <w:rsid w:val="00673489"/>
    <w:rsid w:val="006735EE"/>
    <w:rsid w:val="006737A7"/>
    <w:rsid w:val="00674207"/>
    <w:rsid w:val="00674294"/>
    <w:rsid w:val="006746D8"/>
    <w:rsid w:val="00674839"/>
    <w:rsid w:val="00674C5F"/>
    <w:rsid w:val="00674E9D"/>
    <w:rsid w:val="00675801"/>
    <w:rsid w:val="00675A6D"/>
    <w:rsid w:val="00676ADC"/>
    <w:rsid w:val="00677263"/>
    <w:rsid w:val="0067733F"/>
    <w:rsid w:val="006776A3"/>
    <w:rsid w:val="00677D30"/>
    <w:rsid w:val="00680A5B"/>
    <w:rsid w:val="00680E93"/>
    <w:rsid w:val="006827FE"/>
    <w:rsid w:val="00683D3E"/>
    <w:rsid w:val="00683F07"/>
    <w:rsid w:val="00685163"/>
    <w:rsid w:val="00685C5D"/>
    <w:rsid w:val="006866AA"/>
    <w:rsid w:val="00686BFB"/>
    <w:rsid w:val="00686D53"/>
    <w:rsid w:val="00687E0E"/>
    <w:rsid w:val="00691983"/>
    <w:rsid w:val="00691AF5"/>
    <w:rsid w:val="00692C08"/>
    <w:rsid w:val="00692DF6"/>
    <w:rsid w:val="00693612"/>
    <w:rsid w:val="006937DC"/>
    <w:rsid w:val="00693A98"/>
    <w:rsid w:val="00693BF1"/>
    <w:rsid w:val="006944EA"/>
    <w:rsid w:val="00695214"/>
    <w:rsid w:val="006953E2"/>
    <w:rsid w:val="00695BDC"/>
    <w:rsid w:val="00695FDD"/>
    <w:rsid w:val="0069695E"/>
    <w:rsid w:val="00696D9C"/>
    <w:rsid w:val="00697019"/>
    <w:rsid w:val="006972DD"/>
    <w:rsid w:val="0069741C"/>
    <w:rsid w:val="00697DD1"/>
    <w:rsid w:val="006A0AE5"/>
    <w:rsid w:val="006A0BDB"/>
    <w:rsid w:val="006A0CA6"/>
    <w:rsid w:val="006A0D43"/>
    <w:rsid w:val="006A16CA"/>
    <w:rsid w:val="006A2806"/>
    <w:rsid w:val="006A2A51"/>
    <w:rsid w:val="006A385D"/>
    <w:rsid w:val="006A390B"/>
    <w:rsid w:val="006A589F"/>
    <w:rsid w:val="006A5B25"/>
    <w:rsid w:val="006A5DC2"/>
    <w:rsid w:val="006A7054"/>
    <w:rsid w:val="006A74E6"/>
    <w:rsid w:val="006B019B"/>
    <w:rsid w:val="006B03FA"/>
    <w:rsid w:val="006B0685"/>
    <w:rsid w:val="006B1518"/>
    <w:rsid w:val="006B2667"/>
    <w:rsid w:val="006B2705"/>
    <w:rsid w:val="006B39DE"/>
    <w:rsid w:val="006B445E"/>
    <w:rsid w:val="006B465F"/>
    <w:rsid w:val="006B4C84"/>
    <w:rsid w:val="006B50F1"/>
    <w:rsid w:val="006B540E"/>
    <w:rsid w:val="006B54B3"/>
    <w:rsid w:val="006B55A9"/>
    <w:rsid w:val="006B59D6"/>
    <w:rsid w:val="006B72F6"/>
    <w:rsid w:val="006B74D1"/>
    <w:rsid w:val="006B7BA7"/>
    <w:rsid w:val="006C138C"/>
    <w:rsid w:val="006C2398"/>
    <w:rsid w:val="006C2725"/>
    <w:rsid w:val="006C2A72"/>
    <w:rsid w:val="006C351D"/>
    <w:rsid w:val="006C378E"/>
    <w:rsid w:val="006C4A7C"/>
    <w:rsid w:val="006C54C6"/>
    <w:rsid w:val="006C5EDB"/>
    <w:rsid w:val="006C6011"/>
    <w:rsid w:val="006C7965"/>
    <w:rsid w:val="006D08E5"/>
    <w:rsid w:val="006D0DFF"/>
    <w:rsid w:val="006D0E51"/>
    <w:rsid w:val="006D0F08"/>
    <w:rsid w:val="006D2A93"/>
    <w:rsid w:val="006D30C9"/>
    <w:rsid w:val="006D46E4"/>
    <w:rsid w:val="006D7817"/>
    <w:rsid w:val="006D7BAD"/>
    <w:rsid w:val="006E05B8"/>
    <w:rsid w:val="006E0B2B"/>
    <w:rsid w:val="006E0BE5"/>
    <w:rsid w:val="006E1076"/>
    <w:rsid w:val="006E17B4"/>
    <w:rsid w:val="006E17D2"/>
    <w:rsid w:val="006E1AAD"/>
    <w:rsid w:val="006E2094"/>
    <w:rsid w:val="006E33EE"/>
    <w:rsid w:val="006E368A"/>
    <w:rsid w:val="006E453E"/>
    <w:rsid w:val="006E4B6C"/>
    <w:rsid w:val="006E507B"/>
    <w:rsid w:val="006E51D9"/>
    <w:rsid w:val="006E57CB"/>
    <w:rsid w:val="006E59BA"/>
    <w:rsid w:val="006E5AAB"/>
    <w:rsid w:val="006E6373"/>
    <w:rsid w:val="006E64B0"/>
    <w:rsid w:val="006E6708"/>
    <w:rsid w:val="006E7329"/>
    <w:rsid w:val="006E7F7F"/>
    <w:rsid w:val="006F02D5"/>
    <w:rsid w:val="006F05F9"/>
    <w:rsid w:val="006F0844"/>
    <w:rsid w:val="006F0CC0"/>
    <w:rsid w:val="006F0F7D"/>
    <w:rsid w:val="006F1051"/>
    <w:rsid w:val="006F11F4"/>
    <w:rsid w:val="006F192D"/>
    <w:rsid w:val="006F2119"/>
    <w:rsid w:val="006F2E1E"/>
    <w:rsid w:val="006F351B"/>
    <w:rsid w:val="006F357F"/>
    <w:rsid w:val="006F35A0"/>
    <w:rsid w:val="006F3D7C"/>
    <w:rsid w:val="006F51BF"/>
    <w:rsid w:val="006F554E"/>
    <w:rsid w:val="006F6ADB"/>
    <w:rsid w:val="006F6EEE"/>
    <w:rsid w:val="006F6FA6"/>
    <w:rsid w:val="00700623"/>
    <w:rsid w:val="00700922"/>
    <w:rsid w:val="007016F3"/>
    <w:rsid w:val="00701B8F"/>
    <w:rsid w:val="00702791"/>
    <w:rsid w:val="00702AB4"/>
    <w:rsid w:val="007035D4"/>
    <w:rsid w:val="00703FA2"/>
    <w:rsid w:val="00705198"/>
    <w:rsid w:val="00705327"/>
    <w:rsid w:val="0070539E"/>
    <w:rsid w:val="0070579F"/>
    <w:rsid w:val="00705FA5"/>
    <w:rsid w:val="0070618B"/>
    <w:rsid w:val="00706354"/>
    <w:rsid w:val="007066FF"/>
    <w:rsid w:val="007069D3"/>
    <w:rsid w:val="007073BF"/>
    <w:rsid w:val="00707679"/>
    <w:rsid w:val="00710435"/>
    <w:rsid w:val="00710533"/>
    <w:rsid w:val="007121EC"/>
    <w:rsid w:val="00712212"/>
    <w:rsid w:val="00712264"/>
    <w:rsid w:val="00712648"/>
    <w:rsid w:val="0071284B"/>
    <w:rsid w:val="007136A0"/>
    <w:rsid w:val="00713911"/>
    <w:rsid w:val="007148BB"/>
    <w:rsid w:val="00714F48"/>
    <w:rsid w:val="007150C3"/>
    <w:rsid w:val="00715994"/>
    <w:rsid w:val="00715FB2"/>
    <w:rsid w:val="0071615D"/>
    <w:rsid w:val="00716301"/>
    <w:rsid w:val="00716735"/>
    <w:rsid w:val="00716B99"/>
    <w:rsid w:val="007175A5"/>
    <w:rsid w:val="00717C59"/>
    <w:rsid w:val="00717C7A"/>
    <w:rsid w:val="00720196"/>
    <w:rsid w:val="00720AA3"/>
    <w:rsid w:val="00720DE3"/>
    <w:rsid w:val="007213A5"/>
    <w:rsid w:val="00721D5E"/>
    <w:rsid w:val="00722CFB"/>
    <w:rsid w:val="00723287"/>
    <w:rsid w:val="00723653"/>
    <w:rsid w:val="00724A6A"/>
    <w:rsid w:val="00725A9B"/>
    <w:rsid w:val="007260F0"/>
    <w:rsid w:val="00726AE6"/>
    <w:rsid w:val="00726ED6"/>
    <w:rsid w:val="00727350"/>
    <w:rsid w:val="00727AD0"/>
    <w:rsid w:val="007305D5"/>
    <w:rsid w:val="00731505"/>
    <w:rsid w:val="00731989"/>
    <w:rsid w:val="00731BB6"/>
    <w:rsid w:val="00731F7E"/>
    <w:rsid w:val="007328ED"/>
    <w:rsid w:val="00732AA0"/>
    <w:rsid w:val="00732C1D"/>
    <w:rsid w:val="0073376A"/>
    <w:rsid w:val="00735DDC"/>
    <w:rsid w:val="007368E9"/>
    <w:rsid w:val="007369D6"/>
    <w:rsid w:val="00736DEA"/>
    <w:rsid w:val="00736E39"/>
    <w:rsid w:val="00737028"/>
    <w:rsid w:val="007403D3"/>
    <w:rsid w:val="00740AA6"/>
    <w:rsid w:val="007415DD"/>
    <w:rsid w:val="00741B34"/>
    <w:rsid w:val="007423EB"/>
    <w:rsid w:val="007425DA"/>
    <w:rsid w:val="00742845"/>
    <w:rsid w:val="0074297F"/>
    <w:rsid w:val="00742EBB"/>
    <w:rsid w:val="007446DB"/>
    <w:rsid w:val="007451CB"/>
    <w:rsid w:val="00746F59"/>
    <w:rsid w:val="0074724D"/>
    <w:rsid w:val="007503C0"/>
    <w:rsid w:val="00750D79"/>
    <w:rsid w:val="00751146"/>
    <w:rsid w:val="00751932"/>
    <w:rsid w:val="00751BA7"/>
    <w:rsid w:val="00751BC0"/>
    <w:rsid w:val="00751F91"/>
    <w:rsid w:val="0075210D"/>
    <w:rsid w:val="00753318"/>
    <w:rsid w:val="00753863"/>
    <w:rsid w:val="007538AA"/>
    <w:rsid w:val="00753E6E"/>
    <w:rsid w:val="00754B6D"/>
    <w:rsid w:val="00755151"/>
    <w:rsid w:val="00755CF0"/>
    <w:rsid w:val="00757AD4"/>
    <w:rsid w:val="00757D7D"/>
    <w:rsid w:val="0076012C"/>
    <w:rsid w:val="007613F7"/>
    <w:rsid w:val="007619BB"/>
    <w:rsid w:val="00761BE7"/>
    <w:rsid w:val="007620BA"/>
    <w:rsid w:val="0076218A"/>
    <w:rsid w:val="0076269F"/>
    <w:rsid w:val="00762CCB"/>
    <w:rsid w:val="007632C2"/>
    <w:rsid w:val="00763619"/>
    <w:rsid w:val="00764782"/>
    <w:rsid w:val="00764FA5"/>
    <w:rsid w:val="00765522"/>
    <w:rsid w:val="007657E0"/>
    <w:rsid w:val="007659D1"/>
    <w:rsid w:val="007663BF"/>
    <w:rsid w:val="00766907"/>
    <w:rsid w:val="00766BCA"/>
    <w:rsid w:val="00767F79"/>
    <w:rsid w:val="0077013C"/>
    <w:rsid w:val="00770300"/>
    <w:rsid w:val="00770A69"/>
    <w:rsid w:val="00770F4E"/>
    <w:rsid w:val="0077160F"/>
    <w:rsid w:val="00772777"/>
    <w:rsid w:val="00772A2A"/>
    <w:rsid w:val="00772BE8"/>
    <w:rsid w:val="0077318B"/>
    <w:rsid w:val="0077335C"/>
    <w:rsid w:val="007738FA"/>
    <w:rsid w:val="00773BE1"/>
    <w:rsid w:val="00773F5F"/>
    <w:rsid w:val="007743A0"/>
    <w:rsid w:val="00774982"/>
    <w:rsid w:val="007771AC"/>
    <w:rsid w:val="007772A9"/>
    <w:rsid w:val="0077739A"/>
    <w:rsid w:val="007778B7"/>
    <w:rsid w:val="00777CCA"/>
    <w:rsid w:val="00777EE8"/>
    <w:rsid w:val="007801BF"/>
    <w:rsid w:val="00781593"/>
    <w:rsid w:val="007821C9"/>
    <w:rsid w:val="0078252D"/>
    <w:rsid w:val="00782665"/>
    <w:rsid w:val="00782941"/>
    <w:rsid w:val="0078310E"/>
    <w:rsid w:val="007837DE"/>
    <w:rsid w:val="00783897"/>
    <w:rsid w:val="00783C3D"/>
    <w:rsid w:val="00784229"/>
    <w:rsid w:val="007842F3"/>
    <w:rsid w:val="007848F1"/>
    <w:rsid w:val="00785642"/>
    <w:rsid w:val="00785A9E"/>
    <w:rsid w:val="00785F30"/>
    <w:rsid w:val="00786B20"/>
    <w:rsid w:val="00786D5E"/>
    <w:rsid w:val="0078736A"/>
    <w:rsid w:val="007874A7"/>
    <w:rsid w:val="00787F1C"/>
    <w:rsid w:val="00790498"/>
    <w:rsid w:val="007912A7"/>
    <w:rsid w:val="007912C4"/>
    <w:rsid w:val="007914C9"/>
    <w:rsid w:val="0079192E"/>
    <w:rsid w:val="00791B13"/>
    <w:rsid w:val="00791BB0"/>
    <w:rsid w:val="00791E14"/>
    <w:rsid w:val="00791FCE"/>
    <w:rsid w:val="00792207"/>
    <w:rsid w:val="00793D16"/>
    <w:rsid w:val="00793D72"/>
    <w:rsid w:val="00793EB3"/>
    <w:rsid w:val="00794E8A"/>
    <w:rsid w:val="00794FB8"/>
    <w:rsid w:val="007952A9"/>
    <w:rsid w:val="0079602E"/>
    <w:rsid w:val="0079624E"/>
    <w:rsid w:val="00796648"/>
    <w:rsid w:val="007968DA"/>
    <w:rsid w:val="00796FF4"/>
    <w:rsid w:val="00797DD8"/>
    <w:rsid w:val="007A020C"/>
    <w:rsid w:val="007A0241"/>
    <w:rsid w:val="007A0381"/>
    <w:rsid w:val="007A08C1"/>
    <w:rsid w:val="007A0999"/>
    <w:rsid w:val="007A112F"/>
    <w:rsid w:val="007A1FF7"/>
    <w:rsid w:val="007A287F"/>
    <w:rsid w:val="007A2AAD"/>
    <w:rsid w:val="007A2E51"/>
    <w:rsid w:val="007A3BC0"/>
    <w:rsid w:val="007A3C12"/>
    <w:rsid w:val="007A53B7"/>
    <w:rsid w:val="007A5569"/>
    <w:rsid w:val="007A563F"/>
    <w:rsid w:val="007A5C4D"/>
    <w:rsid w:val="007A601D"/>
    <w:rsid w:val="007B0116"/>
    <w:rsid w:val="007B0660"/>
    <w:rsid w:val="007B1325"/>
    <w:rsid w:val="007B14DA"/>
    <w:rsid w:val="007B191E"/>
    <w:rsid w:val="007B1A9A"/>
    <w:rsid w:val="007B2582"/>
    <w:rsid w:val="007B29C2"/>
    <w:rsid w:val="007B2CCC"/>
    <w:rsid w:val="007B2D2A"/>
    <w:rsid w:val="007B2E2A"/>
    <w:rsid w:val="007B30F1"/>
    <w:rsid w:val="007B34BC"/>
    <w:rsid w:val="007B56E8"/>
    <w:rsid w:val="007B5838"/>
    <w:rsid w:val="007B58AD"/>
    <w:rsid w:val="007B6059"/>
    <w:rsid w:val="007B66B9"/>
    <w:rsid w:val="007B6B95"/>
    <w:rsid w:val="007B7F46"/>
    <w:rsid w:val="007C033A"/>
    <w:rsid w:val="007C0955"/>
    <w:rsid w:val="007C0B03"/>
    <w:rsid w:val="007C1032"/>
    <w:rsid w:val="007C108B"/>
    <w:rsid w:val="007C12D3"/>
    <w:rsid w:val="007C148A"/>
    <w:rsid w:val="007C245C"/>
    <w:rsid w:val="007C268A"/>
    <w:rsid w:val="007C2697"/>
    <w:rsid w:val="007C2A31"/>
    <w:rsid w:val="007C33E8"/>
    <w:rsid w:val="007C348C"/>
    <w:rsid w:val="007C37CD"/>
    <w:rsid w:val="007C3F98"/>
    <w:rsid w:val="007C467C"/>
    <w:rsid w:val="007C4C84"/>
    <w:rsid w:val="007C4F38"/>
    <w:rsid w:val="007C52A2"/>
    <w:rsid w:val="007C5383"/>
    <w:rsid w:val="007C5839"/>
    <w:rsid w:val="007C5DC4"/>
    <w:rsid w:val="007C6021"/>
    <w:rsid w:val="007C6396"/>
    <w:rsid w:val="007C63FE"/>
    <w:rsid w:val="007C656A"/>
    <w:rsid w:val="007D009E"/>
    <w:rsid w:val="007D014D"/>
    <w:rsid w:val="007D0559"/>
    <w:rsid w:val="007D0F47"/>
    <w:rsid w:val="007D1251"/>
    <w:rsid w:val="007D1613"/>
    <w:rsid w:val="007D22C9"/>
    <w:rsid w:val="007D372A"/>
    <w:rsid w:val="007D427F"/>
    <w:rsid w:val="007D4BA4"/>
    <w:rsid w:val="007D5700"/>
    <w:rsid w:val="007D6D45"/>
    <w:rsid w:val="007D7276"/>
    <w:rsid w:val="007D750D"/>
    <w:rsid w:val="007E0000"/>
    <w:rsid w:val="007E0062"/>
    <w:rsid w:val="007E0079"/>
    <w:rsid w:val="007E0A17"/>
    <w:rsid w:val="007E0D78"/>
    <w:rsid w:val="007E0D79"/>
    <w:rsid w:val="007E15A2"/>
    <w:rsid w:val="007E15AC"/>
    <w:rsid w:val="007E1E37"/>
    <w:rsid w:val="007E23E5"/>
    <w:rsid w:val="007E2897"/>
    <w:rsid w:val="007E303D"/>
    <w:rsid w:val="007E366C"/>
    <w:rsid w:val="007E4E2C"/>
    <w:rsid w:val="007E5959"/>
    <w:rsid w:val="007E5F78"/>
    <w:rsid w:val="007E6422"/>
    <w:rsid w:val="007E70AE"/>
    <w:rsid w:val="007F02F3"/>
    <w:rsid w:val="007F0616"/>
    <w:rsid w:val="007F113E"/>
    <w:rsid w:val="007F176D"/>
    <w:rsid w:val="007F2824"/>
    <w:rsid w:val="007F322A"/>
    <w:rsid w:val="007F35AD"/>
    <w:rsid w:val="007F40BA"/>
    <w:rsid w:val="007F411E"/>
    <w:rsid w:val="007F432B"/>
    <w:rsid w:val="007F441A"/>
    <w:rsid w:val="007F470E"/>
    <w:rsid w:val="007F48A8"/>
    <w:rsid w:val="007F4A27"/>
    <w:rsid w:val="007F4F23"/>
    <w:rsid w:val="007F523E"/>
    <w:rsid w:val="007F53AC"/>
    <w:rsid w:val="007F5C41"/>
    <w:rsid w:val="007F5E52"/>
    <w:rsid w:val="007F602B"/>
    <w:rsid w:val="007F63AA"/>
    <w:rsid w:val="007F7154"/>
    <w:rsid w:val="007F7447"/>
    <w:rsid w:val="007F7E70"/>
    <w:rsid w:val="00800347"/>
    <w:rsid w:val="008007DB"/>
    <w:rsid w:val="00801863"/>
    <w:rsid w:val="008042EF"/>
    <w:rsid w:val="00804DDD"/>
    <w:rsid w:val="00805768"/>
    <w:rsid w:val="00805C5E"/>
    <w:rsid w:val="00805DE3"/>
    <w:rsid w:val="0080676A"/>
    <w:rsid w:val="00806E12"/>
    <w:rsid w:val="008072F6"/>
    <w:rsid w:val="00807394"/>
    <w:rsid w:val="008074AE"/>
    <w:rsid w:val="008074D7"/>
    <w:rsid w:val="008106FB"/>
    <w:rsid w:val="00810725"/>
    <w:rsid w:val="00811677"/>
    <w:rsid w:val="00811FB2"/>
    <w:rsid w:val="00812128"/>
    <w:rsid w:val="0081236C"/>
    <w:rsid w:val="00814819"/>
    <w:rsid w:val="00815B07"/>
    <w:rsid w:val="00815B4E"/>
    <w:rsid w:val="00817EEA"/>
    <w:rsid w:val="00817F9C"/>
    <w:rsid w:val="00817FE7"/>
    <w:rsid w:val="00821568"/>
    <w:rsid w:val="0082172F"/>
    <w:rsid w:val="008229D7"/>
    <w:rsid w:val="00822ABA"/>
    <w:rsid w:val="0082325A"/>
    <w:rsid w:val="00823480"/>
    <w:rsid w:val="00823631"/>
    <w:rsid w:val="00824D94"/>
    <w:rsid w:val="008255E8"/>
    <w:rsid w:val="0082561E"/>
    <w:rsid w:val="008257AA"/>
    <w:rsid w:val="00825A1E"/>
    <w:rsid w:val="00825FE2"/>
    <w:rsid w:val="00826568"/>
    <w:rsid w:val="008267D5"/>
    <w:rsid w:val="00826EB9"/>
    <w:rsid w:val="00826F18"/>
    <w:rsid w:val="00826F71"/>
    <w:rsid w:val="00826F76"/>
    <w:rsid w:val="00827574"/>
    <w:rsid w:val="008309EB"/>
    <w:rsid w:val="00830D43"/>
    <w:rsid w:val="00830E43"/>
    <w:rsid w:val="00831234"/>
    <w:rsid w:val="008313B4"/>
    <w:rsid w:val="0083403B"/>
    <w:rsid w:val="0083444C"/>
    <w:rsid w:val="00834531"/>
    <w:rsid w:val="008346E6"/>
    <w:rsid w:val="008349F7"/>
    <w:rsid w:val="0083537C"/>
    <w:rsid w:val="00835A3B"/>
    <w:rsid w:val="00836068"/>
    <w:rsid w:val="00836404"/>
    <w:rsid w:val="00840110"/>
    <w:rsid w:val="0084046A"/>
    <w:rsid w:val="00840A58"/>
    <w:rsid w:val="00840D95"/>
    <w:rsid w:val="008410C1"/>
    <w:rsid w:val="008411E5"/>
    <w:rsid w:val="00841415"/>
    <w:rsid w:val="00841DB0"/>
    <w:rsid w:val="00842585"/>
    <w:rsid w:val="00842BEF"/>
    <w:rsid w:val="00843194"/>
    <w:rsid w:val="00843979"/>
    <w:rsid w:val="00843A30"/>
    <w:rsid w:val="00843AE4"/>
    <w:rsid w:val="00844054"/>
    <w:rsid w:val="008443D8"/>
    <w:rsid w:val="0084468F"/>
    <w:rsid w:val="00844DED"/>
    <w:rsid w:val="00845603"/>
    <w:rsid w:val="00845CB4"/>
    <w:rsid w:val="0084660A"/>
    <w:rsid w:val="00846D12"/>
    <w:rsid w:val="00847A2D"/>
    <w:rsid w:val="00847B3A"/>
    <w:rsid w:val="00847D70"/>
    <w:rsid w:val="00850C2F"/>
    <w:rsid w:val="00851248"/>
    <w:rsid w:val="008514B8"/>
    <w:rsid w:val="008520DB"/>
    <w:rsid w:val="008528F1"/>
    <w:rsid w:val="00852DE6"/>
    <w:rsid w:val="0085303D"/>
    <w:rsid w:val="008531D0"/>
    <w:rsid w:val="008543A4"/>
    <w:rsid w:val="00854E8E"/>
    <w:rsid w:val="00854FD3"/>
    <w:rsid w:val="00855F21"/>
    <w:rsid w:val="008567B7"/>
    <w:rsid w:val="00856909"/>
    <w:rsid w:val="00856E0C"/>
    <w:rsid w:val="008577A0"/>
    <w:rsid w:val="008607D7"/>
    <w:rsid w:val="008615E0"/>
    <w:rsid w:val="008622C6"/>
    <w:rsid w:val="008625B7"/>
    <w:rsid w:val="00863DE8"/>
    <w:rsid w:val="00864B03"/>
    <w:rsid w:val="00864EE7"/>
    <w:rsid w:val="008654A7"/>
    <w:rsid w:val="008660C0"/>
    <w:rsid w:val="00867B82"/>
    <w:rsid w:val="00867C29"/>
    <w:rsid w:val="00870AF8"/>
    <w:rsid w:val="00870C0F"/>
    <w:rsid w:val="008716D8"/>
    <w:rsid w:val="008725BC"/>
    <w:rsid w:val="00872BAD"/>
    <w:rsid w:val="0087334E"/>
    <w:rsid w:val="00873BF7"/>
    <w:rsid w:val="00873EA9"/>
    <w:rsid w:val="008744F1"/>
    <w:rsid w:val="008750FA"/>
    <w:rsid w:val="00875321"/>
    <w:rsid w:val="00875621"/>
    <w:rsid w:val="00876206"/>
    <w:rsid w:val="008763F1"/>
    <w:rsid w:val="0087694D"/>
    <w:rsid w:val="00876C4C"/>
    <w:rsid w:val="00876EFC"/>
    <w:rsid w:val="008774DB"/>
    <w:rsid w:val="0088003A"/>
    <w:rsid w:val="00880562"/>
    <w:rsid w:val="00880951"/>
    <w:rsid w:val="0088096D"/>
    <w:rsid w:val="00881A05"/>
    <w:rsid w:val="00881E1B"/>
    <w:rsid w:val="00883835"/>
    <w:rsid w:val="00884C72"/>
    <w:rsid w:val="008850E3"/>
    <w:rsid w:val="0088549F"/>
    <w:rsid w:val="00886547"/>
    <w:rsid w:val="008865EF"/>
    <w:rsid w:val="00886EA0"/>
    <w:rsid w:val="00887A16"/>
    <w:rsid w:val="0089069B"/>
    <w:rsid w:val="00890E8F"/>
    <w:rsid w:val="008910EF"/>
    <w:rsid w:val="0089140D"/>
    <w:rsid w:val="0089205E"/>
    <w:rsid w:val="00893288"/>
    <w:rsid w:val="0089329A"/>
    <w:rsid w:val="008949BB"/>
    <w:rsid w:val="008949DF"/>
    <w:rsid w:val="00894AB3"/>
    <w:rsid w:val="00895114"/>
    <w:rsid w:val="008959D2"/>
    <w:rsid w:val="00895BFC"/>
    <w:rsid w:val="00895D66"/>
    <w:rsid w:val="008A0844"/>
    <w:rsid w:val="008A09A5"/>
    <w:rsid w:val="008A0AFE"/>
    <w:rsid w:val="008A0ED4"/>
    <w:rsid w:val="008A173B"/>
    <w:rsid w:val="008A1CD1"/>
    <w:rsid w:val="008A1E86"/>
    <w:rsid w:val="008A3980"/>
    <w:rsid w:val="008A3E26"/>
    <w:rsid w:val="008A4B54"/>
    <w:rsid w:val="008A4F58"/>
    <w:rsid w:val="008A52C5"/>
    <w:rsid w:val="008A6A77"/>
    <w:rsid w:val="008A6C8A"/>
    <w:rsid w:val="008A705B"/>
    <w:rsid w:val="008B058B"/>
    <w:rsid w:val="008B1258"/>
    <w:rsid w:val="008B125C"/>
    <w:rsid w:val="008B2D25"/>
    <w:rsid w:val="008B2D2C"/>
    <w:rsid w:val="008B37EB"/>
    <w:rsid w:val="008B3B5F"/>
    <w:rsid w:val="008B3FB2"/>
    <w:rsid w:val="008B4848"/>
    <w:rsid w:val="008B4A6D"/>
    <w:rsid w:val="008B6055"/>
    <w:rsid w:val="008B7144"/>
    <w:rsid w:val="008C006F"/>
    <w:rsid w:val="008C0776"/>
    <w:rsid w:val="008C1718"/>
    <w:rsid w:val="008C273F"/>
    <w:rsid w:val="008C2ED4"/>
    <w:rsid w:val="008C3159"/>
    <w:rsid w:val="008C3D5A"/>
    <w:rsid w:val="008C3D81"/>
    <w:rsid w:val="008C3DCF"/>
    <w:rsid w:val="008C3F09"/>
    <w:rsid w:val="008C48D4"/>
    <w:rsid w:val="008C48D6"/>
    <w:rsid w:val="008C4BE8"/>
    <w:rsid w:val="008C57A0"/>
    <w:rsid w:val="008C6B15"/>
    <w:rsid w:val="008C750D"/>
    <w:rsid w:val="008C7C49"/>
    <w:rsid w:val="008D0648"/>
    <w:rsid w:val="008D065F"/>
    <w:rsid w:val="008D076B"/>
    <w:rsid w:val="008D07BC"/>
    <w:rsid w:val="008D13E9"/>
    <w:rsid w:val="008D157C"/>
    <w:rsid w:val="008D1BD8"/>
    <w:rsid w:val="008D21B7"/>
    <w:rsid w:val="008D229B"/>
    <w:rsid w:val="008D291C"/>
    <w:rsid w:val="008D2C12"/>
    <w:rsid w:val="008D3339"/>
    <w:rsid w:val="008D357F"/>
    <w:rsid w:val="008D3F50"/>
    <w:rsid w:val="008D42B2"/>
    <w:rsid w:val="008D4FA4"/>
    <w:rsid w:val="008D5222"/>
    <w:rsid w:val="008D5AB6"/>
    <w:rsid w:val="008D6D9C"/>
    <w:rsid w:val="008D7038"/>
    <w:rsid w:val="008D71AC"/>
    <w:rsid w:val="008D72ED"/>
    <w:rsid w:val="008D78CC"/>
    <w:rsid w:val="008D7A19"/>
    <w:rsid w:val="008D7CCE"/>
    <w:rsid w:val="008E02A0"/>
    <w:rsid w:val="008E0DA0"/>
    <w:rsid w:val="008E0FD3"/>
    <w:rsid w:val="008E1076"/>
    <w:rsid w:val="008E1526"/>
    <w:rsid w:val="008E1A06"/>
    <w:rsid w:val="008E1C66"/>
    <w:rsid w:val="008E2058"/>
    <w:rsid w:val="008E2187"/>
    <w:rsid w:val="008E344D"/>
    <w:rsid w:val="008E3577"/>
    <w:rsid w:val="008E40C1"/>
    <w:rsid w:val="008E604B"/>
    <w:rsid w:val="008E61A6"/>
    <w:rsid w:val="008E67CF"/>
    <w:rsid w:val="008E6B92"/>
    <w:rsid w:val="008E6F76"/>
    <w:rsid w:val="008E7153"/>
    <w:rsid w:val="008E7E38"/>
    <w:rsid w:val="008F1CAA"/>
    <w:rsid w:val="008F253F"/>
    <w:rsid w:val="008F2AA6"/>
    <w:rsid w:val="008F3194"/>
    <w:rsid w:val="008F3CD8"/>
    <w:rsid w:val="008F4429"/>
    <w:rsid w:val="008F447B"/>
    <w:rsid w:val="008F4B14"/>
    <w:rsid w:val="008F55D0"/>
    <w:rsid w:val="008F58B7"/>
    <w:rsid w:val="008F6562"/>
    <w:rsid w:val="008F663C"/>
    <w:rsid w:val="008F6B65"/>
    <w:rsid w:val="008F6BDB"/>
    <w:rsid w:val="008F7508"/>
    <w:rsid w:val="008F7FB3"/>
    <w:rsid w:val="009002CB"/>
    <w:rsid w:val="00900451"/>
    <w:rsid w:val="00900732"/>
    <w:rsid w:val="00900904"/>
    <w:rsid w:val="00900D35"/>
    <w:rsid w:val="009023E1"/>
    <w:rsid w:val="009027A3"/>
    <w:rsid w:val="00902FF0"/>
    <w:rsid w:val="00903778"/>
    <w:rsid w:val="009039A7"/>
    <w:rsid w:val="00903A45"/>
    <w:rsid w:val="00903B66"/>
    <w:rsid w:val="00903E3E"/>
    <w:rsid w:val="00905E26"/>
    <w:rsid w:val="00905EA7"/>
    <w:rsid w:val="009065C2"/>
    <w:rsid w:val="0090748D"/>
    <w:rsid w:val="00910A60"/>
    <w:rsid w:val="0091128D"/>
    <w:rsid w:val="00911C29"/>
    <w:rsid w:val="00913306"/>
    <w:rsid w:val="009154A1"/>
    <w:rsid w:val="0091557F"/>
    <w:rsid w:val="00915DCB"/>
    <w:rsid w:val="00917113"/>
    <w:rsid w:val="0091714B"/>
    <w:rsid w:val="00917C1A"/>
    <w:rsid w:val="00917E26"/>
    <w:rsid w:val="00921AD4"/>
    <w:rsid w:val="00922000"/>
    <w:rsid w:val="00922578"/>
    <w:rsid w:val="009229E9"/>
    <w:rsid w:val="009229FC"/>
    <w:rsid w:val="009246B4"/>
    <w:rsid w:val="00924719"/>
    <w:rsid w:val="009247C0"/>
    <w:rsid w:val="009250D7"/>
    <w:rsid w:val="0092697F"/>
    <w:rsid w:val="00927A00"/>
    <w:rsid w:val="00930CB0"/>
    <w:rsid w:val="00930D96"/>
    <w:rsid w:val="0093119D"/>
    <w:rsid w:val="009313DC"/>
    <w:rsid w:val="009321FE"/>
    <w:rsid w:val="00932388"/>
    <w:rsid w:val="00933941"/>
    <w:rsid w:val="0093446E"/>
    <w:rsid w:val="00934687"/>
    <w:rsid w:val="00934AB0"/>
    <w:rsid w:val="00934B99"/>
    <w:rsid w:val="00934EAB"/>
    <w:rsid w:val="0093520C"/>
    <w:rsid w:val="0093545B"/>
    <w:rsid w:val="009357A5"/>
    <w:rsid w:val="00935A12"/>
    <w:rsid w:val="00935A21"/>
    <w:rsid w:val="009361ED"/>
    <w:rsid w:val="00936E48"/>
    <w:rsid w:val="0094041E"/>
    <w:rsid w:val="00940AAB"/>
    <w:rsid w:val="009415FD"/>
    <w:rsid w:val="00942B6F"/>
    <w:rsid w:val="00944637"/>
    <w:rsid w:val="00945892"/>
    <w:rsid w:val="00946472"/>
    <w:rsid w:val="00946ED2"/>
    <w:rsid w:val="00947179"/>
    <w:rsid w:val="009510D0"/>
    <w:rsid w:val="00951E7E"/>
    <w:rsid w:val="009539FA"/>
    <w:rsid w:val="00953DC5"/>
    <w:rsid w:val="0095563A"/>
    <w:rsid w:val="0095669F"/>
    <w:rsid w:val="00956827"/>
    <w:rsid w:val="00957253"/>
    <w:rsid w:val="009577C3"/>
    <w:rsid w:val="00960064"/>
    <w:rsid w:val="0096051D"/>
    <w:rsid w:val="00960858"/>
    <w:rsid w:val="00960C0C"/>
    <w:rsid w:val="00960D51"/>
    <w:rsid w:val="00961333"/>
    <w:rsid w:val="00961661"/>
    <w:rsid w:val="00961DFA"/>
    <w:rsid w:val="00962893"/>
    <w:rsid w:val="00962BCC"/>
    <w:rsid w:val="00963000"/>
    <w:rsid w:val="00963664"/>
    <w:rsid w:val="00963C33"/>
    <w:rsid w:val="00963E68"/>
    <w:rsid w:val="00964281"/>
    <w:rsid w:val="009643C0"/>
    <w:rsid w:val="00964519"/>
    <w:rsid w:val="009646F9"/>
    <w:rsid w:val="00964FA9"/>
    <w:rsid w:val="009652ED"/>
    <w:rsid w:val="0096598F"/>
    <w:rsid w:val="00966AEF"/>
    <w:rsid w:val="00966D78"/>
    <w:rsid w:val="009675FD"/>
    <w:rsid w:val="0096766C"/>
    <w:rsid w:val="00967840"/>
    <w:rsid w:val="0096788E"/>
    <w:rsid w:val="00967D85"/>
    <w:rsid w:val="00970091"/>
    <w:rsid w:val="009708E6"/>
    <w:rsid w:val="00971D9D"/>
    <w:rsid w:val="00971DFA"/>
    <w:rsid w:val="00971F3F"/>
    <w:rsid w:val="0097255A"/>
    <w:rsid w:val="00972A31"/>
    <w:rsid w:val="00972EC3"/>
    <w:rsid w:val="00973093"/>
    <w:rsid w:val="00974414"/>
    <w:rsid w:val="009744A5"/>
    <w:rsid w:val="0097480F"/>
    <w:rsid w:val="009750C2"/>
    <w:rsid w:val="0097531F"/>
    <w:rsid w:val="00975FC7"/>
    <w:rsid w:val="00977833"/>
    <w:rsid w:val="00977A52"/>
    <w:rsid w:val="009803D3"/>
    <w:rsid w:val="00980534"/>
    <w:rsid w:val="00980A99"/>
    <w:rsid w:val="00981B59"/>
    <w:rsid w:val="00982673"/>
    <w:rsid w:val="00982BE4"/>
    <w:rsid w:val="00984F3A"/>
    <w:rsid w:val="0098519F"/>
    <w:rsid w:val="00986485"/>
    <w:rsid w:val="0098649E"/>
    <w:rsid w:val="009864A0"/>
    <w:rsid w:val="0098696F"/>
    <w:rsid w:val="009878D6"/>
    <w:rsid w:val="00987A69"/>
    <w:rsid w:val="00987E6C"/>
    <w:rsid w:val="009904AF"/>
    <w:rsid w:val="009911BA"/>
    <w:rsid w:val="00991865"/>
    <w:rsid w:val="0099264E"/>
    <w:rsid w:val="00993852"/>
    <w:rsid w:val="00993FEA"/>
    <w:rsid w:val="0099400F"/>
    <w:rsid w:val="009956CD"/>
    <w:rsid w:val="0099570B"/>
    <w:rsid w:val="00996165"/>
    <w:rsid w:val="009979E4"/>
    <w:rsid w:val="009A052A"/>
    <w:rsid w:val="009A06BC"/>
    <w:rsid w:val="009A0CA4"/>
    <w:rsid w:val="009A0EC1"/>
    <w:rsid w:val="009A206F"/>
    <w:rsid w:val="009A3F1B"/>
    <w:rsid w:val="009A40E3"/>
    <w:rsid w:val="009A51FC"/>
    <w:rsid w:val="009A5509"/>
    <w:rsid w:val="009A57C3"/>
    <w:rsid w:val="009A5D7D"/>
    <w:rsid w:val="009A608F"/>
    <w:rsid w:val="009A6717"/>
    <w:rsid w:val="009A6A53"/>
    <w:rsid w:val="009A743A"/>
    <w:rsid w:val="009A7E68"/>
    <w:rsid w:val="009B0E33"/>
    <w:rsid w:val="009B1021"/>
    <w:rsid w:val="009B1114"/>
    <w:rsid w:val="009B17F2"/>
    <w:rsid w:val="009B2D54"/>
    <w:rsid w:val="009B380B"/>
    <w:rsid w:val="009B3B67"/>
    <w:rsid w:val="009B4F44"/>
    <w:rsid w:val="009B5279"/>
    <w:rsid w:val="009B5740"/>
    <w:rsid w:val="009B5EAA"/>
    <w:rsid w:val="009B63D1"/>
    <w:rsid w:val="009B6691"/>
    <w:rsid w:val="009B66A9"/>
    <w:rsid w:val="009B6A2C"/>
    <w:rsid w:val="009B70E1"/>
    <w:rsid w:val="009C0197"/>
    <w:rsid w:val="009C0239"/>
    <w:rsid w:val="009C0457"/>
    <w:rsid w:val="009C04AA"/>
    <w:rsid w:val="009C0B63"/>
    <w:rsid w:val="009C0C9D"/>
    <w:rsid w:val="009C0CDC"/>
    <w:rsid w:val="009C3536"/>
    <w:rsid w:val="009C3548"/>
    <w:rsid w:val="009C3862"/>
    <w:rsid w:val="009C4205"/>
    <w:rsid w:val="009C4964"/>
    <w:rsid w:val="009C5C37"/>
    <w:rsid w:val="009C6810"/>
    <w:rsid w:val="009D0598"/>
    <w:rsid w:val="009D1410"/>
    <w:rsid w:val="009D1D74"/>
    <w:rsid w:val="009D21BD"/>
    <w:rsid w:val="009D2F4B"/>
    <w:rsid w:val="009D3F47"/>
    <w:rsid w:val="009D4DB6"/>
    <w:rsid w:val="009D6278"/>
    <w:rsid w:val="009D640F"/>
    <w:rsid w:val="009D69A2"/>
    <w:rsid w:val="009D7993"/>
    <w:rsid w:val="009D7CD8"/>
    <w:rsid w:val="009E01ED"/>
    <w:rsid w:val="009E05BA"/>
    <w:rsid w:val="009E0937"/>
    <w:rsid w:val="009E0945"/>
    <w:rsid w:val="009E09E0"/>
    <w:rsid w:val="009E0B4C"/>
    <w:rsid w:val="009E1080"/>
    <w:rsid w:val="009E1434"/>
    <w:rsid w:val="009E18E2"/>
    <w:rsid w:val="009E1E3C"/>
    <w:rsid w:val="009E2436"/>
    <w:rsid w:val="009E2ACA"/>
    <w:rsid w:val="009E3238"/>
    <w:rsid w:val="009E3662"/>
    <w:rsid w:val="009E41B6"/>
    <w:rsid w:val="009E473C"/>
    <w:rsid w:val="009E4F29"/>
    <w:rsid w:val="009E5166"/>
    <w:rsid w:val="009E5295"/>
    <w:rsid w:val="009E55D7"/>
    <w:rsid w:val="009E60DE"/>
    <w:rsid w:val="009E6361"/>
    <w:rsid w:val="009E65B9"/>
    <w:rsid w:val="009E6989"/>
    <w:rsid w:val="009E6E47"/>
    <w:rsid w:val="009E7CA3"/>
    <w:rsid w:val="009F04FF"/>
    <w:rsid w:val="009F0C45"/>
    <w:rsid w:val="009F0D88"/>
    <w:rsid w:val="009F12F5"/>
    <w:rsid w:val="009F25FB"/>
    <w:rsid w:val="009F2C2F"/>
    <w:rsid w:val="009F3C7F"/>
    <w:rsid w:val="009F418A"/>
    <w:rsid w:val="009F5B3E"/>
    <w:rsid w:val="009F76D7"/>
    <w:rsid w:val="009F7853"/>
    <w:rsid w:val="009F78AC"/>
    <w:rsid w:val="009F7B19"/>
    <w:rsid w:val="00A00116"/>
    <w:rsid w:val="00A00D43"/>
    <w:rsid w:val="00A01ED4"/>
    <w:rsid w:val="00A02284"/>
    <w:rsid w:val="00A0236A"/>
    <w:rsid w:val="00A03082"/>
    <w:rsid w:val="00A03F62"/>
    <w:rsid w:val="00A04357"/>
    <w:rsid w:val="00A04827"/>
    <w:rsid w:val="00A04FF8"/>
    <w:rsid w:val="00A05197"/>
    <w:rsid w:val="00A05D1F"/>
    <w:rsid w:val="00A061DC"/>
    <w:rsid w:val="00A06595"/>
    <w:rsid w:val="00A06708"/>
    <w:rsid w:val="00A06F44"/>
    <w:rsid w:val="00A070B2"/>
    <w:rsid w:val="00A070FE"/>
    <w:rsid w:val="00A0727D"/>
    <w:rsid w:val="00A07FA7"/>
    <w:rsid w:val="00A114AB"/>
    <w:rsid w:val="00A129F5"/>
    <w:rsid w:val="00A12AF3"/>
    <w:rsid w:val="00A12BCC"/>
    <w:rsid w:val="00A130B5"/>
    <w:rsid w:val="00A149BB"/>
    <w:rsid w:val="00A14DB7"/>
    <w:rsid w:val="00A15753"/>
    <w:rsid w:val="00A16787"/>
    <w:rsid w:val="00A16B59"/>
    <w:rsid w:val="00A172A5"/>
    <w:rsid w:val="00A2097E"/>
    <w:rsid w:val="00A218B3"/>
    <w:rsid w:val="00A22244"/>
    <w:rsid w:val="00A23259"/>
    <w:rsid w:val="00A24707"/>
    <w:rsid w:val="00A24F9A"/>
    <w:rsid w:val="00A2558A"/>
    <w:rsid w:val="00A256CC"/>
    <w:rsid w:val="00A25822"/>
    <w:rsid w:val="00A25CE6"/>
    <w:rsid w:val="00A26C54"/>
    <w:rsid w:val="00A2715E"/>
    <w:rsid w:val="00A272AB"/>
    <w:rsid w:val="00A30438"/>
    <w:rsid w:val="00A3051A"/>
    <w:rsid w:val="00A3069B"/>
    <w:rsid w:val="00A306F0"/>
    <w:rsid w:val="00A313B8"/>
    <w:rsid w:val="00A31BC2"/>
    <w:rsid w:val="00A32A11"/>
    <w:rsid w:val="00A33D4C"/>
    <w:rsid w:val="00A3458F"/>
    <w:rsid w:val="00A35584"/>
    <w:rsid w:val="00A35968"/>
    <w:rsid w:val="00A3774B"/>
    <w:rsid w:val="00A37E54"/>
    <w:rsid w:val="00A41183"/>
    <w:rsid w:val="00A41311"/>
    <w:rsid w:val="00A4147C"/>
    <w:rsid w:val="00A41A78"/>
    <w:rsid w:val="00A42F13"/>
    <w:rsid w:val="00A42F20"/>
    <w:rsid w:val="00A42F90"/>
    <w:rsid w:val="00A43087"/>
    <w:rsid w:val="00A433C2"/>
    <w:rsid w:val="00A435AE"/>
    <w:rsid w:val="00A43F83"/>
    <w:rsid w:val="00A44429"/>
    <w:rsid w:val="00A444C7"/>
    <w:rsid w:val="00A44642"/>
    <w:rsid w:val="00A44A19"/>
    <w:rsid w:val="00A44B6D"/>
    <w:rsid w:val="00A45689"/>
    <w:rsid w:val="00A4569C"/>
    <w:rsid w:val="00A472C6"/>
    <w:rsid w:val="00A474D9"/>
    <w:rsid w:val="00A47672"/>
    <w:rsid w:val="00A50B46"/>
    <w:rsid w:val="00A51412"/>
    <w:rsid w:val="00A52378"/>
    <w:rsid w:val="00A528B0"/>
    <w:rsid w:val="00A52CE4"/>
    <w:rsid w:val="00A54303"/>
    <w:rsid w:val="00A54639"/>
    <w:rsid w:val="00A55744"/>
    <w:rsid w:val="00A55EB6"/>
    <w:rsid w:val="00A5671E"/>
    <w:rsid w:val="00A56A70"/>
    <w:rsid w:val="00A575F7"/>
    <w:rsid w:val="00A607F1"/>
    <w:rsid w:val="00A60801"/>
    <w:rsid w:val="00A60D6B"/>
    <w:rsid w:val="00A60FD6"/>
    <w:rsid w:val="00A6151D"/>
    <w:rsid w:val="00A61895"/>
    <w:rsid w:val="00A62E4C"/>
    <w:rsid w:val="00A63196"/>
    <w:rsid w:val="00A63F1A"/>
    <w:rsid w:val="00A64C2B"/>
    <w:rsid w:val="00A65123"/>
    <w:rsid w:val="00A65B71"/>
    <w:rsid w:val="00A6617C"/>
    <w:rsid w:val="00A66E6B"/>
    <w:rsid w:val="00A67419"/>
    <w:rsid w:val="00A6780A"/>
    <w:rsid w:val="00A67FAE"/>
    <w:rsid w:val="00A7016B"/>
    <w:rsid w:val="00A701AC"/>
    <w:rsid w:val="00A7099A"/>
    <w:rsid w:val="00A7186D"/>
    <w:rsid w:val="00A71A56"/>
    <w:rsid w:val="00A71B28"/>
    <w:rsid w:val="00A72627"/>
    <w:rsid w:val="00A72A6F"/>
    <w:rsid w:val="00A73193"/>
    <w:rsid w:val="00A73212"/>
    <w:rsid w:val="00A73274"/>
    <w:rsid w:val="00A735F4"/>
    <w:rsid w:val="00A73B5F"/>
    <w:rsid w:val="00A74068"/>
    <w:rsid w:val="00A741A6"/>
    <w:rsid w:val="00A74278"/>
    <w:rsid w:val="00A74BF1"/>
    <w:rsid w:val="00A753EA"/>
    <w:rsid w:val="00A764C6"/>
    <w:rsid w:val="00A7661C"/>
    <w:rsid w:val="00A7693F"/>
    <w:rsid w:val="00A76A4F"/>
    <w:rsid w:val="00A76D38"/>
    <w:rsid w:val="00A77128"/>
    <w:rsid w:val="00A77BBA"/>
    <w:rsid w:val="00A77F03"/>
    <w:rsid w:val="00A77F9A"/>
    <w:rsid w:val="00A80ED6"/>
    <w:rsid w:val="00A8191F"/>
    <w:rsid w:val="00A81A20"/>
    <w:rsid w:val="00A81CE6"/>
    <w:rsid w:val="00A825AD"/>
    <w:rsid w:val="00A82723"/>
    <w:rsid w:val="00A82BCC"/>
    <w:rsid w:val="00A82E7A"/>
    <w:rsid w:val="00A83782"/>
    <w:rsid w:val="00A83B21"/>
    <w:rsid w:val="00A83F39"/>
    <w:rsid w:val="00A84A7C"/>
    <w:rsid w:val="00A84CA5"/>
    <w:rsid w:val="00A8501A"/>
    <w:rsid w:val="00A85C27"/>
    <w:rsid w:val="00A86F9F"/>
    <w:rsid w:val="00A8754B"/>
    <w:rsid w:val="00A87772"/>
    <w:rsid w:val="00A87B3E"/>
    <w:rsid w:val="00A90890"/>
    <w:rsid w:val="00A90C50"/>
    <w:rsid w:val="00A9148F"/>
    <w:rsid w:val="00A93FB6"/>
    <w:rsid w:val="00A9440D"/>
    <w:rsid w:val="00A94567"/>
    <w:rsid w:val="00A94AEB"/>
    <w:rsid w:val="00A94AEE"/>
    <w:rsid w:val="00A94EB4"/>
    <w:rsid w:val="00A95487"/>
    <w:rsid w:val="00A956FF"/>
    <w:rsid w:val="00A960EB"/>
    <w:rsid w:val="00A962A3"/>
    <w:rsid w:val="00A97446"/>
    <w:rsid w:val="00A97933"/>
    <w:rsid w:val="00AA0056"/>
    <w:rsid w:val="00AA104B"/>
    <w:rsid w:val="00AA1454"/>
    <w:rsid w:val="00AA2768"/>
    <w:rsid w:val="00AA2793"/>
    <w:rsid w:val="00AA2CDF"/>
    <w:rsid w:val="00AA2FA2"/>
    <w:rsid w:val="00AA31E3"/>
    <w:rsid w:val="00AA3C5D"/>
    <w:rsid w:val="00AA3F9B"/>
    <w:rsid w:val="00AA42CB"/>
    <w:rsid w:val="00AA44A1"/>
    <w:rsid w:val="00AA5C10"/>
    <w:rsid w:val="00AA5E0C"/>
    <w:rsid w:val="00AA6284"/>
    <w:rsid w:val="00AA7099"/>
    <w:rsid w:val="00AB0233"/>
    <w:rsid w:val="00AB03A8"/>
    <w:rsid w:val="00AB1063"/>
    <w:rsid w:val="00AB1C7E"/>
    <w:rsid w:val="00AB1CCE"/>
    <w:rsid w:val="00AB20EE"/>
    <w:rsid w:val="00AB3A57"/>
    <w:rsid w:val="00AB3AA2"/>
    <w:rsid w:val="00AB3D2E"/>
    <w:rsid w:val="00AB3DC1"/>
    <w:rsid w:val="00AB3F3B"/>
    <w:rsid w:val="00AB407F"/>
    <w:rsid w:val="00AB413F"/>
    <w:rsid w:val="00AB478B"/>
    <w:rsid w:val="00AB4C3A"/>
    <w:rsid w:val="00AB547D"/>
    <w:rsid w:val="00AB69BD"/>
    <w:rsid w:val="00AB7147"/>
    <w:rsid w:val="00AB76AB"/>
    <w:rsid w:val="00AB7F33"/>
    <w:rsid w:val="00AC0083"/>
    <w:rsid w:val="00AC0884"/>
    <w:rsid w:val="00AC1573"/>
    <w:rsid w:val="00AC15CA"/>
    <w:rsid w:val="00AC2010"/>
    <w:rsid w:val="00AC210B"/>
    <w:rsid w:val="00AC3797"/>
    <w:rsid w:val="00AC43B2"/>
    <w:rsid w:val="00AC450E"/>
    <w:rsid w:val="00AC4E3C"/>
    <w:rsid w:val="00AC4E81"/>
    <w:rsid w:val="00AC5830"/>
    <w:rsid w:val="00AC5C57"/>
    <w:rsid w:val="00AC5ED4"/>
    <w:rsid w:val="00AC6A08"/>
    <w:rsid w:val="00AC75C8"/>
    <w:rsid w:val="00AC773D"/>
    <w:rsid w:val="00AC7FC2"/>
    <w:rsid w:val="00AD028C"/>
    <w:rsid w:val="00AD046D"/>
    <w:rsid w:val="00AD064D"/>
    <w:rsid w:val="00AD087A"/>
    <w:rsid w:val="00AD0C85"/>
    <w:rsid w:val="00AD1275"/>
    <w:rsid w:val="00AD159B"/>
    <w:rsid w:val="00AD21D3"/>
    <w:rsid w:val="00AD2ECB"/>
    <w:rsid w:val="00AD334F"/>
    <w:rsid w:val="00AD3658"/>
    <w:rsid w:val="00AD402F"/>
    <w:rsid w:val="00AD43CD"/>
    <w:rsid w:val="00AD4CC4"/>
    <w:rsid w:val="00AD5D7C"/>
    <w:rsid w:val="00AD7BEE"/>
    <w:rsid w:val="00AE1052"/>
    <w:rsid w:val="00AE163F"/>
    <w:rsid w:val="00AE21DF"/>
    <w:rsid w:val="00AE23F3"/>
    <w:rsid w:val="00AE2BED"/>
    <w:rsid w:val="00AE2EA8"/>
    <w:rsid w:val="00AE3408"/>
    <w:rsid w:val="00AE426E"/>
    <w:rsid w:val="00AE47D7"/>
    <w:rsid w:val="00AE4DF3"/>
    <w:rsid w:val="00AE507C"/>
    <w:rsid w:val="00AE516F"/>
    <w:rsid w:val="00AE52D8"/>
    <w:rsid w:val="00AE599F"/>
    <w:rsid w:val="00AE61C6"/>
    <w:rsid w:val="00AE64F7"/>
    <w:rsid w:val="00AE6E88"/>
    <w:rsid w:val="00AE7101"/>
    <w:rsid w:val="00AF043D"/>
    <w:rsid w:val="00AF08A6"/>
    <w:rsid w:val="00AF1329"/>
    <w:rsid w:val="00AF1DAC"/>
    <w:rsid w:val="00AF1E6A"/>
    <w:rsid w:val="00AF20F4"/>
    <w:rsid w:val="00AF3061"/>
    <w:rsid w:val="00AF35E0"/>
    <w:rsid w:val="00AF3F47"/>
    <w:rsid w:val="00AF406A"/>
    <w:rsid w:val="00AF416F"/>
    <w:rsid w:val="00AF42F4"/>
    <w:rsid w:val="00AF431D"/>
    <w:rsid w:val="00AF48BE"/>
    <w:rsid w:val="00AF4A2B"/>
    <w:rsid w:val="00AF5094"/>
    <w:rsid w:val="00AF5A8B"/>
    <w:rsid w:val="00AF615C"/>
    <w:rsid w:val="00AF6328"/>
    <w:rsid w:val="00AF649E"/>
    <w:rsid w:val="00AF6502"/>
    <w:rsid w:val="00AF6763"/>
    <w:rsid w:val="00AF6BA5"/>
    <w:rsid w:val="00AF72D4"/>
    <w:rsid w:val="00AF7542"/>
    <w:rsid w:val="00AF7559"/>
    <w:rsid w:val="00AF7E5F"/>
    <w:rsid w:val="00B00803"/>
    <w:rsid w:val="00B02CEC"/>
    <w:rsid w:val="00B05EA6"/>
    <w:rsid w:val="00B05F67"/>
    <w:rsid w:val="00B06328"/>
    <w:rsid w:val="00B103C9"/>
    <w:rsid w:val="00B11CC6"/>
    <w:rsid w:val="00B11D24"/>
    <w:rsid w:val="00B1316A"/>
    <w:rsid w:val="00B13C47"/>
    <w:rsid w:val="00B1576C"/>
    <w:rsid w:val="00B15A35"/>
    <w:rsid w:val="00B15B9D"/>
    <w:rsid w:val="00B16E4E"/>
    <w:rsid w:val="00B17CF2"/>
    <w:rsid w:val="00B20B76"/>
    <w:rsid w:val="00B21772"/>
    <w:rsid w:val="00B21CFE"/>
    <w:rsid w:val="00B21FFA"/>
    <w:rsid w:val="00B225AC"/>
    <w:rsid w:val="00B22820"/>
    <w:rsid w:val="00B22CC6"/>
    <w:rsid w:val="00B23415"/>
    <w:rsid w:val="00B250F0"/>
    <w:rsid w:val="00B25172"/>
    <w:rsid w:val="00B25673"/>
    <w:rsid w:val="00B257E0"/>
    <w:rsid w:val="00B25818"/>
    <w:rsid w:val="00B2621B"/>
    <w:rsid w:val="00B264E5"/>
    <w:rsid w:val="00B268D0"/>
    <w:rsid w:val="00B26AD7"/>
    <w:rsid w:val="00B26ADD"/>
    <w:rsid w:val="00B26FF8"/>
    <w:rsid w:val="00B275ED"/>
    <w:rsid w:val="00B301C3"/>
    <w:rsid w:val="00B30778"/>
    <w:rsid w:val="00B30958"/>
    <w:rsid w:val="00B30ABE"/>
    <w:rsid w:val="00B3170E"/>
    <w:rsid w:val="00B31CC7"/>
    <w:rsid w:val="00B31D7F"/>
    <w:rsid w:val="00B31FAF"/>
    <w:rsid w:val="00B32556"/>
    <w:rsid w:val="00B329B1"/>
    <w:rsid w:val="00B33247"/>
    <w:rsid w:val="00B3330B"/>
    <w:rsid w:val="00B33B34"/>
    <w:rsid w:val="00B33F12"/>
    <w:rsid w:val="00B33FB9"/>
    <w:rsid w:val="00B3429F"/>
    <w:rsid w:val="00B342AF"/>
    <w:rsid w:val="00B3515A"/>
    <w:rsid w:val="00B3515C"/>
    <w:rsid w:val="00B352B8"/>
    <w:rsid w:val="00B359FC"/>
    <w:rsid w:val="00B362F9"/>
    <w:rsid w:val="00B36F01"/>
    <w:rsid w:val="00B36FC3"/>
    <w:rsid w:val="00B373AE"/>
    <w:rsid w:val="00B3775D"/>
    <w:rsid w:val="00B41799"/>
    <w:rsid w:val="00B4359C"/>
    <w:rsid w:val="00B435CE"/>
    <w:rsid w:val="00B4373C"/>
    <w:rsid w:val="00B43830"/>
    <w:rsid w:val="00B4401A"/>
    <w:rsid w:val="00B44623"/>
    <w:rsid w:val="00B44D97"/>
    <w:rsid w:val="00B45FC5"/>
    <w:rsid w:val="00B46124"/>
    <w:rsid w:val="00B465E8"/>
    <w:rsid w:val="00B4719E"/>
    <w:rsid w:val="00B47463"/>
    <w:rsid w:val="00B50217"/>
    <w:rsid w:val="00B50567"/>
    <w:rsid w:val="00B50A55"/>
    <w:rsid w:val="00B5139F"/>
    <w:rsid w:val="00B5267B"/>
    <w:rsid w:val="00B52F76"/>
    <w:rsid w:val="00B531A1"/>
    <w:rsid w:val="00B53555"/>
    <w:rsid w:val="00B54B09"/>
    <w:rsid w:val="00B54D67"/>
    <w:rsid w:val="00B550AF"/>
    <w:rsid w:val="00B559F8"/>
    <w:rsid w:val="00B561BE"/>
    <w:rsid w:val="00B57336"/>
    <w:rsid w:val="00B574A3"/>
    <w:rsid w:val="00B57AC6"/>
    <w:rsid w:val="00B57E44"/>
    <w:rsid w:val="00B57FCA"/>
    <w:rsid w:val="00B60293"/>
    <w:rsid w:val="00B6044B"/>
    <w:rsid w:val="00B6053B"/>
    <w:rsid w:val="00B60A4D"/>
    <w:rsid w:val="00B60DC7"/>
    <w:rsid w:val="00B6146E"/>
    <w:rsid w:val="00B61B1C"/>
    <w:rsid w:val="00B62F65"/>
    <w:rsid w:val="00B6370A"/>
    <w:rsid w:val="00B63886"/>
    <w:rsid w:val="00B63CEE"/>
    <w:rsid w:val="00B64A0F"/>
    <w:rsid w:val="00B64BE3"/>
    <w:rsid w:val="00B6588A"/>
    <w:rsid w:val="00B65D87"/>
    <w:rsid w:val="00B6618D"/>
    <w:rsid w:val="00B66659"/>
    <w:rsid w:val="00B70212"/>
    <w:rsid w:val="00B705A5"/>
    <w:rsid w:val="00B71CD8"/>
    <w:rsid w:val="00B726F5"/>
    <w:rsid w:val="00B73AB4"/>
    <w:rsid w:val="00B74670"/>
    <w:rsid w:val="00B74B54"/>
    <w:rsid w:val="00B75020"/>
    <w:rsid w:val="00B7557D"/>
    <w:rsid w:val="00B765E9"/>
    <w:rsid w:val="00B77F2A"/>
    <w:rsid w:val="00B80B05"/>
    <w:rsid w:val="00B80B73"/>
    <w:rsid w:val="00B81B72"/>
    <w:rsid w:val="00B81BB1"/>
    <w:rsid w:val="00B81F28"/>
    <w:rsid w:val="00B81F97"/>
    <w:rsid w:val="00B81FDE"/>
    <w:rsid w:val="00B822E5"/>
    <w:rsid w:val="00B827FB"/>
    <w:rsid w:val="00B83906"/>
    <w:rsid w:val="00B83AB0"/>
    <w:rsid w:val="00B83EF6"/>
    <w:rsid w:val="00B84071"/>
    <w:rsid w:val="00B8569C"/>
    <w:rsid w:val="00B85A01"/>
    <w:rsid w:val="00B86597"/>
    <w:rsid w:val="00B87731"/>
    <w:rsid w:val="00B908C7"/>
    <w:rsid w:val="00B90C0E"/>
    <w:rsid w:val="00B90F2F"/>
    <w:rsid w:val="00B9191F"/>
    <w:rsid w:val="00B91C9D"/>
    <w:rsid w:val="00B9227F"/>
    <w:rsid w:val="00B93865"/>
    <w:rsid w:val="00B938E9"/>
    <w:rsid w:val="00B9391A"/>
    <w:rsid w:val="00B95B72"/>
    <w:rsid w:val="00B95DD2"/>
    <w:rsid w:val="00B965C9"/>
    <w:rsid w:val="00B9664D"/>
    <w:rsid w:val="00B9740D"/>
    <w:rsid w:val="00B974CB"/>
    <w:rsid w:val="00B974E5"/>
    <w:rsid w:val="00B97836"/>
    <w:rsid w:val="00BA01D7"/>
    <w:rsid w:val="00BA0711"/>
    <w:rsid w:val="00BA1353"/>
    <w:rsid w:val="00BA1937"/>
    <w:rsid w:val="00BA1A6F"/>
    <w:rsid w:val="00BA2646"/>
    <w:rsid w:val="00BA2CC7"/>
    <w:rsid w:val="00BA3DBB"/>
    <w:rsid w:val="00BA48D1"/>
    <w:rsid w:val="00BA4987"/>
    <w:rsid w:val="00BA5333"/>
    <w:rsid w:val="00BA55DB"/>
    <w:rsid w:val="00BA5637"/>
    <w:rsid w:val="00BA5775"/>
    <w:rsid w:val="00BA712A"/>
    <w:rsid w:val="00BA72C5"/>
    <w:rsid w:val="00BA72E8"/>
    <w:rsid w:val="00BA7538"/>
    <w:rsid w:val="00BA7841"/>
    <w:rsid w:val="00BB02EC"/>
    <w:rsid w:val="00BB0B43"/>
    <w:rsid w:val="00BB0BD2"/>
    <w:rsid w:val="00BB1614"/>
    <w:rsid w:val="00BB1BD1"/>
    <w:rsid w:val="00BB3AFD"/>
    <w:rsid w:val="00BB40BD"/>
    <w:rsid w:val="00BB4C2F"/>
    <w:rsid w:val="00BB4F22"/>
    <w:rsid w:val="00BB50B0"/>
    <w:rsid w:val="00BB58D6"/>
    <w:rsid w:val="00BB590F"/>
    <w:rsid w:val="00BB6256"/>
    <w:rsid w:val="00BB6937"/>
    <w:rsid w:val="00BB6B7D"/>
    <w:rsid w:val="00BB6CB7"/>
    <w:rsid w:val="00BB7070"/>
    <w:rsid w:val="00BB7247"/>
    <w:rsid w:val="00BB77C0"/>
    <w:rsid w:val="00BB788A"/>
    <w:rsid w:val="00BB7902"/>
    <w:rsid w:val="00BB7BF4"/>
    <w:rsid w:val="00BC090C"/>
    <w:rsid w:val="00BC0CAE"/>
    <w:rsid w:val="00BC0EC4"/>
    <w:rsid w:val="00BC1827"/>
    <w:rsid w:val="00BC1CC3"/>
    <w:rsid w:val="00BC2C22"/>
    <w:rsid w:val="00BC3E32"/>
    <w:rsid w:val="00BC3F56"/>
    <w:rsid w:val="00BC4274"/>
    <w:rsid w:val="00BC4E68"/>
    <w:rsid w:val="00BC512C"/>
    <w:rsid w:val="00BC6B1A"/>
    <w:rsid w:val="00BC6CFC"/>
    <w:rsid w:val="00BC70DE"/>
    <w:rsid w:val="00BC70E4"/>
    <w:rsid w:val="00BC7474"/>
    <w:rsid w:val="00BC76D0"/>
    <w:rsid w:val="00BC77E9"/>
    <w:rsid w:val="00BD015B"/>
    <w:rsid w:val="00BD0523"/>
    <w:rsid w:val="00BD0993"/>
    <w:rsid w:val="00BD09E8"/>
    <w:rsid w:val="00BD0FFC"/>
    <w:rsid w:val="00BD1184"/>
    <w:rsid w:val="00BD1480"/>
    <w:rsid w:val="00BD17B8"/>
    <w:rsid w:val="00BD1B79"/>
    <w:rsid w:val="00BD1E75"/>
    <w:rsid w:val="00BD2351"/>
    <w:rsid w:val="00BD28D0"/>
    <w:rsid w:val="00BD2E7B"/>
    <w:rsid w:val="00BD2EBB"/>
    <w:rsid w:val="00BD32C8"/>
    <w:rsid w:val="00BD338B"/>
    <w:rsid w:val="00BD3A72"/>
    <w:rsid w:val="00BD4781"/>
    <w:rsid w:val="00BD4FFD"/>
    <w:rsid w:val="00BD5348"/>
    <w:rsid w:val="00BD586E"/>
    <w:rsid w:val="00BD6466"/>
    <w:rsid w:val="00BD6AE8"/>
    <w:rsid w:val="00BD6D47"/>
    <w:rsid w:val="00BD6D5F"/>
    <w:rsid w:val="00BD704A"/>
    <w:rsid w:val="00BE01D8"/>
    <w:rsid w:val="00BE04BB"/>
    <w:rsid w:val="00BE06AC"/>
    <w:rsid w:val="00BE07B1"/>
    <w:rsid w:val="00BE108C"/>
    <w:rsid w:val="00BE1093"/>
    <w:rsid w:val="00BE164D"/>
    <w:rsid w:val="00BE247C"/>
    <w:rsid w:val="00BE27C9"/>
    <w:rsid w:val="00BE2E45"/>
    <w:rsid w:val="00BE32E8"/>
    <w:rsid w:val="00BE3A65"/>
    <w:rsid w:val="00BE4385"/>
    <w:rsid w:val="00BE4738"/>
    <w:rsid w:val="00BE48FB"/>
    <w:rsid w:val="00BE4972"/>
    <w:rsid w:val="00BF0041"/>
    <w:rsid w:val="00BF06BE"/>
    <w:rsid w:val="00BF0A8C"/>
    <w:rsid w:val="00BF142A"/>
    <w:rsid w:val="00BF2301"/>
    <w:rsid w:val="00BF2817"/>
    <w:rsid w:val="00BF2D3F"/>
    <w:rsid w:val="00BF2FBD"/>
    <w:rsid w:val="00BF4309"/>
    <w:rsid w:val="00BF591F"/>
    <w:rsid w:val="00BF6374"/>
    <w:rsid w:val="00BF68C6"/>
    <w:rsid w:val="00BF6D99"/>
    <w:rsid w:val="00BF77E8"/>
    <w:rsid w:val="00BF7873"/>
    <w:rsid w:val="00BF7CCF"/>
    <w:rsid w:val="00C007C2"/>
    <w:rsid w:val="00C01263"/>
    <w:rsid w:val="00C039E6"/>
    <w:rsid w:val="00C04525"/>
    <w:rsid w:val="00C045D3"/>
    <w:rsid w:val="00C04937"/>
    <w:rsid w:val="00C04CB1"/>
    <w:rsid w:val="00C054F2"/>
    <w:rsid w:val="00C061BF"/>
    <w:rsid w:val="00C066E8"/>
    <w:rsid w:val="00C06D89"/>
    <w:rsid w:val="00C06F2C"/>
    <w:rsid w:val="00C07535"/>
    <w:rsid w:val="00C075C5"/>
    <w:rsid w:val="00C07967"/>
    <w:rsid w:val="00C07EFC"/>
    <w:rsid w:val="00C10773"/>
    <w:rsid w:val="00C11182"/>
    <w:rsid w:val="00C113FF"/>
    <w:rsid w:val="00C11E51"/>
    <w:rsid w:val="00C12548"/>
    <w:rsid w:val="00C12ADF"/>
    <w:rsid w:val="00C15CD1"/>
    <w:rsid w:val="00C16805"/>
    <w:rsid w:val="00C170F3"/>
    <w:rsid w:val="00C20F51"/>
    <w:rsid w:val="00C21011"/>
    <w:rsid w:val="00C222DE"/>
    <w:rsid w:val="00C22783"/>
    <w:rsid w:val="00C22F82"/>
    <w:rsid w:val="00C23B5F"/>
    <w:rsid w:val="00C23BD1"/>
    <w:rsid w:val="00C24028"/>
    <w:rsid w:val="00C2520E"/>
    <w:rsid w:val="00C264C2"/>
    <w:rsid w:val="00C275DF"/>
    <w:rsid w:val="00C27877"/>
    <w:rsid w:val="00C27F74"/>
    <w:rsid w:val="00C31076"/>
    <w:rsid w:val="00C315C8"/>
    <w:rsid w:val="00C32575"/>
    <w:rsid w:val="00C33319"/>
    <w:rsid w:val="00C34C46"/>
    <w:rsid w:val="00C3538D"/>
    <w:rsid w:val="00C359C2"/>
    <w:rsid w:val="00C362AF"/>
    <w:rsid w:val="00C371FE"/>
    <w:rsid w:val="00C3764D"/>
    <w:rsid w:val="00C37C17"/>
    <w:rsid w:val="00C37FB4"/>
    <w:rsid w:val="00C40F19"/>
    <w:rsid w:val="00C41BD0"/>
    <w:rsid w:val="00C42054"/>
    <w:rsid w:val="00C438CE"/>
    <w:rsid w:val="00C440DE"/>
    <w:rsid w:val="00C455C3"/>
    <w:rsid w:val="00C45841"/>
    <w:rsid w:val="00C45D07"/>
    <w:rsid w:val="00C46B7E"/>
    <w:rsid w:val="00C46E57"/>
    <w:rsid w:val="00C509FA"/>
    <w:rsid w:val="00C50AC8"/>
    <w:rsid w:val="00C50D03"/>
    <w:rsid w:val="00C50E60"/>
    <w:rsid w:val="00C50EF0"/>
    <w:rsid w:val="00C51605"/>
    <w:rsid w:val="00C51869"/>
    <w:rsid w:val="00C52172"/>
    <w:rsid w:val="00C52930"/>
    <w:rsid w:val="00C52F37"/>
    <w:rsid w:val="00C53DB4"/>
    <w:rsid w:val="00C53DC3"/>
    <w:rsid w:val="00C545D3"/>
    <w:rsid w:val="00C54B7D"/>
    <w:rsid w:val="00C54BC0"/>
    <w:rsid w:val="00C553F6"/>
    <w:rsid w:val="00C562D2"/>
    <w:rsid w:val="00C576B1"/>
    <w:rsid w:val="00C60017"/>
    <w:rsid w:val="00C60DA8"/>
    <w:rsid w:val="00C6104E"/>
    <w:rsid w:val="00C62A39"/>
    <w:rsid w:val="00C63286"/>
    <w:rsid w:val="00C63EA9"/>
    <w:rsid w:val="00C6401A"/>
    <w:rsid w:val="00C64787"/>
    <w:rsid w:val="00C653C0"/>
    <w:rsid w:val="00C65944"/>
    <w:rsid w:val="00C65CF7"/>
    <w:rsid w:val="00C66000"/>
    <w:rsid w:val="00C66299"/>
    <w:rsid w:val="00C66701"/>
    <w:rsid w:val="00C667DA"/>
    <w:rsid w:val="00C66A48"/>
    <w:rsid w:val="00C66BDE"/>
    <w:rsid w:val="00C66E3B"/>
    <w:rsid w:val="00C67929"/>
    <w:rsid w:val="00C701B4"/>
    <w:rsid w:val="00C7092E"/>
    <w:rsid w:val="00C7109A"/>
    <w:rsid w:val="00C713A0"/>
    <w:rsid w:val="00C7180E"/>
    <w:rsid w:val="00C71C20"/>
    <w:rsid w:val="00C71E2B"/>
    <w:rsid w:val="00C72092"/>
    <w:rsid w:val="00C73CA3"/>
    <w:rsid w:val="00C75748"/>
    <w:rsid w:val="00C76991"/>
    <w:rsid w:val="00C76E6C"/>
    <w:rsid w:val="00C76FCA"/>
    <w:rsid w:val="00C77AE5"/>
    <w:rsid w:val="00C77CBE"/>
    <w:rsid w:val="00C801A9"/>
    <w:rsid w:val="00C8035D"/>
    <w:rsid w:val="00C804E5"/>
    <w:rsid w:val="00C805AC"/>
    <w:rsid w:val="00C80B0A"/>
    <w:rsid w:val="00C80D27"/>
    <w:rsid w:val="00C81CAD"/>
    <w:rsid w:val="00C81F6A"/>
    <w:rsid w:val="00C824B8"/>
    <w:rsid w:val="00C825E3"/>
    <w:rsid w:val="00C8261B"/>
    <w:rsid w:val="00C82B79"/>
    <w:rsid w:val="00C8374A"/>
    <w:rsid w:val="00C83DA1"/>
    <w:rsid w:val="00C84746"/>
    <w:rsid w:val="00C84810"/>
    <w:rsid w:val="00C84982"/>
    <w:rsid w:val="00C84DDD"/>
    <w:rsid w:val="00C856A4"/>
    <w:rsid w:val="00C86E6F"/>
    <w:rsid w:val="00C870F7"/>
    <w:rsid w:val="00C87150"/>
    <w:rsid w:val="00C876B5"/>
    <w:rsid w:val="00C90D01"/>
    <w:rsid w:val="00C912BB"/>
    <w:rsid w:val="00C912E2"/>
    <w:rsid w:val="00C91654"/>
    <w:rsid w:val="00C9206F"/>
    <w:rsid w:val="00C933BC"/>
    <w:rsid w:val="00C9355B"/>
    <w:rsid w:val="00C939AE"/>
    <w:rsid w:val="00C93B67"/>
    <w:rsid w:val="00C9496C"/>
    <w:rsid w:val="00C94E4F"/>
    <w:rsid w:val="00C95589"/>
    <w:rsid w:val="00C95D0A"/>
    <w:rsid w:val="00C95E65"/>
    <w:rsid w:val="00C96F7E"/>
    <w:rsid w:val="00C97070"/>
    <w:rsid w:val="00C976A3"/>
    <w:rsid w:val="00C979D2"/>
    <w:rsid w:val="00CA024C"/>
    <w:rsid w:val="00CA0D40"/>
    <w:rsid w:val="00CA0E2A"/>
    <w:rsid w:val="00CA1403"/>
    <w:rsid w:val="00CA215D"/>
    <w:rsid w:val="00CA2724"/>
    <w:rsid w:val="00CA278C"/>
    <w:rsid w:val="00CA327D"/>
    <w:rsid w:val="00CA32A7"/>
    <w:rsid w:val="00CA38BB"/>
    <w:rsid w:val="00CA3952"/>
    <w:rsid w:val="00CA4273"/>
    <w:rsid w:val="00CA43E3"/>
    <w:rsid w:val="00CA68CF"/>
    <w:rsid w:val="00CA72D1"/>
    <w:rsid w:val="00CA7A1F"/>
    <w:rsid w:val="00CB100D"/>
    <w:rsid w:val="00CB12FC"/>
    <w:rsid w:val="00CB183F"/>
    <w:rsid w:val="00CB1E18"/>
    <w:rsid w:val="00CB1F33"/>
    <w:rsid w:val="00CB3A8E"/>
    <w:rsid w:val="00CB3AB0"/>
    <w:rsid w:val="00CB4902"/>
    <w:rsid w:val="00CB4B26"/>
    <w:rsid w:val="00CB587C"/>
    <w:rsid w:val="00CB5B04"/>
    <w:rsid w:val="00CB5CBA"/>
    <w:rsid w:val="00CB6066"/>
    <w:rsid w:val="00CC188C"/>
    <w:rsid w:val="00CC1919"/>
    <w:rsid w:val="00CC2815"/>
    <w:rsid w:val="00CC352E"/>
    <w:rsid w:val="00CC4662"/>
    <w:rsid w:val="00CC53E1"/>
    <w:rsid w:val="00CC6057"/>
    <w:rsid w:val="00CC6387"/>
    <w:rsid w:val="00CC6E05"/>
    <w:rsid w:val="00CC6F65"/>
    <w:rsid w:val="00CC70BB"/>
    <w:rsid w:val="00CD0546"/>
    <w:rsid w:val="00CD0A9D"/>
    <w:rsid w:val="00CD1301"/>
    <w:rsid w:val="00CD13D5"/>
    <w:rsid w:val="00CD1EBB"/>
    <w:rsid w:val="00CD257B"/>
    <w:rsid w:val="00CD280F"/>
    <w:rsid w:val="00CD2DC9"/>
    <w:rsid w:val="00CD3329"/>
    <w:rsid w:val="00CD3554"/>
    <w:rsid w:val="00CD3587"/>
    <w:rsid w:val="00CD429D"/>
    <w:rsid w:val="00CD48C1"/>
    <w:rsid w:val="00CD48D0"/>
    <w:rsid w:val="00CD4B1B"/>
    <w:rsid w:val="00CD550E"/>
    <w:rsid w:val="00CD564D"/>
    <w:rsid w:val="00CD5CBE"/>
    <w:rsid w:val="00CD5F87"/>
    <w:rsid w:val="00CD6294"/>
    <w:rsid w:val="00CD7456"/>
    <w:rsid w:val="00CE10FB"/>
    <w:rsid w:val="00CE14D5"/>
    <w:rsid w:val="00CE1783"/>
    <w:rsid w:val="00CE1C72"/>
    <w:rsid w:val="00CE219A"/>
    <w:rsid w:val="00CE22DA"/>
    <w:rsid w:val="00CE274F"/>
    <w:rsid w:val="00CE31FA"/>
    <w:rsid w:val="00CE37B9"/>
    <w:rsid w:val="00CE48F4"/>
    <w:rsid w:val="00CE4C30"/>
    <w:rsid w:val="00CE5054"/>
    <w:rsid w:val="00CE5118"/>
    <w:rsid w:val="00CE5383"/>
    <w:rsid w:val="00CE543C"/>
    <w:rsid w:val="00CE6233"/>
    <w:rsid w:val="00CE7BFA"/>
    <w:rsid w:val="00CF07F5"/>
    <w:rsid w:val="00CF0DBA"/>
    <w:rsid w:val="00CF1543"/>
    <w:rsid w:val="00CF1A58"/>
    <w:rsid w:val="00CF1ADF"/>
    <w:rsid w:val="00CF1EBD"/>
    <w:rsid w:val="00CF2E00"/>
    <w:rsid w:val="00CF2F1E"/>
    <w:rsid w:val="00CF3034"/>
    <w:rsid w:val="00CF395B"/>
    <w:rsid w:val="00CF3D46"/>
    <w:rsid w:val="00CF3E68"/>
    <w:rsid w:val="00CF46CF"/>
    <w:rsid w:val="00CF4DCD"/>
    <w:rsid w:val="00CF549A"/>
    <w:rsid w:val="00CF54DE"/>
    <w:rsid w:val="00CF5634"/>
    <w:rsid w:val="00CF59C0"/>
    <w:rsid w:val="00CF5AE8"/>
    <w:rsid w:val="00CF5EA6"/>
    <w:rsid w:val="00CF65B0"/>
    <w:rsid w:val="00CF6637"/>
    <w:rsid w:val="00CF68CF"/>
    <w:rsid w:val="00CF7247"/>
    <w:rsid w:val="00CF7FB5"/>
    <w:rsid w:val="00D00313"/>
    <w:rsid w:val="00D005D2"/>
    <w:rsid w:val="00D00A00"/>
    <w:rsid w:val="00D01A52"/>
    <w:rsid w:val="00D01C18"/>
    <w:rsid w:val="00D02ECB"/>
    <w:rsid w:val="00D02F3F"/>
    <w:rsid w:val="00D0423B"/>
    <w:rsid w:val="00D0434B"/>
    <w:rsid w:val="00D04573"/>
    <w:rsid w:val="00D04F26"/>
    <w:rsid w:val="00D06D09"/>
    <w:rsid w:val="00D06D44"/>
    <w:rsid w:val="00D06D50"/>
    <w:rsid w:val="00D0748E"/>
    <w:rsid w:val="00D110A4"/>
    <w:rsid w:val="00D11C5E"/>
    <w:rsid w:val="00D1215C"/>
    <w:rsid w:val="00D133B9"/>
    <w:rsid w:val="00D13F28"/>
    <w:rsid w:val="00D14B60"/>
    <w:rsid w:val="00D16019"/>
    <w:rsid w:val="00D201B8"/>
    <w:rsid w:val="00D2038F"/>
    <w:rsid w:val="00D20880"/>
    <w:rsid w:val="00D20C78"/>
    <w:rsid w:val="00D2172C"/>
    <w:rsid w:val="00D2181B"/>
    <w:rsid w:val="00D2191C"/>
    <w:rsid w:val="00D23484"/>
    <w:rsid w:val="00D236DF"/>
    <w:rsid w:val="00D24272"/>
    <w:rsid w:val="00D24A78"/>
    <w:rsid w:val="00D24C4B"/>
    <w:rsid w:val="00D252E2"/>
    <w:rsid w:val="00D25630"/>
    <w:rsid w:val="00D258D0"/>
    <w:rsid w:val="00D25AC9"/>
    <w:rsid w:val="00D25BA7"/>
    <w:rsid w:val="00D26596"/>
    <w:rsid w:val="00D26DE6"/>
    <w:rsid w:val="00D301CD"/>
    <w:rsid w:val="00D304F1"/>
    <w:rsid w:val="00D317E9"/>
    <w:rsid w:val="00D321F6"/>
    <w:rsid w:val="00D3220A"/>
    <w:rsid w:val="00D32675"/>
    <w:rsid w:val="00D32CCA"/>
    <w:rsid w:val="00D3334E"/>
    <w:rsid w:val="00D337B0"/>
    <w:rsid w:val="00D34873"/>
    <w:rsid w:val="00D348C4"/>
    <w:rsid w:val="00D34AC2"/>
    <w:rsid w:val="00D354FC"/>
    <w:rsid w:val="00D36A58"/>
    <w:rsid w:val="00D36BBC"/>
    <w:rsid w:val="00D3768B"/>
    <w:rsid w:val="00D377C3"/>
    <w:rsid w:val="00D37905"/>
    <w:rsid w:val="00D41383"/>
    <w:rsid w:val="00D4166B"/>
    <w:rsid w:val="00D4239F"/>
    <w:rsid w:val="00D42B93"/>
    <w:rsid w:val="00D42CCB"/>
    <w:rsid w:val="00D43F71"/>
    <w:rsid w:val="00D44727"/>
    <w:rsid w:val="00D44B76"/>
    <w:rsid w:val="00D45D30"/>
    <w:rsid w:val="00D4621F"/>
    <w:rsid w:val="00D4630E"/>
    <w:rsid w:val="00D46845"/>
    <w:rsid w:val="00D46B0D"/>
    <w:rsid w:val="00D46B91"/>
    <w:rsid w:val="00D47476"/>
    <w:rsid w:val="00D47B88"/>
    <w:rsid w:val="00D47FE3"/>
    <w:rsid w:val="00D504C9"/>
    <w:rsid w:val="00D513E8"/>
    <w:rsid w:val="00D51C7C"/>
    <w:rsid w:val="00D52403"/>
    <w:rsid w:val="00D53535"/>
    <w:rsid w:val="00D5412E"/>
    <w:rsid w:val="00D541C4"/>
    <w:rsid w:val="00D54DCB"/>
    <w:rsid w:val="00D55546"/>
    <w:rsid w:val="00D55FCC"/>
    <w:rsid w:val="00D5618F"/>
    <w:rsid w:val="00D56C51"/>
    <w:rsid w:val="00D57244"/>
    <w:rsid w:val="00D57249"/>
    <w:rsid w:val="00D576FA"/>
    <w:rsid w:val="00D57AFD"/>
    <w:rsid w:val="00D57FEF"/>
    <w:rsid w:val="00D6059B"/>
    <w:rsid w:val="00D61D3B"/>
    <w:rsid w:val="00D61E7F"/>
    <w:rsid w:val="00D628EB"/>
    <w:rsid w:val="00D635FD"/>
    <w:rsid w:val="00D649C8"/>
    <w:rsid w:val="00D64DA4"/>
    <w:rsid w:val="00D64ECF"/>
    <w:rsid w:val="00D64EDC"/>
    <w:rsid w:val="00D65E7C"/>
    <w:rsid w:val="00D661B3"/>
    <w:rsid w:val="00D66FF1"/>
    <w:rsid w:val="00D7025B"/>
    <w:rsid w:val="00D70507"/>
    <w:rsid w:val="00D7072A"/>
    <w:rsid w:val="00D724E0"/>
    <w:rsid w:val="00D735A8"/>
    <w:rsid w:val="00D736AD"/>
    <w:rsid w:val="00D742CA"/>
    <w:rsid w:val="00D74A5D"/>
    <w:rsid w:val="00D75156"/>
    <w:rsid w:val="00D751D2"/>
    <w:rsid w:val="00D757FA"/>
    <w:rsid w:val="00D76A96"/>
    <w:rsid w:val="00D76AC0"/>
    <w:rsid w:val="00D771D7"/>
    <w:rsid w:val="00D778F1"/>
    <w:rsid w:val="00D77CFE"/>
    <w:rsid w:val="00D80392"/>
    <w:rsid w:val="00D803E1"/>
    <w:rsid w:val="00D81186"/>
    <w:rsid w:val="00D8160C"/>
    <w:rsid w:val="00D8178B"/>
    <w:rsid w:val="00D820DB"/>
    <w:rsid w:val="00D83E2C"/>
    <w:rsid w:val="00D83E87"/>
    <w:rsid w:val="00D84826"/>
    <w:rsid w:val="00D85134"/>
    <w:rsid w:val="00D8588D"/>
    <w:rsid w:val="00D85AD4"/>
    <w:rsid w:val="00D8621F"/>
    <w:rsid w:val="00D86704"/>
    <w:rsid w:val="00D86762"/>
    <w:rsid w:val="00D877CF"/>
    <w:rsid w:val="00D87A2E"/>
    <w:rsid w:val="00D87C15"/>
    <w:rsid w:val="00D905B9"/>
    <w:rsid w:val="00D90C1C"/>
    <w:rsid w:val="00D91133"/>
    <w:rsid w:val="00D91A39"/>
    <w:rsid w:val="00D91C9A"/>
    <w:rsid w:val="00D9201F"/>
    <w:rsid w:val="00D92F61"/>
    <w:rsid w:val="00D93057"/>
    <w:rsid w:val="00D932A7"/>
    <w:rsid w:val="00D94C60"/>
    <w:rsid w:val="00D953A2"/>
    <w:rsid w:val="00D95E19"/>
    <w:rsid w:val="00D95E78"/>
    <w:rsid w:val="00D970A8"/>
    <w:rsid w:val="00DA01A8"/>
    <w:rsid w:val="00DA0D4D"/>
    <w:rsid w:val="00DA1ADC"/>
    <w:rsid w:val="00DA1FBD"/>
    <w:rsid w:val="00DA276E"/>
    <w:rsid w:val="00DA3704"/>
    <w:rsid w:val="00DA37B5"/>
    <w:rsid w:val="00DA3817"/>
    <w:rsid w:val="00DA38AE"/>
    <w:rsid w:val="00DA3BB3"/>
    <w:rsid w:val="00DA46D5"/>
    <w:rsid w:val="00DA49CC"/>
    <w:rsid w:val="00DA516F"/>
    <w:rsid w:val="00DA5FF1"/>
    <w:rsid w:val="00DA74D1"/>
    <w:rsid w:val="00DA7557"/>
    <w:rsid w:val="00DA7F54"/>
    <w:rsid w:val="00DB0316"/>
    <w:rsid w:val="00DB0700"/>
    <w:rsid w:val="00DB103F"/>
    <w:rsid w:val="00DB10B8"/>
    <w:rsid w:val="00DB1185"/>
    <w:rsid w:val="00DB1574"/>
    <w:rsid w:val="00DB1991"/>
    <w:rsid w:val="00DB19F8"/>
    <w:rsid w:val="00DB2999"/>
    <w:rsid w:val="00DB318F"/>
    <w:rsid w:val="00DB39A3"/>
    <w:rsid w:val="00DB3E07"/>
    <w:rsid w:val="00DB51C5"/>
    <w:rsid w:val="00DB716A"/>
    <w:rsid w:val="00DB7508"/>
    <w:rsid w:val="00DB7BA5"/>
    <w:rsid w:val="00DB7E5D"/>
    <w:rsid w:val="00DC0586"/>
    <w:rsid w:val="00DC066B"/>
    <w:rsid w:val="00DC071E"/>
    <w:rsid w:val="00DC1574"/>
    <w:rsid w:val="00DC1A78"/>
    <w:rsid w:val="00DC398D"/>
    <w:rsid w:val="00DC3A50"/>
    <w:rsid w:val="00DC3A82"/>
    <w:rsid w:val="00DC4DD0"/>
    <w:rsid w:val="00DC518D"/>
    <w:rsid w:val="00DC53CE"/>
    <w:rsid w:val="00DC5ACA"/>
    <w:rsid w:val="00DC72B2"/>
    <w:rsid w:val="00DC76A6"/>
    <w:rsid w:val="00DC779C"/>
    <w:rsid w:val="00DC7A7F"/>
    <w:rsid w:val="00DC7BB7"/>
    <w:rsid w:val="00DD0825"/>
    <w:rsid w:val="00DD0E40"/>
    <w:rsid w:val="00DD0E96"/>
    <w:rsid w:val="00DD108D"/>
    <w:rsid w:val="00DD11E1"/>
    <w:rsid w:val="00DD193F"/>
    <w:rsid w:val="00DD1E15"/>
    <w:rsid w:val="00DD2A01"/>
    <w:rsid w:val="00DD2A0C"/>
    <w:rsid w:val="00DD30FC"/>
    <w:rsid w:val="00DD3DC7"/>
    <w:rsid w:val="00DD467A"/>
    <w:rsid w:val="00DD53C6"/>
    <w:rsid w:val="00DD546D"/>
    <w:rsid w:val="00DD5914"/>
    <w:rsid w:val="00DD5AD4"/>
    <w:rsid w:val="00DD5FA9"/>
    <w:rsid w:val="00DD62B3"/>
    <w:rsid w:val="00DD63B7"/>
    <w:rsid w:val="00DD6956"/>
    <w:rsid w:val="00DD728D"/>
    <w:rsid w:val="00DD7BA7"/>
    <w:rsid w:val="00DD7FE4"/>
    <w:rsid w:val="00DE15BF"/>
    <w:rsid w:val="00DE1628"/>
    <w:rsid w:val="00DE1BA0"/>
    <w:rsid w:val="00DE3A82"/>
    <w:rsid w:val="00DE462E"/>
    <w:rsid w:val="00DE4729"/>
    <w:rsid w:val="00DE4AA1"/>
    <w:rsid w:val="00DE5059"/>
    <w:rsid w:val="00DE5B8A"/>
    <w:rsid w:val="00DE7D77"/>
    <w:rsid w:val="00DF0D88"/>
    <w:rsid w:val="00DF0E93"/>
    <w:rsid w:val="00DF1357"/>
    <w:rsid w:val="00DF1B39"/>
    <w:rsid w:val="00DF1C5E"/>
    <w:rsid w:val="00DF1CA1"/>
    <w:rsid w:val="00DF227F"/>
    <w:rsid w:val="00DF2B34"/>
    <w:rsid w:val="00DF3B23"/>
    <w:rsid w:val="00DF3D51"/>
    <w:rsid w:val="00DF3FA7"/>
    <w:rsid w:val="00DF475D"/>
    <w:rsid w:val="00DF4B05"/>
    <w:rsid w:val="00DF4BFC"/>
    <w:rsid w:val="00DF52BB"/>
    <w:rsid w:val="00DF61D6"/>
    <w:rsid w:val="00DF6399"/>
    <w:rsid w:val="00DF7535"/>
    <w:rsid w:val="00DF7858"/>
    <w:rsid w:val="00E00647"/>
    <w:rsid w:val="00E006F6"/>
    <w:rsid w:val="00E0109C"/>
    <w:rsid w:val="00E01544"/>
    <w:rsid w:val="00E016AE"/>
    <w:rsid w:val="00E01701"/>
    <w:rsid w:val="00E01FDD"/>
    <w:rsid w:val="00E021CB"/>
    <w:rsid w:val="00E02706"/>
    <w:rsid w:val="00E028C1"/>
    <w:rsid w:val="00E031A5"/>
    <w:rsid w:val="00E03843"/>
    <w:rsid w:val="00E03995"/>
    <w:rsid w:val="00E04E6B"/>
    <w:rsid w:val="00E05033"/>
    <w:rsid w:val="00E05EF8"/>
    <w:rsid w:val="00E0627A"/>
    <w:rsid w:val="00E0699C"/>
    <w:rsid w:val="00E069F8"/>
    <w:rsid w:val="00E06DCB"/>
    <w:rsid w:val="00E07377"/>
    <w:rsid w:val="00E075E8"/>
    <w:rsid w:val="00E07AD8"/>
    <w:rsid w:val="00E07D2A"/>
    <w:rsid w:val="00E10451"/>
    <w:rsid w:val="00E11466"/>
    <w:rsid w:val="00E129C9"/>
    <w:rsid w:val="00E131B1"/>
    <w:rsid w:val="00E162BA"/>
    <w:rsid w:val="00E177D7"/>
    <w:rsid w:val="00E2057D"/>
    <w:rsid w:val="00E208C6"/>
    <w:rsid w:val="00E220ED"/>
    <w:rsid w:val="00E22201"/>
    <w:rsid w:val="00E2227F"/>
    <w:rsid w:val="00E22EEF"/>
    <w:rsid w:val="00E22F2E"/>
    <w:rsid w:val="00E23D5F"/>
    <w:rsid w:val="00E247C2"/>
    <w:rsid w:val="00E25A7A"/>
    <w:rsid w:val="00E25A91"/>
    <w:rsid w:val="00E263B4"/>
    <w:rsid w:val="00E26D33"/>
    <w:rsid w:val="00E26F5F"/>
    <w:rsid w:val="00E30290"/>
    <w:rsid w:val="00E3064D"/>
    <w:rsid w:val="00E319C3"/>
    <w:rsid w:val="00E31FA0"/>
    <w:rsid w:val="00E3201B"/>
    <w:rsid w:val="00E3328F"/>
    <w:rsid w:val="00E333AF"/>
    <w:rsid w:val="00E335CC"/>
    <w:rsid w:val="00E34BF8"/>
    <w:rsid w:val="00E34F1F"/>
    <w:rsid w:val="00E358A4"/>
    <w:rsid w:val="00E36ADA"/>
    <w:rsid w:val="00E375CD"/>
    <w:rsid w:val="00E37AD7"/>
    <w:rsid w:val="00E37C42"/>
    <w:rsid w:val="00E4016C"/>
    <w:rsid w:val="00E412EB"/>
    <w:rsid w:val="00E4131F"/>
    <w:rsid w:val="00E4153F"/>
    <w:rsid w:val="00E4182F"/>
    <w:rsid w:val="00E4312D"/>
    <w:rsid w:val="00E431A5"/>
    <w:rsid w:val="00E43525"/>
    <w:rsid w:val="00E437B3"/>
    <w:rsid w:val="00E4475B"/>
    <w:rsid w:val="00E4480C"/>
    <w:rsid w:val="00E4518D"/>
    <w:rsid w:val="00E45347"/>
    <w:rsid w:val="00E458DC"/>
    <w:rsid w:val="00E45B55"/>
    <w:rsid w:val="00E4665C"/>
    <w:rsid w:val="00E46A59"/>
    <w:rsid w:val="00E47705"/>
    <w:rsid w:val="00E47AB7"/>
    <w:rsid w:val="00E47BDE"/>
    <w:rsid w:val="00E47C7A"/>
    <w:rsid w:val="00E509E3"/>
    <w:rsid w:val="00E50AFF"/>
    <w:rsid w:val="00E50D6E"/>
    <w:rsid w:val="00E50F62"/>
    <w:rsid w:val="00E51D2F"/>
    <w:rsid w:val="00E52B01"/>
    <w:rsid w:val="00E52B3E"/>
    <w:rsid w:val="00E540E4"/>
    <w:rsid w:val="00E5450D"/>
    <w:rsid w:val="00E54B76"/>
    <w:rsid w:val="00E54DED"/>
    <w:rsid w:val="00E557D0"/>
    <w:rsid w:val="00E55ED3"/>
    <w:rsid w:val="00E5652A"/>
    <w:rsid w:val="00E57534"/>
    <w:rsid w:val="00E60574"/>
    <w:rsid w:val="00E6182D"/>
    <w:rsid w:val="00E61DEF"/>
    <w:rsid w:val="00E630F2"/>
    <w:rsid w:val="00E634CD"/>
    <w:rsid w:val="00E63C54"/>
    <w:rsid w:val="00E64FD0"/>
    <w:rsid w:val="00E65852"/>
    <w:rsid w:val="00E65DB2"/>
    <w:rsid w:val="00E6713B"/>
    <w:rsid w:val="00E704FD"/>
    <w:rsid w:val="00E7144A"/>
    <w:rsid w:val="00E715FF"/>
    <w:rsid w:val="00E71638"/>
    <w:rsid w:val="00E71791"/>
    <w:rsid w:val="00E7229B"/>
    <w:rsid w:val="00E72DEE"/>
    <w:rsid w:val="00E736A8"/>
    <w:rsid w:val="00E74B72"/>
    <w:rsid w:val="00E74F4D"/>
    <w:rsid w:val="00E75084"/>
    <w:rsid w:val="00E75F6E"/>
    <w:rsid w:val="00E76249"/>
    <w:rsid w:val="00E76307"/>
    <w:rsid w:val="00E76B1E"/>
    <w:rsid w:val="00E76E5F"/>
    <w:rsid w:val="00E77C03"/>
    <w:rsid w:val="00E805E2"/>
    <w:rsid w:val="00E80897"/>
    <w:rsid w:val="00E81010"/>
    <w:rsid w:val="00E81162"/>
    <w:rsid w:val="00E81623"/>
    <w:rsid w:val="00E816BA"/>
    <w:rsid w:val="00E81975"/>
    <w:rsid w:val="00E8416F"/>
    <w:rsid w:val="00E8450A"/>
    <w:rsid w:val="00E846C8"/>
    <w:rsid w:val="00E84C22"/>
    <w:rsid w:val="00E84CBF"/>
    <w:rsid w:val="00E85474"/>
    <w:rsid w:val="00E86DC4"/>
    <w:rsid w:val="00E871D3"/>
    <w:rsid w:val="00E871E8"/>
    <w:rsid w:val="00E8744B"/>
    <w:rsid w:val="00E902F9"/>
    <w:rsid w:val="00E90C95"/>
    <w:rsid w:val="00E90F6E"/>
    <w:rsid w:val="00E914EF"/>
    <w:rsid w:val="00E91697"/>
    <w:rsid w:val="00E91ACA"/>
    <w:rsid w:val="00E92721"/>
    <w:rsid w:val="00E92C73"/>
    <w:rsid w:val="00E933F7"/>
    <w:rsid w:val="00E93C19"/>
    <w:rsid w:val="00E940FD"/>
    <w:rsid w:val="00E94359"/>
    <w:rsid w:val="00E94763"/>
    <w:rsid w:val="00E94C05"/>
    <w:rsid w:val="00E94C22"/>
    <w:rsid w:val="00E95582"/>
    <w:rsid w:val="00E95BC6"/>
    <w:rsid w:val="00E95FB0"/>
    <w:rsid w:val="00E962AB"/>
    <w:rsid w:val="00E9655A"/>
    <w:rsid w:val="00E9668C"/>
    <w:rsid w:val="00E9677E"/>
    <w:rsid w:val="00E96E92"/>
    <w:rsid w:val="00E97FFB"/>
    <w:rsid w:val="00EA0AF6"/>
    <w:rsid w:val="00EA12DC"/>
    <w:rsid w:val="00EA1BAA"/>
    <w:rsid w:val="00EA2284"/>
    <w:rsid w:val="00EA22F5"/>
    <w:rsid w:val="00EA3264"/>
    <w:rsid w:val="00EA3B48"/>
    <w:rsid w:val="00EA3FE5"/>
    <w:rsid w:val="00EA415D"/>
    <w:rsid w:val="00EA45BB"/>
    <w:rsid w:val="00EA490C"/>
    <w:rsid w:val="00EA4C67"/>
    <w:rsid w:val="00EA646D"/>
    <w:rsid w:val="00EA718A"/>
    <w:rsid w:val="00EA750D"/>
    <w:rsid w:val="00EA7C5D"/>
    <w:rsid w:val="00EA7E85"/>
    <w:rsid w:val="00EB058E"/>
    <w:rsid w:val="00EB0788"/>
    <w:rsid w:val="00EB100E"/>
    <w:rsid w:val="00EB16BC"/>
    <w:rsid w:val="00EB23A7"/>
    <w:rsid w:val="00EB2EF8"/>
    <w:rsid w:val="00EB38B6"/>
    <w:rsid w:val="00EB4C22"/>
    <w:rsid w:val="00EB5975"/>
    <w:rsid w:val="00EB6446"/>
    <w:rsid w:val="00EB6531"/>
    <w:rsid w:val="00EB66CE"/>
    <w:rsid w:val="00EB67F2"/>
    <w:rsid w:val="00EB68A1"/>
    <w:rsid w:val="00EB6EED"/>
    <w:rsid w:val="00EB71CC"/>
    <w:rsid w:val="00EB72C3"/>
    <w:rsid w:val="00EB743C"/>
    <w:rsid w:val="00EB7A90"/>
    <w:rsid w:val="00EC004E"/>
    <w:rsid w:val="00EC028B"/>
    <w:rsid w:val="00EC052B"/>
    <w:rsid w:val="00EC1960"/>
    <w:rsid w:val="00EC1F35"/>
    <w:rsid w:val="00EC258A"/>
    <w:rsid w:val="00EC2B57"/>
    <w:rsid w:val="00EC2C0F"/>
    <w:rsid w:val="00EC3197"/>
    <w:rsid w:val="00EC40C5"/>
    <w:rsid w:val="00EC44B8"/>
    <w:rsid w:val="00EC457C"/>
    <w:rsid w:val="00EC47B5"/>
    <w:rsid w:val="00EC4C73"/>
    <w:rsid w:val="00EC5074"/>
    <w:rsid w:val="00EC5428"/>
    <w:rsid w:val="00EC5A54"/>
    <w:rsid w:val="00EC607A"/>
    <w:rsid w:val="00EC6714"/>
    <w:rsid w:val="00EC71B6"/>
    <w:rsid w:val="00EC7464"/>
    <w:rsid w:val="00EC7B34"/>
    <w:rsid w:val="00EC7E2D"/>
    <w:rsid w:val="00ED0939"/>
    <w:rsid w:val="00ED145A"/>
    <w:rsid w:val="00ED1AFB"/>
    <w:rsid w:val="00ED2373"/>
    <w:rsid w:val="00ED2937"/>
    <w:rsid w:val="00ED2AA5"/>
    <w:rsid w:val="00ED2CE2"/>
    <w:rsid w:val="00ED30F4"/>
    <w:rsid w:val="00ED3277"/>
    <w:rsid w:val="00ED39C2"/>
    <w:rsid w:val="00ED45C8"/>
    <w:rsid w:val="00ED4DF0"/>
    <w:rsid w:val="00ED5C72"/>
    <w:rsid w:val="00ED5DB4"/>
    <w:rsid w:val="00ED6C89"/>
    <w:rsid w:val="00ED7251"/>
    <w:rsid w:val="00ED7A2A"/>
    <w:rsid w:val="00ED7EB4"/>
    <w:rsid w:val="00EE052B"/>
    <w:rsid w:val="00EE0AEE"/>
    <w:rsid w:val="00EE0C36"/>
    <w:rsid w:val="00EE1276"/>
    <w:rsid w:val="00EE15AB"/>
    <w:rsid w:val="00EE20A0"/>
    <w:rsid w:val="00EE2888"/>
    <w:rsid w:val="00EE3A33"/>
    <w:rsid w:val="00EE3AE5"/>
    <w:rsid w:val="00EE40E2"/>
    <w:rsid w:val="00EE441C"/>
    <w:rsid w:val="00EE4580"/>
    <w:rsid w:val="00EE4709"/>
    <w:rsid w:val="00EE62BE"/>
    <w:rsid w:val="00EE6492"/>
    <w:rsid w:val="00EE7764"/>
    <w:rsid w:val="00EF167C"/>
    <w:rsid w:val="00EF1A42"/>
    <w:rsid w:val="00EF1E51"/>
    <w:rsid w:val="00EF2737"/>
    <w:rsid w:val="00EF27AC"/>
    <w:rsid w:val="00EF2EFC"/>
    <w:rsid w:val="00EF3390"/>
    <w:rsid w:val="00EF3527"/>
    <w:rsid w:val="00EF4942"/>
    <w:rsid w:val="00EF4CBE"/>
    <w:rsid w:val="00EF555C"/>
    <w:rsid w:val="00EF570A"/>
    <w:rsid w:val="00EF6237"/>
    <w:rsid w:val="00EF73E6"/>
    <w:rsid w:val="00EF7B81"/>
    <w:rsid w:val="00F00EE7"/>
    <w:rsid w:val="00F01C4F"/>
    <w:rsid w:val="00F01D49"/>
    <w:rsid w:val="00F025DD"/>
    <w:rsid w:val="00F02B53"/>
    <w:rsid w:val="00F02B67"/>
    <w:rsid w:val="00F032FF"/>
    <w:rsid w:val="00F03DFE"/>
    <w:rsid w:val="00F03EB6"/>
    <w:rsid w:val="00F0456E"/>
    <w:rsid w:val="00F06C77"/>
    <w:rsid w:val="00F06E7D"/>
    <w:rsid w:val="00F06F4C"/>
    <w:rsid w:val="00F0725C"/>
    <w:rsid w:val="00F073B7"/>
    <w:rsid w:val="00F10754"/>
    <w:rsid w:val="00F10AB8"/>
    <w:rsid w:val="00F10F1A"/>
    <w:rsid w:val="00F11752"/>
    <w:rsid w:val="00F12450"/>
    <w:rsid w:val="00F127B0"/>
    <w:rsid w:val="00F12D04"/>
    <w:rsid w:val="00F13FE5"/>
    <w:rsid w:val="00F143B4"/>
    <w:rsid w:val="00F1471F"/>
    <w:rsid w:val="00F148DE"/>
    <w:rsid w:val="00F15730"/>
    <w:rsid w:val="00F15932"/>
    <w:rsid w:val="00F15E28"/>
    <w:rsid w:val="00F16092"/>
    <w:rsid w:val="00F161B3"/>
    <w:rsid w:val="00F16868"/>
    <w:rsid w:val="00F16F60"/>
    <w:rsid w:val="00F17F04"/>
    <w:rsid w:val="00F17F67"/>
    <w:rsid w:val="00F206F5"/>
    <w:rsid w:val="00F20B29"/>
    <w:rsid w:val="00F21015"/>
    <w:rsid w:val="00F215FA"/>
    <w:rsid w:val="00F21D34"/>
    <w:rsid w:val="00F21EA0"/>
    <w:rsid w:val="00F22E83"/>
    <w:rsid w:val="00F22E88"/>
    <w:rsid w:val="00F232B2"/>
    <w:rsid w:val="00F23C95"/>
    <w:rsid w:val="00F23D16"/>
    <w:rsid w:val="00F24479"/>
    <w:rsid w:val="00F2470A"/>
    <w:rsid w:val="00F247BE"/>
    <w:rsid w:val="00F252F6"/>
    <w:rsid w:val="00F26545"/>
    <w:rsid w:val="00F266D8"/>
    <w:rsid w:val="00F269E4"/>
    <w:rsid w:val="00F27328"/>
    <w:rsid w:val="00F27E80"/>
    <w:rsid w:val="00F27F9D"/>
    <w:rsid w:val="00F3045E"/>
    <w:rsid w:val="00F30691"/>
    <w:rsid w:val="00F308BF"/>
    <w:rsid w:val="00F30CF0"/>
    <w:rsid w:val="00F30F41"/>
    <w:rsid w:val="00F31147"/>
    <w:rsid w:val="00F321EE"/>
    <w:rsid w:val="00F3243B"/>
    <w:rsid w:val="00F325D8"/>
    <w:rsid w:val="00F337DC"/>
    <w:rsid w:val="00F33A19"/>
    <w:rsid w:val="00F3462A"/>
    <w:rsid w:val="00F349B9"/>
    <w:rsid w:val="00F34E83"/>
    <w:rsid w:val="00F354BD"/>
    <w:rsid w:val="00F35DD9"/>
    <w:rsid w:val="00F36707"/>
    <w:rsid w:val="00F37874"/>
    <w:rsid w:val="00F379D5"/>
    <w:rsid w:val="00F40396"/>
    <w:rsid w:val="00F40C25"/>
    <w:rsid w:val="00F41287"/>
    <w:rsid w:val="00F41AA2"/>
    <w:rsid w:val="00F42472"/>
    <w:rsid w:val="00F42B6F"/>
    <w:rsid w:val="00F42E64"/>
    <w:rsid w:val="00F4384C"/>
    <w:rsid w:val="00F43DF7"/>
    <w:rsid w:val="00F43EAF"/>
    <w:rsid w:val="00F44B85"/>
    <w:rsid w:val="00F44D75"/>
    <w:rsid w:val="00F457F9"/>
    <w:rsid w:val="00F45BF6"/>
    <w:rsid w:val="00F45FD8"/>
    <w:rsid w:val="00F46CCA"/>
    <w:rsid w:val="00F47B43"/>
    <w:rsid w:val="00F47FCE"/>
    <w:rsid w:val="00F50DF5"/>
    <w:rsid w:val="00F5116F"/>
    <w:rsid w:val="00F5161D"/>
    <w:rsid w:val="00F526C8"/>
    <w:rsid w:val="00F52B6E"/>
    <w:rsid w:val="00F534B4"/>
    <w:rsid w:val="00F53711"/>
    <w:rsid w:val="00F5394A"/>
    <w:rsid w:val="00F540C1"/>
    <w:rsid w:val="00F54105"/>
    <w:rsid w:val="00F544CF"/>
    <w:rsid w:val="00F55ACB"/>
    <w:rsid w:val="00F56C58"/>
    <w:rsid w:val="00F57583"/>
    <w:rsid w:val="00F576E5"/>
    <w:rsid w:val="00F57745"/>
    <w:rsid w:val="00F601E1"/>
    <w:rsid w:val="00F60AFC"/>
    <w:rsid w:val="00F614EB"/>
    <w:rsid w:val="00F61520"/>
    <w:rsid w:val="00F617A5"/>
    <w:rsid w:val="00F629C0"/>
    <w:rsid w:val="00F62FD9"/>
    <w:rsid w:val="00F63245"/>
    <w:rsid w:val="00F63610"/>
    <w:rsid w:val="00F636B8"/>
    <w:rsid w:val="00F63BD6"/>
    <w:rsid w:val="00F63BD9"/>
    <w:rsid w:val="00F63E14"/>
    <w:rsid w:val="00F64DA5"/>
    <w:rsid w:val="00F64DCA"/>
    <w:rsid w:val="00F653F2"/>
    <w:rsid w:val="00F65F87"/>
    <w:rsid w:val="00F660CB"/>
    <w:rsid w:val="00F669DB"/>
    <w:rsid w:val="00F66C73"/>
    <w:rsid w:val="00F67CC7"/>
    <w:rsid w:val="00F702F6"/>
    <w:rsid w:val="00F715EE"/>
    <w:rsid w:val="00F7179D"/>
    <w:rsid w:val="00F72795"/>
    <w:rsid w:val="00F73A83"/>
    <w:rsid w:val="00F73B5A"/>
    <w:rsid w:val="00F73CF3"/>
    <w:rsid w:val="00F7476B"/>
    <w:rsid w:val="00F74860"/>
    <w:rsid w:val="00F74C8B"/>
    <w:rsid w:val="00F75002"/>
    <w:rsid w:val="00F7551C"/>
    <w:rsid w:val="00F75D73"/>
    <w:rsid w:val="00F75D92"/>
    <w:rsid w:val="00F75D99"/>
    <w:rsid w:val="00F75EF6"/>
    <w:rsid w:val="00F7644F"/>
    <w:rsid w:val="00F7753D"/>
    <w:rsid w:val="00F8007B"/>
    <w:rsid w:val="00F80598"/>
    <w:rsid w:val="00F810B9"/>
    <w:rsid w:val="00F816D5"/>
    <w:rsid w:val="00F821B7"/>
    <w:rsid w:val="00F82391"/>
    <w:rsid w:val="00F82EDB"/>
    <w:rsid w:val="00F83E07"/>
    <w:rsid w:val="00F83EF7"/>
    <w:rsid w:val="00F84DC0"/>
    <w:rsid w:val="00F85226"/>
    <w:rsid w:val="00F86059"/>
    <w:rsid w:val="00F867F2"/>
    <w:rsid w:val="00F86A64"/>
    <w:rsid w:val="00F87282"/>
    <w:rsid w:val="00F873B6"/>
    <w:rsid w:val="00F87473"/>
    <w:rsid w:val="00F87929"/>
    <w:rsid w:val="00F9079D"/>
    <w:rsid w:val="00F909F0"/>
    <w:rsid w:val="00F91A1B"/>
    <w:rsid w:val="00F91A64"/>
    <w:rsid w:val="00F91C93"/>
    <w:rsid w:val="00F92514"/>
    <w:rsid w:val="00F92644"/>
    <w:rsid w:val="00F9270F"/>
    <w:rsid w:val="00F92E8F"/>
    <w:rsid w:val="00F934F8"/>
    <w:rsid w:val="00F93923"/>
    <w:rsid w:val="00F93D09"/>
    <w:rsid w:val="00F96E68"/>
    <w:rsid w:val="00F96F62"/>
    <w:rsid w:val="00F9722B"/>
    <w:rsid w:val="00F978DF"/>
    <w:rsid w:val="00FA0F60"/>
    <w:rsid w:val="00FA10F3"/>
    <w:rsid w:val="00FA134D"/>
    <w:rsid w:val="00FA13F4"/>
    <w:rsid w:val="00FA1763"/>
    <w:rsid w:val="00FA2284"/>
    <w:rsid w:val="00FA2957"/>
    <w:rsid w:val="00FA343C"/>
    <w:rsid w:val="00FA35FD"/>
    <w:rsid w:val="00FA3F17"/>
    <w:rsid w:val="00FA40EE"/>
    <w:rsid w:val="00FA4753"/>
    <w:rsid w:val="00FA55F5"/>
    <w:rsid w:val="00FA6924"/>
    <w:rsid w:val="00FA6D7A"/>
    <w:rsid w:val="00FA70F0"/>
    <w:rsid w:val="00FB0738"/>
    <w:rsid w:val="00FB11F8"/>
    <w:rsid w:val="00FB16DA"/>
    <w:rsid w:val="00FB25F1"/>
    <w:rsid w:val="00FB2E59"/>
    <w:rsid w:val="00FB3D5A"/>
    <w:rsid w:val="00FB457D"/>
    <w:rsid w:val="00FB4FDD"/>
    <w:rsid w:val="00FB50F6"/>
    <w:rsid w:val="00FB5300"/>
    <w:rsid w:val="00FB5FE3"/>
    <w:rsid w:val="00FB6481"/>
    <w:rsid w:val="00FB7421"/>
    <w:rsid w:val="00FC01DF"/>
    <w:rsid w:val="00FC043D"/>
    <w:rsid w:val="00FC0BB0"/>
    <w:rsid w:val="00FC0D7C"/>
    <w:rsid w:val="00FC1267"/>
    <w:rsid w:val="00FC25D6"/>
    <w:rsid w:val="00FC2C86"/>
    <w:rsid w:val="00FC4F37"/>
    <w:rsid w:val="00FC55FD"/>
    <w:rsid w:val="00FC5F91"/>
    <w:rsid w:val="00FC65B7"/>
    <w:rsid w:val="00FC6B52"/>
    <w:rsid w:val="00FC7203"/>
    <w:rsid w:val="00FD02A8"/>
    <w:rsid w:val="00FD02BF"/>
    <w:rsid w:val="00FD033F"/>
    <w:rsid w:val="00FD084C"/>
    <w:rsid w:val="00FD0850"/>
    <w:rsid w:val="00FD0B9B"/>
    <w:rsid w:val="00FD0DE9"/>
    <w:rsid w:val="00FD114C"/>
    <w:rsid w:val="00FD28E1"/>
    <w:rsid w:val="00FD33F8"/>
    <w:rsid w:val="00FD4165"/>
    <w:rsid w:val="00FD641D"/>
    <w:rsid w:val="00FD64E6"/>
    <w:rsid w:val="00FD6982"/>
    <w:rsid w:val="00FD6ED0"/>
    <w:rsid w:val="00FD7450"/>
    <w:rsid w:val="00FD7759"/>
    <w:rsid w:val="00FD7F7A"/>
    <w:rsid w:val="00FE0937"/>
    <w:rsid w:val="00FE13AC"/>
    <w:rsid w:val="00FE186D"/>
    <w:rsid w:val="00FE1ED8"/>
    <w:rsid w:val="00FE21CC"/>
    <w:rsid w:val="00FE2A5B"/>
    <w:rsid w:val="00FE4018"/>
    <w:rsid w:val="00FE406A"/>
    <w:rsid w:val="00FE47CB"/>
    <w:rsid w:val="00FE4A3E"/>
    <w:rsid w:val="00FE4E15"/>
    <w:rsid w:val="00FE53C1"/>
    <w:rsid w:val="00FE5F06"/>
    <w:rsid w:val="00FE6187"/>
    <w:rsid w:val="00FE61E5"/>
    <w:rsid w:val="00FE6AEC"/>
    <w:rsid w:val="00FE6F5D"/>
    <w:rsid w:val="00FE7289"/>
    <w:rsid w:val="00FE7937"/>
    <w:rsid w:val="00FE7FF3"/>
    <w:rsid w:val="00FF04CA"/>
    <w:rsid w:val="00FF1A77"/>
    <w:rsid w:val="00FF1CE4"/>
    <w:rsid w:val="00FF2A44"/>
    <w:rsid w:val="00FF3518"/>
    <w:rsid w:val="00FF447A"/>
    <w:rsid w:val="00FF69A3"/>
    <w:rsid w:val="00FF6D4E"/>
    <w:rsid w:val="00FF7109"/>
    <w:rsid w:val="00FF7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118837964">
      <w:bodyDiv w:val="1"/>
      <w:marLeft w:val="0"/>
      <w:marRight w:val="0"/>
      <w:marTop w:val="0"/>
      <w:marBottom w:val="0"/>
      <w:divBdr>
        <w:top w:val="none" w:sz="0" w:space="0" w:color="auto"/>
        <w:left w:val="none" w:sz="0" w:space="0" w:color="auto"/>
        <w:bottom w:val="none" w:sz="0" w:space="0" w:color="auto"/>
        <w:right w:val="none" w:sz="0" w:space="0" w:color="auto"/>
      </w:divBdr>
    </w:div>
    <w:div w:id="211119620">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4941604">
      <w:bodyDiv w:val="1"/>
      <w:marLeft w:val="0"/>
      <w:marRight w:val="0"/>
      <w:marTop w:val="0"/>
      <w:marBottom w:val="0"/>
      <w:divBdr>
        <w:top w:val="none" w:sz="0" w:space="0" w:color="auto"/>
        <w:left w:val="none" w:sz="0" w:space="0" w:color="auto"/>
        <w:bottom w:val="none" w:sz="0" w:space="0" w:color="auto"/>
        <w:right w:val="none" w:sz="0" w:space="0" w:color="auto"/>
      </w:divBdr>
    </w:div>
    <w:div w:id="354040774">
      <w:bodyDiv w:val="1"/>
      <w:marLeft w:val="0"/>
      <w:marRight w:val="0"/>
      <w:marTop w:val="0"/>
      <w:marBottom w:val="0"/>
      <w:divBdr>
        <w:top w:val="none" w:sz="0" w:space="0" w:color="auto"/>
        <w:left w:val="none" w:sz="0" w:space="0" w:color="auto"/>
        <w:bottom w:val="none" w:sz="0" w:space="0" w:color="auto"/>
        <w:right w:val="none" w:sz="0" w:space="0" w:color="auto"/>
      </w:divBdr>
    </w:div>
    <w:div w:id="45629329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20628191">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609438346">
      <w:bodyDiv w:val="1"/>
      <w:marLeft w:val="0"/>
      <w:marRight w:val="0"/>
      <w:marTop w:val="0"/>
      <w:marBottom w:val="0"/>
      <w:divBdr>
        <w:top w:val="none" w:sz="0" w:space="0" w:color="auto"/>
        <w:left w:val="none" w:sz="0" w:space="0" w:color="auto"/>
        <w:bottom w:val="none" w:sz="0" w:space="0" w:color="auto"/>
        <w:right w:val="none" w:sz="0" w:space="0" w:color="auto"/>
      </w:divBdr>
    </w:div>
    <w:div w:id="610161902">
      <w:bodyDiv w:val="1"/>
      <w:marLeft w:val="0"/>
      <w:marRight w:val="0"/>
      <w:marTop w:val="0"/>
      <w:marBottom w:val="0"/>
      <w:divBdr>
        <w:top w:val="none" w:sz="0" w:space="0" w:color="auto"/>
        <w:left w:val="none" w:sz="0" w:space="0" w:color="auto"/>
        <w:bottom w:val="none" w:sz="0" w:space="0" w:color="auto"/>
        <w:right w:val="none" w:sz="0" w:space="0" w:color="auto"/>
      </w:divBdr>
    </w:div>
    <w:div w:id="637537936">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4648524">
      <w:bodyDiv w:val="1"/>
      <w:marLeft w:val="0"/>
      <w:marRight w:val="0"/>
      <w:marTop w:val="0"/>
      <w:marBottom w:val="0"/>
      <w:divBdr>
        <w:top w:val="none" w:sz="0" w:space="0" w:color="auto"/>
        <w:left w:val="none" w:sz="0" w:space="0" w:color="auto"/>
        <w:bottom w:val="none" w:sz="0" w:space="0" w:color="auto"/>
        <w:right w:val="none" w:sz="0" w:space="0" w:color="auto"/>
      </w:divBdr>
    </w:div>
    <w:div w:id="70224940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75633881">
      <w:bodyDiv w:val="1"/>
      <w:marLeft w:val="0"/>
      <w:marRight w:val="0"/>
      <w:marTop w:val="0"/>
      <w:marBottom w:val="0"/>
      <w:divBdr>
        <w:top w:val="none" w:sz="0" w:space="0" w:color="auto"/>
        <w:left w:val="none" w:sz="0" w:space="0" w:color="auto"/>
        <w:bottom w:val="none" w:sz="0" w:space="0" w:color="auto"/>
        <w:right w:val="none" w:sz="0" w:space="0" w:color="auto"/>
      </w:divBdr>
    </w:div>
    <w:div w:id="783311685">
      <w:bodyDiv w:val="1"/>
      <w:marLeft w:val="0"/>
      <w:marRight w:val="0"/>
      <w:marTop w:val="0"/>
      <w:marBottom w:val="0"/>
      <w:divBdr>
        <w:top w:val="none" w:sz="0" w:space="0" w:color="auto"/>
        <w:left w:val="none" w:sz="0" w:space="0" w:color="auto"/>
        <w:bottom w:val="none" w:sz="0" w:space="0" w:color="auto"/>
        <w:right w:val="none" w:sz="0" w:space="0" w:color="auto"/>
      </w:divBdr>
    </w:div>
    <w:div w:id="843786809">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35794403">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95829809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119297463">
      <w:bodyDiv w:val="1"/>
      <w:marLeft w:val="0"/>
      <w:marRight w:val="0"/>
      <w:marTop w:val="0"/>
      <w:marBottom w:val="0"/>
      <w:divBdr>
        <w:top w:val="none" w:sz="0" w:space="0" w:color="auto"/>
        <w:left w:val="none" w:sz="0" w:space="0" w:color="auto"/>
        <w:bottom w:val="none" w:sz="0" w:space="0" w:color="auto"/>
        <w:right w:val="none" w:sz="0" w:space="0" w:color="auto"/>
      </w:divBdr>
    </w:div>
    <w:div w:id="1133014876">
      <w:bodyDiv w:val="1"/>
      <w:marLeft w:val="0"/>
      <w:marRight w:val="0"/>
      <w:marTop w:val="0"/>
      <w:marBottom w:val="0"/>
      <w:divBdr>
        <w:top w:val="none" w:sz="0" w:space="0" w:color="auto"/>
        <w:left w:val="none" w:sz="0" w:space="0" w:color="auto"/>
        <w:bottom w:val="none" w:sz="0" w:space="0" w:color="auto"/>
        <w:right w:val="none" w:sz="0" w:space="0" w:color="auto"/>
      </w:divBdr>
    </w:div>
    <w:div w:id="1135758827">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02128690">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227182777">
      <w:bodyDiv w:val="1"/>
      <w:marLeft w:val="0"/>
      <w:marRight w:val="0"/>
      <w:marTop w:val="0"/>
      <w:marBottom w:val="0"/>
      <w:divBdr>
        <w:top w:val="none" w:sz="0" w:space="0" w:color="auto"/>
        <w:left w:val="none" w:sz="0" w:space="0" w:color="auto"/>
        <w:bottom w:val="none" w:sz="0" w:space="0" w:color="auto"/>
        <w:right w:val="none" w:sz="0" w:space="0" w:color="auto"/>
      </w:divBdr>
    </w:div>
    <w:div w:id="123708859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62914805">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83161681">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79004075">
      <w:bodyDiv w:val="1"/>
      <w:marLeft w:val="0"/>
      <w:marRight w:val="0"/>
      <w:marTop w:val="0"/>
      <w:marBottom w:val="0"/>
      <w:divBdr>
        <w:top w:val="none" w:sz="0" w:space="0" w:color="auto"/>
        <w:left w:val="none" w:sz="0" w:space="0" w:color="auto"/>
        <w:bottom w:val="none" w:sz="0" w:space="0" w:color="auto"/>
        <w:right w:val="none" w:sz="0" w:space="0" w:color="auto"/>
      </w:divBdr>
    </w:div>
    <w:div w:id="1949116932">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 w:id="2057196222">
      <w:bodyDiv w:val="1"/>
      <w:marLeft w:val="0"/>
      <w:marRight w:val="0"/>
      <w:marTop w:val="0"/>
      <w:marBottom w:val="0"/>
      <w:divBdr>
        <w:top w:val="none" w:sz="0" w:space="0" w:color="auto"/>
        <w:left w:val="none" w:sz="0" w:space="0" w:color="auto"/>
        <w:bottom w:val="none" w:sz="0" w:space="0" w:color="auto"/>
        <w:right w:val="none" w:sz="0" w:space="0" w:color="auto"/>
      </w:divBdr>
    </w:div>
    <w:div w:id="2092311263">
      <w:bodyDiv w:val="1"/>
      <w:marLeft w:val="0"/>
      <w:marRight w:val="0"/>
      <w:marTop w:val="0"/>
      <w:marBottom w:val="0"/>
      <w:divBdr>
        <w:top w:val="none" w:sz="0" w:space="0" w:color="auto"/>
        <w:left w:val="none" w:sz="0" w:space="0" w:color="auto"/>
        <w:bottom w:val="none" w:sz="0" w:space="0" w:color="auto"/>
        <w:right w:val="none" w:sz="0" w:space="0" w:color="auto"/>
      </w:divBdr>
    </w:div>
    <w:div w:id="21265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FCEE4-A906-4165-839C-DD8FB8108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14</Pages>
  <Words>3383</Words>
  <Characters>19288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19</cp:revision>
  <cp:lastPrinted>2019-02-17T12:17:00Z</cp:lastPrinted>
  <dcterms:created xsi:type="dcterms:W3CDTF">2019-04-10T15:00:00Z</dcterms:created>
  <dcterms:modified xsi:type="dcterms:W3CDTF">2019-07-16T08:33:00Z</dcterms:modified>
</cp:coreProperties>
</file>